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D60B4" w14:textId="77777777" w:rsidR="007F5250" w:rsidRDefault="00985717">
      <w:pPr>
        <w:pBdr>
          <w:top w:val="single" w:sz="24" w:space="11" w:color="4472C4"/>
          <w:bottom w:val="single" w:sz="24" w:space="8" w:color="4472C4"/>
        </w:pBdr>
        <w:spacing w:after="0"/>
        <w:jc w:val="center"/>
        <w:rPr>
          <w:b/>
          <w:color w:val="000000"/>
          <w:sz w:val="36"/>
          <w:szCs w:val="36"/>
        </w:rPr>
      </w:pPr>
      <w:r>
        <w:rPr>
          <w:b/>
          <w:color w:val="000000"/>
          <w:sz w:val="36"/>
          <w:szCs w:val="36"/>
        </w:rPr>
        <w:t>LUTHER SCHOOL DISTRICT 9-10</w:t>
      </w:r>
    </w:p>
    <w:p w14:paraId="732D60B5" w14:textId="77777777" w:rsidR="007F5250" w:rsidRDefault="00985717">
      <w:pPr>
        <w:pBdr>
          <w:top w:val="single" w:sz="24" w:space="11" w:color="4472C4"/>
          <w:bottom w:val="single" w:sz="24" w:space="8" w:color="4472C4"/>
        </w:pBdr>
        <w:spacing w:after="0"/>
        <w:jc w:val="center"/>
        <w:rPr>
          <w:b/>
          <w:color w:val="000000"/>
          <w:sz w:val="28"/>
          <w:szCs w:val="28"/>
        </w:rPr>
      </w:pPr>
      <w:r>
        <w:rPr>
          <w:b/>
          <w:color w:val="000000"/>
          <w:sz w:val="28"/>
          <w:szCs w:val="28"/>
        </w:rPr>
        <w:t>4 LUTHER ROSCOE ROAD ● Luther, MT 59068</w:t>
      </w:r>
    </w:p>
    <w:p w14:paraId="732D60B6" w14:textId="77777777" w:rsidR="007F5250" w:rsidRDefault="00985717">
      <w:pPr>
        <w:pBdr>
          <w:top w:val="single" w:sz="24" w:space="11" w:color="4472C4"/>
          <w:bottom w:val="single" w:sz="24" w:space="8" w:color="4472C4"/>
        </w:pBdr>
        <w:spacing w:after="0"/>
        <w:jc w:val="center"/>
        <w:rPr>
          <w:b/>
          <w:color w:val="000000"/>
          <w:sz w:val="28"/>
          <w:szCs w:val="28"/>
        </w:rPr>
      </w:pPr>
      <w:r>
        <w:rPr>
          <w:b/>
          <w:color w:val="000000"/>
          <w:sz w:val="28"/>
          <w:szCs w:val="28"/>
        </w:rPr>
        <w:t>(406) 446-2480 · (406) 425-3330 (cell)</w:t>
      </w:r>
    </w:p>
    <w:p w14:paraId="732D60B7" w14:textId="77777777" w:rsidR="007F5250" w:rsidRDefault="007F5250">
      <w:pPr>
        <w:pBdr>
          <w:top w:val="nil"/>
          <w:left w:val="nil"/>
          <w:bottom w:val="nil"/>
          <w:right w:val="nil"/>
          <w:between w:val="nil"/>
        </w:pBdr>
        <w:spacing w:after="0" w:line="240" w:lineRule="auto"/>
        <w:jc w:val="center"/>
        <w:rPr>
          <w:b/>
          <w:color w:val="000000"/>
        </w:rPr>
      </w:pPr>
    </w:p>
    <w:p w14:paraId="732D60B8" w14:textId="77777777" w:rsidR="007F5250" w:rsidRDefault="007F5250">
      <w:pPr>
        <w:pBdr>
          <w:top w:val="nil"/>
          <w:left w:val="nil"/>
          <w:bottom w:val="nil"/>
          <w:right w:val="nil"/>
          <w:between w:val="nil"/>
        </w:pBdr>
        <w:spacing w:after="0" w:line="240" w:lineRule="auto"/>
        <w:jc w:val="center"/>
        <w:rPr>
          <w:b/>
          <w:color w:val="000000"/>
          <w:sz w:val="44"/>
          <w:szCs w:val="44"/>
        </w:rPr>
      </w:pPr>
    </w:p>
    <w:p w14:paraId="732D60B9" w14:textId="77777777" w:rsidR="007F5250" w:rsidRDefault="00985717">
      <w:pPr>
        <w:pBdr>
          <w:top w:val="nil"/>
          <w:left w:val="nil"/>
          <w:bottom w:val="nil"/>
          <w:right w:val="nil"/>
          <w:between w:val="nil"/>
        </w:pBdr>
        <w:spacing w:after="0" w:line="240" w:lineRule="auto"/>
        <w:jc w:val="center"/>
        <w:rPr>
          <w:b/>
          <w:color w:val="000000"/>
          <w:sz w:val="44"/>
          <w:szCs w:val="44"/>
        </w:rPr>
      </w:pPr>
      <w:r>
        <w:rPr>
          <w:b/>
          <w:color w:val="000000"/>
          <w:sz w:val="44"/>
          <w:szCs w:val="44"/>
        </w:rPr>
        <w:t>STUDENT-PARENT HANDBOOK</w:t>
      </w:r>
    </w:p>
    <w:p w14:paraId="732D60BA" w14:textId="2963396C" w:rsidR="007F5250" w:rsidRDefault="00985717">
      <w:pPr>
        <w:pBdr>
          <w:top w:val="nil"/>
          <w:left w:val="nil"/>
          <w:bottom w:val="nil"/>
          <w:right w:val="nil"/>
          <w:between w:val="nil"/>
        </w:pBdr>
        <w:spacing w:after="0" w:line="240" w:lineRule="auto"/>
        <w:jc w:val="center"/>
        <w:rPr>
          <w:b/>
          <w:color w:val="000000"/>
          <w:sz w:val="44"/>
          <w:szCs w:val="44"/>
        </w:rPr>
      </w:pPr>
      <w:r>
        <w:rPr>
          <w:b/>
          <w:color w:val="000000"/>
          <w:sz w:val="44"/>
          <w:szCs w:val="44"/>
        </w:rPr>
        <w:t>2026</w:t>
      </w:r>
      <w:r w:rsidR="00AF5FD1">
        <w:rPr>
          <w:b/>
          <w:color w:val="000000"/>
          <w:sz w:val="44"/>
          <w:szCs w:val="44"/>
        </w:rPr>
        <w:t>-2027</w:t>
      </w:r>
    </w:p>
    <w:p w14:paraId="732D60BB" w14:textId="77777777" w:rsidR="007F5250" w:rsidRDefault="007F5250">
      <w:pPr>
        <w:pBdr>
          <w:top w:val="nil"/>
          <w:left w:val="nil"/>
          <w:bottom w:val="nil"/>
          <w:right w:val="nil"/>
          <w:between w:val="nil"/>
        </w:pBdr>
        <w:spacing w:after="0" w:line="240" w:lineRule="auto"/>
        <w:jc w:val="center"/>
        <w:rPr>
          <w:b/>
          <w:color w:val="000000"/>
          <w:sz w:val="44"/>
          <w:szCs w:val="44"/>
        </w:rPr>
      </w:pPr>
    </w:p>
    <w:p w14:paraId="732D60BC" w14:textId="77777777" w:rsidR="007F5250" w:rsidRDefault="007F5250">
      <w:pPr>
        <w:pBdr>
          <w:top w:val="nil"/>
          <w:left w:val="nil"/>
          <w:bottom w:val="nil"/>
          <w:right w:val="nil"/>
          <w:between w:val="nil"/>
        </w:pBdr>
        <w:spacing w:after="0" w:line="240" w:lineRule="auto"/>
        <w:jc w:val="center"/>
        <w:rPr>
          <w:b/>
          <w:color w:val="000000"/>
          <w:sz w:val="44"/>
          <w:szCs w:val="44"/>
        </w:rPr>
      </w:pPr>
    </w:p>
    <w:p w14:paraId="732D60BD" w14:textId="77777777" w:rsidR="007F5250" w:rsidRDefault="007F5250">
      <w:pPr>
        <w:pBdr>
          <w:top w:val="nil"/>
          <w:left w:val="nil"/>
          <w:bottom w:val="nil"/>
          <w:right w:val="nil"/>
          <w:between w:val="nil"/>
        </w:pBdr>
        <w:spacing w:after="0" w:line="240" w:lineRule="auto"/>
        <w:rPr>
          <w:b/>
          <w:color w:val="000000"/>
          <w:sz w:val="44"/>
          <w:szCs w:val="44"/>
        </w:rPr>
      </w:pPr>
    </w:p>
    <w:p w14:paraId="732D60BE" w14:textId="77777777" w:rsidR="007F5250" w:rsidRDefault="00985717">
      <w:pPr>
        <w:jc w:val="center"/>
        <w:rPr>
          <w:color w:val="000000"/>
        </w:rPr>
      </w:pPr>
      <w:r>
        <w:rPr>
          <w:noProof/>
          <w:color w:val="000000"/>
        </w:rPr>
        <w:drawing>
          <wp:inline distT="0" distB="0" distL="0" distR="0" wp14:anchorId="732D62AB" wp14:editId="732D62AC">
            <wp:extent cx="5943600" cy="417703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943600" cy="4177030"/>
                    </a:xfrm>
                    <a:prstGeom prst="rect">
                      <a:avLst/>
                    </a:prstGeom>
                    <a:ln/>
                  </pic:spPr>
                </pic:pic>
              </a:graphicData>
            </a:graphic>
          </wp:inline>
        </w:drawing>
      </w:r>
    </w:p>
    <w:p w14:paraId="732D60BF" w14:textId="77777777" w:rsidR="007F5250" w:rsidRDefault="007F5250">
      <w:pPr>
        <w:jc w:val="center"/>
        <w:rPr>
          <w:b/>
          <w:color w:val="000000"/>
          <w:sz w:val="28"/>
          <w:szCs w:val="28"/>
        </w:rPr>
      </w:pPr>
    </w:p>
    <w:p w14:paraId="732D60C0" w14:textId="77777777" w:rsidR="007F5250" w:rsidRDefault="007F5250">
      <w:pPr>
        <w:jc w:val="center"/>
        <w:rPr>
          <w:b/>
          <w:color w:val="000000"/>
          <w:sz w:val="28"/>
          <w:szCs w:val="28"/>
        </w:rPr>
      </w:pPr>
    </w:p>
    <w:p w14:paraId="732D60C1" w14:textId="77777777" w:rsidR="007F5250" w:rsidRDefault="00985717">
      <w:pPr>
        <w:pStyle w:val="Title"/>
        <w:jc w:val="center"/>
        <w:rPr>
          <w:color w:val="000000"/>
          <w:sz w:val="44"/>
          <w:szCs w:val="44"/>
        </w:rPr>
      </w:pPr>
      <w:r>
        <w:rPr>
          <w:color w:val="000000"/>
          <w:sz w:val="44"/>
          <w:szCs w:val="44"/>
        </w:rPr>
        <w:lastRenderedPageBreak/>
        <w:t>Luther School Staff Contact Information</w:t>
      </w:r>
    </w:p>
    <w:p w14:paraId="732D60C2" w14:textId="434F44F8" w:rsidR="007F5250" w:rsidRDefault="00AF5FD1">
      <w:pPr>
        <w:jc w:val="center"/>
        <w:rPr>
          <w:color w:val="000000"/>
        </w:rPr>
      </w:pPr>
      <w:r>
        <w:rPr>
          <w:color w:val="000000"/>
        </w:rPr>
        <w:t>2026-2027</w:t>
      </w:r>
      <w:r w:rsidR="00985717">
        <w:rPr>
          <w:color w:val="000000"/>
        </w:rPr>
        <w:t xml:space="preserve"> School Year</w:t>
      </w:r>
    </w:p>
    <w:p w14:paraId="732D60C3" w14:textId="77777777" w:rsidR="007F5250" w:rsidRDefault="00985717">
      <w:pPr>
        <w:pStyle w:val="Heading1"/>
        <w:spacing w:line="240" w:lineRule="auto"/>
        <w:rPr>
          <w:b/>
          <w:color w:val="000000"/>
        </w:rPr>
      </w:pPr>
      <w:r>
        <w:rPr>
          <w:b/>
          <w:color w:val="000000"/>
        </w:rPr>
        <w:t>Luther School Contact Numbers</w:t>
      </w:r>
    </w:p>
    <w:p w14:paraId="732D60C4" w14:textId="77777777" w:rsidR="007F5250" w:rsidRDefault="00985717">
      <w:pPr>
        <w:rPr>
          <w:color w:val="000000"/>
          <w:sz w:val="24"/>
          <w:szCs w:val="24"/>
        </w:rPr>
      </w:pPr>
      <w:r>
        <w:rPr>
          <w:color w:val="000000"/>
          <w:sz w:val="24"/>
          <w:szCs w:val="24"/>
        </w:rPr>
        <w:t>Main Line: (406) 446-2480</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School Cell: (406) 425-3330</w:t>
      </w:r>
    </w:p>
    <w:p w14:paraId="732D60C5" w14:textId="77777777" w:rsidR="007F5250" w:rsidRDefault="00985717">
      <w:pPr>
        <w:pStyle w:val="Heading1"/>
        <w:rPr>
          <w:color w:val="000000"/>
          <w:sz w:val="28"/>
          <w:szCs w:val="28"/>
        </w:rPr>
      </w:pPr>
      <w:r>
        <w:rPr>
          <w:color w:val="000000"/>
          <w:sz w:val="28"/>
          <w:szCs w:val="28"/>
        </w:rPr>
        <w:t>Board of Trustees</w:t>
      </w:r>
    </w:p>
    <w:tbl>
      <w:tblPr>
        <w:tblStyle w:val="a"/>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880"/>
        <w:gridCol w:w="3865"/>
      </w:tblGrid>
      <w:tr w:rsidR="007F5250" w14:paraId="732D60C9" w14:textId="77777777" w:rsidTr="00AF5FD1">
        <w:tc>
          <w:tcPr>
            <w:tcW w:w="2880" w:type="dxa"/>
          </w:tcPr>
          <w:p w14:paraId="732D60C6" w14:textId="77777777" w:rsidR="007F5250" w:rsidRDefault="00985717">
            <w:pPr>
              <w:pBdr>
                <w:top w:val="nil"/>
                <w:left w:val="nil"/>
                <w:bottom w:val="nil"/>
                <w:right w:val="nil"/>
                <w:between w:val="nil"/>
              </w:pBdr>
              <w:spacing w:after="0" w:line="240" w:lineRule="auto"/>
              <w:rPr>
                <w:color w:val="000000"/>
              </w:rPr>
            </w:pPr>
            <w:r>
              <w:rPr>
                <w:color w:val="000000"/>
              </w:rPr>
              <w:t>Name</w:t>
            </w:r>
          </w:p>
        </w:tc>
        <w:tc>
          <w:tcPr>
            <w:tcW w:w="2880" w:type="dxa"/>
          </w:tcPr>
          <w:p w14:paraId="732D60C7" w14:textId="77777777" w:rsidR="007F5250" w:rsidRDefault="00985717">
            <w:pPr>
              <w:pBdr>
                <w:top w:val="nil"/>
                <w:left w:val="nil"/>
                <w:bottom w:val="nil"/>
                <w:right w:val="nil"/>
                <w:between w:val="nil"/>
              </w:pBdr>
              <w:spacing w:after="0" w:line="240" w:lineRule="auto"/>
              <w:rPr>
                <w:color w:val="000000"/>
              </w:rPr>
            </w:pPr>
            <w:r>
              <w:rPr>
                <w:color w:val="000000"/>
              </w:rPr>
              <w:t>Phone</w:t>
            </w:r>
          </w:p>
        </w:tc>
        <w:tc>
          <w:tcPr>
            <w:tcW w:w="3865" w:type="dxa"/>
          </w:tcPr>
          <w:p w14:paraId="732D60C8" w14:textId="77777777" w:rsidR="007F5250" w:rsidRDefault="00985717">
            <w:pPr>
              <w:pBdr>
                <w:top w:val="nil"/>
                <w:left w:val="nil"/>
                <w:bottom w:val="nil"/>
                <w:right w:val="nil"/>
                <w:between w:val="nil"/>
              </w:pBdr>
              <w:spacing w:after="0" w:line="240" w:lineRule="auto"/>
              <w:rPr>
                <w:color w:val="000000"/>
              </w:rPr>
            </w:pPr>
            <w:r>
              <w:rPr>
                <w:color w:val="000000"/>
              </w:rPr>
              <w:t>Email</w:t>
            </w:r>
          </w:p>
        </w:tc>
      </w:tr>
      <w:tr w:rsidR="007F5250" w14:paraId="732D60CE" w14:textId="77777777" w:rsidTr="00AF5FD1">
        <w:tc>
          <w:tcPr>
            <w:tcW w:w="2880" w:type="dxa"/>
          </w:tcPr>
          <w:p w14:paraId="732D60CA" w14:textId="77777777" w:rsidR="007F5250" w:rsidRDefault="00985717">
            <w:pPr>
              <w:pBdr>
                <w:top w:val="nil"/>
                <w:left w:val="nil"/>
                <w:bottom w:val="nil"/>
                <w:right w:val="nil"/>
                <w:between w:val="nil"/>
              </w:pBdr>
              <w:spacing w:after="0" w:line="240" w:lineRule="auto"/>
              <w:rPr>
                <w:b/>
                <w:color w:val="000000"/>
              </w:rPr>
            </w:pPr>
            <w:r>
              <w:rPr>
                <w:b/>
                <w:color w:val="000000"/>
              </w:rPr>
              <w:t xml:space="preserve">School Board Chair: </w:t>
            </w:r>
          </w:p>
          <w:p w14:paraId="732D60CB" w14:textId="0B4A1066" w:rsidR="007F5250" w:rsidRDefault="00AF5FD1">
            <w:pPr>
              <w:pBdr>
                <w:top w:val="nil"/>
                <w:left w:val="nil"/>
                <w:bottom w:val="nil"/>
                <w:right w:val="nil"/>
                <w:between w:val="nil"/>
              </w:pBdr>
              <w:spacing w:after="0" w:line="240" w:lineRule="auto"/>
              <w:rPr>
                <w:color w:val="000000"/>
              </w:rPr>
            </w:pPr>
            <w:r>
              <w:rPr>
                <w:color w:val="000000"/>
              </w:rPr>
              <w:t>Shannon Posey</w:t>
            </w:r>
          </w:p>
        </w:tc>
        <w:tc>
          <w:tcPr>
            <w:tcW w:w="2880" w:type="dxa"/>
          </w:tcPr>
          <w:p w14:paraId="732D60CC" w14:textId="1397C513" w:rsidR="007F5250" w:rsidRDefault="00985717">
            <w:pPr>
              <w:pBdr>
                <w:top w:val="nil"/>
                <w:left w:val="nil"/>
                <w:bottom w:val="nil"/>
                <w:right w:val="nil"/>
                <w:between w:val="nil"/>
              </w:pBdr>
              <w:spacing w:after="0" w:line="240" w:lineRule="auto"/>
              <w:rPr>
                <w:color w:val="000000"/>
              </w:rPr>
            </w:pPr>
            <w:r>
              <w:rPr>
                <w:color w:val="000000"/>
              </w:rPr>
              <w:t xml:space="preserve">(406) </w:t>
            </w:r>
            <w:r w:rsidR="00AF5FD1">
              <w:rPr>
                <w:color w:val="000000"/>
              </w:rPr>
              <w:t>671-0492</w:t>
            </w:r>
          </w:p>
        </w:tc>
        <w:tc>
          <w:tcPr>
            <w:tcW w:w="3865" w:type="dxa"/>
          </w:tcPr>
          <w:p w14:paraId="732D60CD" w14:textId="2F17A677" w:rsidR="007F5250" w:rsidRDefault="00EE200C">
            <w:pPr>
              <w:pBdr>
                <w:top w:val="nil"/>
                <w:left w:val="nil"/>
                <w:bottom w:val="nil"/>
                <w:right w:val="nil"/>
                <w:between w:val="nil"/>
              </w:pBdr>
              <w:spacing w:after="0" w:line="240" w:lineRule="auto"/>
              <w:rPr>
                <w:color w:val="000000"/>
              </w:rPr>
            </w:pPr>
            <w:hyperlink r:id="rId9" w:history="1">
              <w:r w:rsidR="00AF5FD1" w:rsidRPr="008E5BB8">
                <w:rPr>
                  <w:rStyle w:val="Hyperlink"/>
                </w:rPr>
                <w:t>sposey@lutherschool.org</w:t>
              </w:r>
            </w:hyperlink>
          </w:p>
        </w:tc>
      </w:tr>
      <w:tr w:rsidR="007F5250" w14:paraId="732D60D3" w14:textId="77777777" w:rsidTr="00AF5FD1">
        <w:tc>
          <w:tcPr>
            <w:tcW w:w="2880" w:type="dxa"/>
          </w:tcPr>
          <w:p w14:paraId="732D60CF" w14:textId="77777777" w:rsidR="007F5250" w:rsidRDefault="00985717">
            <w:pPr>
              <w:pBdr>
                <w:top w:val="nil"/>
                <w:left w:val="nil"/>
                <w:bottom w:val="nil"/>
                <w:right w:val="nil"/>
                <w:between w:val="nil"/>
              </w:pBdr>
              <w:spacing w:after="0" w:line="240" w:lineRule="auto"/>
              <w:rPr>
                <w:b/>
                <w:color w:val="000000"/>
              </w:rPr>
            </w:pPr>
            <w:r>
              <w:rPr>
                <w:b/>
                <w:color w:val="000000"/>
              </w:rPr>
              <w:t xml:space="preserve">School Board Trustee: </w:t>
            </w:r>
          </w:p>
          <w:p w14:paraId="732D60D0" w14:textId="308FC1F4" w:rsidR="007F5250" w:rsidRDefault="00AF5FD1">
            <w:pPr>
              <w:pBdr>
                <w:top w:val="nil"/>
                <w:left w:val="nil"/>
                <w:bottom w:val="nil"/>
                <w:right w:val="nil"/>
                <w:between w:val="nil"/>
              </w:pBdr>
              <w:spacing w:after="0" w:line="240" w:lineRule="auto"/>
              <w:rPr>
                <w:color w:val="000000"/>
              </w:rPr>
            </w:pPr>
            <w:r>
              <w:rPr>
                <w:color w:val="000000"/>
              </w:rPr>
              <w:t>Carrie Entenmann</w:t>
            </w:r>
          </w:p>
        </w:tc>
        <w:tc>
          <w:tcPr>
            <w:tcW w:w="2880" w:type="dxa"/>
          </w:tcPr>
          <w:p w14:paraId="732D60D1" w14:textId="1124387A" w:rsidR="007F5250" w:rsidRDefault="00985717">
            <w:pPr>
              <w:pBdr>
                <w:top w:val="nil"/>
                <w:left w:val="nil"/>
                <w:bottom w:val="nil"/>
                <w:right w:val="nil"/>
                <w:between w:val="nil"/>
              </w:pBdr>
              <w:spacing w:after="0" w:line="240" w:lineRule="auto"/>
              <w:rPr>
                <w:color w:val="000000"/>
              </w:rPr>
            </w:pPr>
            <w:r>
              <w:rPr>
                <w:color w:val="000000"/>
              </w:rPr>
              <w:t xml:space="preserve">(406) </w:t>
            </w:r>
            <w:r w:rsidR="00AF5FD1">
              <w:rPr>
                <w:color w:val="000000"/>
              </w:rPr>
              <w:t>425-1065</w:t>
            </w:r>
          </w:p>
        </w:tc>
        <w:tc>
          <w:tcPr>
            <w:tcW w:w="3865" w:type="dxa"/>
          </w:tcPr>
          <w:p w14:paraId="732D60D2" w14:textId="121BDF4D" w:rsidR="007F5250" w:rsidRDefault="00AF5FD1">
            <w:pPr>
              <w:pBdr>
                <w:top w:val="nil"/>
                <w:left w:val="nil"/>
                <w:bottom w:val="nil"/>
                <w:right w:val="nil"/>
                <w:between w:val="nil"/>
              </w:pBdr>
              <w:spacing w:after="0" w:line="240" w:lineRule="auto"/>
              <w:rPr>
                <w:color w:val="000000"/>
              </w:rPr>
            </w:pPr>
            <w:r>
              <w:rPr>
                <w:color w:val="000000"/>
              </w:rPr>
              <w:t>centenmann@lutherschool.org</w:t>
            </w:r>
          </w:p>
        </w:tc>
      </w:tr>
      <w:tr w:rsidR="007F5250" w14:paraId="732D60D8" w14:textId="77777777" w:rsidTr="00AF5FD1">
        <w:tc>
          <w:tcPr>
            <w:tcW w:w="2880" w:type="dxa"/>
          </w:tcPr>
          <w:p w14:paraId="732D60D4" w14:textId="77777777" w:rsidR="007F5250" w:rsidRDefault="00985717">
            <w:pPr>
              <w:pBdr>
                <w:top w:val="nil"/>
                <w:left w:val="nil"/>
                <w:bottom w:val="nil"/>
                <w:right w:val="nil"/>
                <w:between w:val="nil"/>
              </w:pBdr>
              <w:spacing w:after="0" w:line="240" w:lineRule="auto"/>
              <w:rPr>
                <w:b/>
                <w:color w:val="000000"/>
              </w:rPr>
            </w:pPr>
            <w:r>
              <w:rPr>
                <w:b/>
                <w:color w:val="000000"/>
              </w:rPr>
              <w:t xml:space="preserve">School Board Trustee: </w:t>
            </w:r>
          </w:p>
          <w:p w14:paraId="732D60D5" w14:textId="77777777" w:rsidR="007F5250" w:rsidRDefault="00985717">
            <w:pPr>
              <w:pBdr>
                <w:top w:val="nil"/>
                <w:left w:val="nil"/>
                <w:bottom w:val="nil"/>
                <w:right w:val="nil"/>
                <w:between w:val="nil"/>
              </w:pBdr>
              <w:spacing w:after="0" w:line="240" w:lineRule="auto"/>
              <w:rPr>
                <w:color w:val="000000"/>
              </w:rPr>
            </w:pPr>
            <w:r>
              <w:rPr>
                <w:color w:val="000000"/>
              </w:rPr>
              <w:t>Kelly Greene</w:t>
            </w:r>
          </w:p>
        </w:tc>
        <w:tc>
          <w:tcPr>
            <w:tcW w:w="2880" w:type="dxa"/>
          </w:tcPr>
          <w:p w14:paraId="732D60D6" w14:textId="77777777" w:rsidR="007F5250" w:rsidRDefault="00985717">
            <w:pPr>
              <w:pBdr>
                <w:top w:val="nil"/>
                <w:left w:val="nil"/>
                <w:bottom w:val="nil"/>
                <w:right w:val="nil"/>
                <w:between w:val="nil"/>
              </w:pBdr>
              <w:spacing w:after="0" w:line="240" w:lineRule="auto"/>
              <w:rPr>
                <w:color w:val="000000"/>
              </w:rPr>
            </w:pPr>
            <w:r>
              <w:rPr>
                <w:color w:val="000000"/>
              </w:rPr>
              <w:t>(801) 205-4341</w:t>
            </w:r>
          </w:p>
        </w:tc>
        <w:tc>
          <w:tcPr>
            <w:tcW w:w="3865" w:type="dxa"/>
          </w:tcPr>
          <w:p w14:paraId="732D60D7" w14:textId="77777777" w:rsidR="007F5250" w:rsidRDefault="00985717">
            <w:pPr>
              <w:pBdr>
                <w:top w:val="nil"/>
                <w:left w:val="nil"/>
                <w:bottom w:val="nil"/>
                <w:right w:val="nil"/>
                <w:between w:val="nil"/>
              </w:pBdr>
              <w:spacing w:after="0" w:line="240" w:lineRule="auto"/>
              <w:rPr>
                <w:color w:val="000000"/>
              </w:rPr>
            </w:pPr>
            <w:r>
              <w:rPr>
                <w:color w:val="000000"/>
              </w:rPr>
              <w:t>kgreene@lutherschool.org</w:t>
            </w:r>
          </w:p>
        </w:tc>
      </w:tr>
    </w:tbl>
    <w:p w14:paraId="732D60D9" w14:textId="77777777" w:rsidR="007F5250" w:rsidRDefault="00985717">
      <w:pPr>
        <w:pStyle w:val="Heading1"/>
        <w:rPr>
          <w:color w:val="000000"/>
          <w:sz w:val="28"/>
          <w:szCs w:val="28"/>
        </w:rPr>
      </w:pPr>
      <w:r>
        <w:rPr>
          <w:color w:val="000000"/>
          <w:sz w:val="28"/>
          <w:szCs w:val="28"/>
        </w:rPr>
        <w:t>Administration</w:t>
      </w:r>
    </w:p>
    <w:tbl>
      <w:tblPr>
        <w:tblStyle w:val="a0"/>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880"/>
        <w:gridCol w:w="3865"/>
      </w:tblGrid>
      <w:tr w:rsidR="007F5250" w14:paraId="732D60DD" w14:textId="77777777" w:rsidTr="00AF5FD1">
        <w:tc>
          <w:tcPr>
            <w:tcW w:w="2880" w:type="dxa"/>
          </w:tcPr>
          <w:p w14:paraId="732D60DA" w14:textId="77777777" w:rsidR="007F5250" w:rsidRDefault="00985717">
            <w:pPr>
              <w:pBdr>
                <w:top w:val="nil"/>
                <w:left w:val="nil"/>
                <w:bottom w:val="nil"/>
                <w:right w:val="nil"/>
                <w:between w:val="nil"/>
              </w:pBdr>
              <w:spacing w:after="0" w:line="240" w:lineRule="auto"/>
              <w:rPr>
                <w:color w:val="000000"/>
              </w:rPr>
            </w:pPr>
            <w:r>
              <w:rPr>
                <w:color w:val="000000"/>
              </w:rPr>
              <w:t>Name</w:t>
            </w:r>
          </w:p>
        </w:tc>
        <w:tc>
          <w:tcPr>
            <w:tcW w:w="2880" w:type="dxa"/>
          </w:tcPr>
          <w:p w14:paraId="732D60DB" w14:textId="77777777" w:rsidR="007F5250" w:rsidRDefault="00985717">
            <w:pPr>
              <w:pBdr>
                <w:top w:val="nil"/>
                <w:left w:val="nil"/>
                <w:bottom w:val="nil"/>
                <w:right w:val="nil"/>
                <w:between w:val="nil"/>
              </w:pBdr>
              <w:spacing w:after="0" w:line="240" w:lineRule="auto"/>
              <w:rPr>
                <w:color w:val="000000"/>
              </w:rPr>
            </w:pPr>
            <w:r>
              <w:rPr>
                <w:color w:val="000000"/>
              </w:rPr>
              <w:t>Phone</w:t>
            </w:r>
          </w:p>
        </w:tc>
        <w:tc>
          <w:tcPr>
            <w:tcW w:w="3865" w:type="dxa"/>
          </w:tcPr>
          <w:p w14:paraId="732D60DC" w14:textId="77777777" w:rsidR="007F5250" w:rsidRDefault="00985717">
            <w:pPr>
              <w:pBdr>
                <w:top w:val="nil"/>
                <w:left w:val="nil"/>
                <w:bottom w:val="nil"/>
                <w:right w:val="nil"/>
                <w:between w:val="nil"/>
              </w:pBdr>
              <w:spacing w:after="0" w:line="240" w:lineRule="auto"/>
              <w:rPr>
                <w:color w:val="000000"/>
              </w:rPr>
            </w:pPr>
            <w:r>
              <w:rPr>
                <w:color w:val="000000"/>
              </w:rPr>
              <w:t>Email</w:t>
            </w:r>
          </w:p>
        </w:tc>
      </w:tr>
      <w:tr w:rsidR="007F5250" w14:paraId="732D60E1" w14:textId="77777777" w:rsidTr="00AF5FD1">
        <w:tc>
          <w:tcPr>
            <w:tcW w:w="2880" w:type="dxa"/>
          </w:tcPr>
          <w:p w14:paraId="732D60DE" w14:textId="77777777" w:rsidR="007F5250" w:rsidRDefault="00985717">
            <w:pPr>
              <w:pBdr>
                <w:top w:val="nil"/>
                <w:left w:val="nil"/>
                <w:bottom w:val="nil"/>
                <w:right w:val="nil"/>
                <w:between w:val="nil"/>
              </w:pBdr>
              <w:spacing w:after="0" w:line="240" w:lineRule="auto"/>
              <w:rPr>
                <w:color w:val="000000"/>
              </w:rPr>
            </w:pPr>
            <w:r>
              <w:rPr>
                <w:b/>
                <w:color w:val="000000"/>
              </w:rPr>
              <w:t>County Superintendent &amp; Treasurer:</w:t>
            </w:r>
            <w:r>
              <w:rPr>
                <w:color w:val="000000"/>
              </w:rPr>
              <w:br/>
              <w:t xml:space="preserve">Leah </w:t>
            </w:r>
            <w:proofErr w:type="spellStart"/>
            <w:r>
              <w:rPr>
                <w:color w:val="000000"/>
              </w:rPr>
              <w:t>Nieme</w:t>
            </w:r>
            <w:proofErr w:type="spellEnd"/>
          </w:p>
        </w:tc>
        <w:tc>
          <w:tcPr>
            <w:tcW w:w="2880" w:type="dxa"/>
          </w:tcPr>
          <w:p w14:paraId="732D60DF" w14:textId="77777777" w:rsidR="007F5250" w:rsidRDefault="00985717">
            <w:pPr>
              <w:pBdr>
                <w:top w:val="nil"/>
                <w:left w:val="nil"/>
                <w:bottom w:val="nil"/>
                <w:right w:val="nil"/>
                <w:between w:val="nil"/>
              </w:pBdr>
              <w:spacing w:after="0" w:line="240" w:lineRule="auto"/>
              <w:rPr>
                <w:color w:val="000000"/>
              </w:rPr>
            </w:pPr>
            <w:r>
              <w:rPr>
                <w:color w:val="000000"/>
              </w:rPr>
              <w:t>(406) 446-1221</w:t>
            </w:r>
          </w:p>
        </w:tc>
        <w:tc>
          <w:tcPr>
            <w:tcW w:w="3865" w:type="dxa"/>
          </w:tcPr>
          <w:p w14:paraId="732D60E0" w14:textId="77777777" w:rsidR="007F5250" w:rsidRDefault="00985717">
            <w:pPr>
              <w:pBdr>
                <w:top w:val="nil"/>
                <w:left w:val="nil"/>
                <w:bottom w:val="nil"/>
                <w:right w:val="nil"/>
                <w:between w:val="nil"/>
              </w:pBdr>
              <w:spacing w:after="0" w:line="240" w:lineRule="auto"/>
              <w:rPr>
                <w:color w:val="000000"/>
              </w:rPr>
            </w:pPr>
            <w:r>
              <w:rPr>
                <w:color w:val="000000"/>
              </w:rPr>
              <w:t>treasurer@carbonmt.gov</w:t>
            </w:r>
          </w:p>
        </w:tc>
      </w:tr>
      <w:tr w:rsidR="007F5250" w14:paraId="732D60E5" w14:textId="77777777" w:rsidTr="00AF5FD1">
        <w:tc>
          <w:tcPr>
            <w:tcW w:w="2880" w:type="dxa"/>
          </w:tcPr>
          <w:p w14:paraId="732D60E2" w14:textId="77777777" w:rsidR="007F5250" w:rsidRDefault="00985717">
            <w:pPr>
              <w:pBdr>
                <w:top w:val="nil"/>
                <w:left w:val="nil"/>
                <w:bottom w:val="nil"/>
                <w:right w:val="nil"/>
                <w:between w:val="nil"/>
              </w:pBdr>
              <w:spacing w:after="0" w:line="240" w:lineRule="auto"/>
              <w:rPr>
                <w:color w:val="000000"/>
              </w:rPr>
            </w:pPr>
            <w:r>
              <w:rPr>
                <w:b/>
                <w:color w:val="000000"/>
              </w:rPr>
              <w:t>Superintendent:</w:t>
            </w:r>
            <w:r>
              <w:rPr>
                <w:color w:val="000000"/>
              </w:rPr>
              <w:br/>
              <w:t>Ken Adams</w:t>
            </w:r>
          </w:p>
        </w:tc>
        <w:tc>
          <w:tcPr>
            <w:tcW w:w="2880" w:type="dxa"/>
          </w:tcPr>
          <w:p w14:paraId="732D60E3" w14:textId="77777777" w:rsidR="007F5250" w:rsidRDefault="00985717">
            <w:pPr>
              <w:pBdr>
                <w:top w:val="nil"/>
                <w:left w:val="nil"/>
                <w:bottom w:val="nil"/>
                <w:right w:val="nil"/>
                <w:between w:val="nil"/>
              </w:pBdr>
              <w:spacing w:after="0" w:line="240" w:lineRule="auto"/>
              <w:rPr>
                <w:color w:val="000000"/>
              </w:rPr>
            </w:pPr>
            <w:r>
              <w:rPr>
                <w:color w:val="000000"/>
              </w:rPr>
              <w:t>(406) 860-0000</w:t>
            </w:r>
          </w:p>
        </w:tc>
        <w:tc>
          <w:tcPr>
            <w:tcW w:w="3865" w:type="dxa"/>
          </w:tcPr>
          <w:p w14:paraId="732D60E4" w14:textId="77777777" w:rsidR="007F5250" w:rsidRDefault="00985717">
            <w:pPr>
              <w:pBdr>
                <w:top w:val="nil"/>
                <w:left w:val="nil"/>
                <w:bottom w:val="nil"/>
                <w:right w:val="nil"/>
                <w:between w:val="nil"/>
              </w:pBdr>
              <w:spacing w:after="0" w:line="240" w:lineRule="auto"/>
              <w:rPr>
                <w:color w:val="000000"/>
              </w:rPr>
            </w:pPr>
            <w:r>
              <w:rPr>
                <w:color w:val="000000"/>
              </w:rPr>
              <w:t>kadams@lutherschool.org</w:t>
            </w:r>
          </w:p>
        </w:tc>
      </w:tr>
      <w:tr w:rsidR="007F5250" w14:paraId="732D60EA" w14:textId="77777777" w:rsidTr="00AF5FD1">
        <w:tc>
          <w:tcPr>
            <w:tcW w:w="2880" w:type="dxa"/>
          </w:tcPr>
          <w:p w14:paraId="732D60E6" w14:textId="77777777" w:rsidR="007F5250" w:rsidRDefault="00985717">
            <w:pPr>
              <w:pBdr>
                <w:top w:val="nil"/>
                <w:left w:val="nil"/>
                <w:bottom w:val="nil"/>
                <w:right w:val="nil"/>
                <w:between w:val="nil"/>
              </w:pBdr>
              <w:spacing w:after="0" w:line="240" w:lineRule="auto"/>
              <w:rPr>
                <w:color w:val="000000"/>
              </w:rPr>
            </w:pPr>
            <w:r>
              <w:rPr>
                <w:b/>
                <w:color w:val="000000"/>
              </w:rPr>
              <w:t>District Clerk &amp; Business</w:t>
            </w:r>
            <w:r>
              <w:rPr>
                <w:color w:val="000000"/>
              </w:rPr>
              <w:t xml:space="preserve"> </w:t>
            </w:r>
            <w:r>
              <w:rPr>
                <w:b/>
                <w:color w:val="000000"/>
              </w:rPr>
              <w:t>Manager:</w:t>
            </w:r>
            <w:r>
              <w:rPr>
                <w:color w:val="000000"/>
              </w:rPr>
              <w:br/>
              <w:t>Melissa Larsen</w:t>
            </w:r>
          </w:p>
        </w:tc>
        <w:tc>
          <w:tcPr>
            <w:tcW w:w="2880" w:type="dxa"/>
          </w:tcPr>
          <w:p w14:paraId="732D60E7" w14:textId="77777777" w:rsidR="007F5250" w:rsidRDefault="00985717">
            <w:pPr>
              <w:pBdr>
                <w:top w:val="nil"/>
                <w:left w:val="nil"/>
                <w:bottom w:val="nil"/>
                <w:right w:val="nil"/>
                <w:between w:val="nil"/>
              </w:pBdr>
              <w:spacing w:after="0" w:line="240" w:lineRule="auto"/>
              <w:rPr>
                <w:color w:val="000000"/>
              </w:rPr>
            </w:pPr>
            <w:r>
              <w:rPr>
                <w:color w:val="000000"/>
              </w:rPr>
              <w:t>(406) 425-3330</w:t>
            </w:r>
          </w:p>
        </w:tc>
        <w:tc>
          <w:tcPr>
            <w:tcW w:w="3865" w:type="dxa"/>
          </w:tcPr>
          <w:p w14:paraId="732D60E8" w14:textId="77777777" w:rsidR="007F5250" w:rsidRDefault="00985717">
            <w:pPr>
              <w:pBdr>
                <w:top w:val="nil"/>
                <w:left w:val="nil"/>
                <w:bottom w:val="nil"/>
                <w:right w:val="nil"/>
                <w:between w:val="nil"/>
              </w:pBdr>
              <w:spacing w:after="0" w:line="240" w:lineRule="auto"/>
              <w:rPr>
                <w:color w:val="000000"/>
              </w:rPr>
            </w:pPr>
            <w:r>
              <w:rPr>
                <w:color w:val="000000"/>
              </w:rPr>
              <w:t>lutherk8clerk@lutherschool.org</w:t>
            </w:r>
          </w:p>
          <w:p w14:paraId="732D60E9" w14:textId="77777777" w:rsidR="007F5250" w:rsidRDefault="00985717">
            <w:pPr>
              <w:pBdr>
                <w:top w:val="nil"/>
                <w:left w:val="nil"/>
                <w:bottom w:val="nil"/>
                <w:right w:val="nil"/>
                <w:between w:val="nil"/>
              </w:pBdr>
              <w:spacing w:after="0" w:line="240" w:lineRule="auto"/>
              <w:rPr>
                <w:color w:val="000000"/>
              </w:rPr>
            </w:pPr>
            <w:r>
              <w:rPr>
                <w:color w:val="000000"/>
              </w:rPr>
              <w:t>mlarsen@lutherschool.org</w:t>
            </w:r>
          </w:p>
        </w:tc>
      </w:tr>
    </w:tbl>
    <w:p w14:paraId="732D60EB" w14:textId="77777777" w:rsidR="007F5250" w:rsidRDefault="00985717">
      <w:pPr>
        <w:pStyle w:val="Heading1"/>
        <w:rPr>
          <w:color w:val="000000"/>
          <w:sz w:val="28"/>
          <w:szCs w:val="28"/>
        </w:rPr>
      </w:pPr>
      <w:r>
        <w:rPr>
          <w:color w:val="000000"/>
          <w:sz w:val="28"/>
          <w:szCs w:val="28"/>
        </w:rPr>
        <w:t>Teaching Staff</w:t>
      </w:r>
    </w:p>
    <w:tbl>
      <w:tblPr>
        <w:tblStyle w:val="a1"/>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880"/>
        <w:gridCol w:w="3865"/>
      </w:tblGrid>
      <w:tr w:rsidR="007F5250" w14:paraId="732D60EF" w14:textId="77777777" w:rsidTr="00AF5FD1">
        <w:tc>
          <w:tcPr>
            <w:tcW w:w="2880" w:type="dxa"/>
          </w:tcPr>
          <w:p w14:paraId="732D60EC" w14:textId="77777777" w:rsidR="007F5250" w:rsidRDefault="00985717">
            <w:pPr>
              <w:pBdr>
                <w:top w:val="nil"/>
                <w:left w:val="nil"/>
                <w:bottom w:val="nil"/>
                <w:right w:val="nil"/>
                <w:between w:val="nil"/>
              </w:pBdr>
              <w:spacing w:after="0" w:line="240" w:lineRule="auto"/>
              <w:rPr>
                <w:color w:val="000000"/>
              </w:rPr>
            </w:pPr>
            <w:r>
              <w:rPr>
                <w:color w:val="000000"/>
              </w:rPr>
              <w:t>Name</w:t>
            </w:r>
          </w:p>
        </w:tc>
        <w:tc>
          <w:tcPr>
            <w:tcW w:w="2880" w:type="dxa"/>
          </w:tcPr>
          <w:p w14:paraId="732D60ED" w14:textId="77777777" w:rsidR="007F5250" w:rsidRDefault="00985717">
            <w:pPr>
              <w:pBdr>
                <w:top w:val="nil"/>
                <w:left w:val="nil"/>
                <w:bottom w:val="nil"/>
                <w:right w:val="nil"/>
                <w:between w:val="nil"/>
              </w:pBdr>
              <w:spacing w:after="0" w:line="240" w:lineRule="auto"/>
              <w:rPr>
                <w:color w:val="000000"/>
              </w:rPr>
            </w:pPr>
            <w:r>
              <w:rPr>
                <w:color w:val="000000"/>
              </w:rPr>
              <w:t>Phone</w:t>
            </w:r>
          </w:p>
        </w:tc>
        <w:tc>
          <w:tcPr>
            <w:tcW w:w="3865" w:type="dxa"/>
          </w:tcPr>
          <w:p w14:paraId="732D60EE" w14:textId="77777777" w:rsidR="007F5250" w:rsidRDefault="00985717">
            <w:pPr>
              <w:pBdr>
                <w:top w:val="nil"/>
                <w:left w:val="nil"/>
                <w:bottom w:val="nil"/>
                <w:right w:val="nil"/>
                <w:between w:val="nil"/>
              </w:pBdr>
              <w:spacing w:after="0" w:line="240" w:lineRule="auto"/>
              <w:rPr>
                <w:color w:val="000000"/>
              </w:rPr>
            </w:pPr>
            <w:r>
              <w:rPr>
                <w:color w:val="000000"/>
              </w:rPr>
              <w:t>Email</w:t>
            </w:r>
          </w:p>
        </w:tc>
      </w:tr>
      <w:tr w:rsidR="007F5250" w14:paraId="732D60F5" w14:textId="77777777" w:rsidTr="00AF5FD1">
        <w:tc>
          <w:tcPr>
            <w:tcW w:w="2880" w:type="dxa"/>
          </w:tcPr>
          <w:p w14:paraId="732D60F0" w14:textId="77777777" w:rsidR="007F5250" w:rsidRDefault="00985717">
            <w:pPr>
              <w:pBdr>
                <w:top w:val="nil"/>
                <w:left w:val="nil"/>
                <w:bottom w:val="nil"/>
                <w:right w:val="nil"/>
                <w:between w:val="nil"/>
              </w:pBdr>
              <w:spacing w:after="0" w:line="240" w:lineRule="auto"/>
              <w:rPr>
                <w:b/>
                <w:color w:val="000000"/>
              </w:rPr>
            </w:pPr>
            <w:r>
              <w:rPr>
                <w:b/>
                <w:color w:val="000000"/>
              </w:rPr>
              <w:t xml:space="preserve">Supervising Teacher: </w:t>
            </w:r>
          </w:p>
          <w:p w14:paraId="732D60F1" w14:textId="77777777" w:rsidR="007F5250" w:rsidRDefault="00985717">
            <w:pPr>
              <w:pBdr>
                <w:top w:val="nil"/>
                <w:left w:val="nil"/>
                <w:bottom w:val="nil"/>
                <w:right w:val="nil"/>
                <w:between w:val="nil"/>
              </w:pBdr>
              <w:spacing w:after="0" w:line="240" w:lineRule="auto"/>
              <w:rPr>
                <w:color w:val="000000"/>
              </w:rPr>
            </w:pPr>
            <w:r>
              <w:rPr>
                <w:color w:val="000000"/>
              </w:rPr>
              <w:t>Beth Kilcrease</w:t>
            </w:r>
          </w:p>
        </w:tc>
        <w:tc>
          <w:tcPr>
            <w:tcW w:w="2880" w:type="dxa"/>
          </w:tcPr>
          <w:p w14:paraId="732D60F2" w14:textId="77777777" w:rsidR="007F5250" w:rsidRDefault="00985717">
            <w:pPr>
              <w:pBdr>
                <w:top w:val="nil"/>
                <w:left w:val="nil"/>
                <w:bottom w:val="nil"/>
                <w:right w:val="nil"/>
                <w:between w:val="nil"/>
              </w:pBdr>
              <w:spacing w:after="0" w:line="240" w:lineRule="auto"/>
              <w:rPr>
                <w:color w:val="000000"/>
              </w:rPr>
            </w:pPr>
            <w:r>
              <w:rPr>
                <w:color w:val="000000"/>
              </w:rPr>
              <w:t>(559) 355-4740</w:t>
            </w:r>
          </w:p>
          <w:p w14:paraId="732D60F3" w14:textId="77777777" w:rsidR="007F5250" w:rsidRDefault="00985717">
            <w:pPr>
              <w:pBdr>
                <w:top w:val="nil"/>
                <w:left w:val="nil"/>
                <w:bottom w:val="nil"/>
                <w:right w:val="nil"/>
                <w:between w:val="nil"/>
              </w:pBdr>
              <w:spacing w:after="0" w:line="240" w:lineRule="auto"/>
              <w:rPr>
                <w:color w:val="000000"/>
              </w:rPr>
            </w:pPr>
            <w:r>
              <w:rPr>
                <w:color w:val="000000"/>
              </w:rPr>
              <w:t>(406) 446-2480</w:t>
            </w:r>
          </w:p>
        </w:tc>
        <w:tc>
          <w:tcPr>
            <w:tcW w:w="3865" w:type="dxa"/>
          </w:tcPr>
          <w:p w14:paraId="732D60F4" w14:textId="77777777" w:rsidR="007F5250" w:rsidRDefault="00985717">
            <w:pPr>
              <w:pBdr>
                <w:top w:val="nil"/>
                <w:left w:val="nil"/>
                <w:bottom w:val="nil"/>
                <w:right w:val="nil"/>
                <w:between w:val="nil"/>
              </w:pBdr>
              <w:spacing w:after="0" w:line="240" w:lineRule="auto"/>
              <w:rPr>
                <w:color w:val="000000"/>
              </w:rPr>
            </w:pPr>
            <w:r>
              <w:rPr>
                <w:color w:val="000000"/>
              </w:rPr>
              <w:t>bkilcrease@lutherschool.org</w:t>
            </w:r>
          </w:p>
        </w:tc>
      </w:tr>
      <w:tr w:rsidR="007F5250" w14:paraId="732D60FB" w14:textId="77777777" w:rsidTr="00AF5FD1">
        <w:tc>
          <w:tcPr>
            <w:tcW w:w="2880" w:type="dxa"/>
          </w:tcPr>
          <w:p w14:paraId="732D60F6" w14:textId="77777777" w:rsidR="007F5250" w:rsidRDefault="00985717">
            <w:pPr>
              <w:pBdr>
                <w:top w:val="nil"/>
                <w:left w:val="nil"/>
                <w:bottom w:val="nil"/>
                <w:right w:val="nil"/>
                <w:between w:val="nil"/>
              </w:pBdr>
              <w:spacing w:after="0" w:line="240" w:lineRule="auto"/>
              <w:rPr>
                <w:b/>
                <w:color w:val="000000"/>
              </w:rPr>
            </w:pPr>
            <w:r>
              <w:rPr>
                <w:b/>
                <w:color w:val="000000"/>
              </w:rPr>
              <w:t xml:space="preserve">K-3 Teacher: </w:t>
            </w:r>
          </w:p>
          <w:p w14:paraId="732D60F7" w14:textId="3BD55B76" w:rsidR="007F5250" w:rsidRDefault="00487E6B">
            <w:pPr>
              <w:pBdr>
                <w:top w:val="nil"/>
                <w:left w:val="nil"/>
                <w:bottom w:val="nil"/>
                <w:right w:val="nil"/>
                <w:between w:val="nil"/>
              </w:pBdr>
              <w:spacing w:after="0" w:line="240" w:lineRule="auto"/>
              <w:rPr>
                <w:color w:val="000000"/>
              </w:rPr>
            </w:pPr>
            <w:r>
              <w:rPr>
                <w:color w:val="000000"/>
              </w:rPr>
              <w:t xml:space="preserve">Abby </w:t>
            </w:r>
            <w:proofErr w:type="spellStart"/>
            <w:r>
              <w:rPr>
                <w:color w:val="000000"/>
              </w:rPr>
              <w:t>Wassom</w:t>
            </w:r>
            <w:proofErr w:type="spellEnd"/>
          </w:p>
        </w:tc>
        <w:tc>
          <w:tcPr>
            <w:tcW w:w="2880" w:type="dxa"/>
          </w:tcPr>
          <w:p w14:paraId="732D60F9" w14:textId="4B327DDF" w:rsidR="007F5250" w:rsidRDefault="00487E6B">
            <w:pPr>
              <w:pBdr>
                <w:top w:val="nil"/>
                <w:left w:val="nil"/>
                <w:bottom w:val="nil"/>
                <w:right w:val="nil"/>
                <w:between w:val="nil"/>
              </w:pBdr>
              <w:spacing w:after="0" w:line="240" w:lineRule="auto"/>
              <w:rPr>
                <w:color w:val="000000"/>
              </w:rPr>
            </w:pPr>
            <w:r>
              <w:rPr>
                <w:color w:val="000000"/>
              </w:rPr>
              <w:t xml:space="preserve"> </w:t>
            </w:r>
            <w:r w:rsidR="00985717">
              <w:rPr>
                <w:color w:val="000000"/>
              </w:rPr>
              <w:t>(406) 446-2480</w:t>
            </w:r>
          </w:p>
        </w:tc>
        <w:tc>
          <w:tcPr>
            <w:tcW w:w="3865" w:type="dxa"/>
          </w:tcPr>
          <w:p w14:paraId="732D60FA" w14:textId="7BF2582D" w:rsidR="007F5250" w:rsidRDefault="00487E6B">
            <w:pPr>
              <w:pBdr>
                <w:top w:val="nil"/>
                <w:left w:val="nil"/>
                <w:bottom w:val="nil"/>
                <w:right w:val="nil"/>
                <w:between w:val="nil"/>
              </w:pBdr>
              <w:spacing w:after="0" w:line="240" w:lineRule="auto"/>
              <w:rPr>
                <w:color w:val="000000"/>
              </w:rPr>
            </w:pPr>
            <w:r>
              <w:rPr>
                <w:color w:val="000000"/>
              </w:rPr>
              <w:t>awassom</w:t>
            </w:r>
            <w:r w:rsidR="00985717">
              <w:rPr>
                <w:color w:val="000000"/>
              </w:rPr>
              <w:t>@lutherschool.org</w:t>
            </w:r>
          </w:p>
        </w:tc>
      </w:tr>
      <w:tr w:rsidR="007F5250" w14:paraId="732D6100" w14:textId="77777777" w:rsidTr="00AF5FD1">
        <w:tc>
          <w:tcPr>
            <w:tcW w:w="2880" w:type="dxa"/>
          </w:tcPr>
          <w:p w14:paraId="732D60FC" w14:textId="77777777" w:rsidR="007F5250" w:rsidRDefault="00985717">
            <w:pPr>
              <w:pBdr>
                <w:top w:val="nil"/>
                <w:left w:val="nil"/>
                <w:bottom w:val="nil"/>
                <w:right w:val="nil"/>
                <w:between w:val="nil"/>
              </w:pBdr>
              <w:spacing w:after="0" w:line="240" w:lineRule="auto"/>
              <w:rPr>
                <w:b/>
                <w:color w:val="000000"/>
              </w:rPr>
            </w:pPr>
            <w:r>
              <w:rPr>
                <w:b/>
                <w:color w:val="000000"/>
              </w:rPr>
              <w:t xml:space="preserve">Teacher Mentor: </w:t>
            </w:r>
          </w:p>
          <w:p w14:paraId="732D60FD" w14:textId="77777777" w:rsidR="007F5250" w:rsidRDefault="00985717">
            <w:pPr>
              <w:pBdr>
                <w:top w:val="nil"/>
                <w:left w:val="nil"/>
                <w:bottom w:val="nil"/>
                <w:right w:val="nil"/>
                <w:between w:val="nil"/>
              </w:pBdr>
              <w:spacing w:after="0" w:line="240" w:lineRule="auto"/>
              <w:rPr>
                <w:color w:val="000000"/>
              </w:rPr>
            </w:pPr>
            <w:r>
              <w:rPr>
                <w:color w:val="000000"/>
              </w:rPr>
              <w:t>Janis Eckert</w:t>
            </w:r>
          </w:p>
        </w:tc>
        <w:tc>
          <w:tcPr>
            <w:tcW w:w="2880" w:type="dxa"/>
          </w:tcPr>
          <w:p w14:paraId="732D60FE" w14:textId="77777777" w:rsidR="007F5250" w:rsidRDefault="00985717">
            <w:pPr>
              <w:pBdr>
                <w:top w:val="nil"/>
                <w:left w:val="nil"/>
                <w:bottom w:val="nil"/>
                <w:right w:val="nil"/>
                <w:between w:val="nil"/>
              </w:pBdr>
              <w:spacing w:after="0" w:line="240" w:lineRule="auto"/>
              <w:rPr>
                <w:color w:val="000000"/>
              </w:rPr>
            </w:pPr>
            <w:r>
              <w:rPr>
                <w:color w:val="000000"/>
              </w:rPr>
              <w:t>(406) 425-0231</w:t>
            </w:r>
          </w:p>
        </w:tc>
        <w:tc>
          <w:tcPr>
            <w:tcW w:w="3865" w:type="dxa"/>
          </w:tcPr>
          <w:p w14:paraId="732D60FF" w14:textId="77777777" w:rsidR="007F5250" w:rsidRDefault="00985717">
            <w:pPr>
              <w:pBdr>
                <w:top w:val="nil"/>
                <w:left w:val="nil"/>
                <w:bottom w:val="nil"/>
                <w:right w:val="nil"/>
                <w:between w:val="nil"/>
              </w:pBdr>
              <w:spacing w:after="0" w:line="240" w:lineRule="auto"/>
              <w:rPr>
                <w:color w:val="000000"/>
              </w:rPr>
            </w:pPr>
            <w:r>
              <w:rPr>
                <w:color w:val="000000"/>
              </w:rPr>
              <w:t>janis48eck@yahoo.com</w:t>
            </w:r>
          </w:p>
        </w:tc>
      </w:tr>
      <w:tr w:rsidR="007F5250" w14:paraId="732D6105" w14:textId="77777777" w:rsidTr="00AF5FD1">
        <w:tc>
          <w:tcPr>
            <w:tcW w:w="2880" w:type="dxa"/>
          </w:tcPr>
          <w:p w14:paraId="732D6101" w14:textId="77777777" w:rsidR="007F5250" w:rsidRDefault="00985717">
            <w:pPr>
              <w:pBdr>
                <w:top w:val="nil"/>
                <w:left w:val="nil"/>
                <w:bottom w:val="nil"/>
                <w:right w:val="nil"/>
                <w:between w:val="nil"/>
              </w:pBdr>
              <w:spacing w:after="0" w:line="240" w:lineRule="auto"/>
              <w:rPr>
                <w:b/>
                <w:color w:val="000000"/>
              </w:rPr>
            </w:pPr>
            <w:r>
              <w:rPr>
                <w:b/>
                <w:color w:val="000000"/>
              </w:rPr>
              <w:t xml:space="preserve">Teacher Mentor/testing: </w:t>
            </w:r>
          </w:p>
          <w:p w14:paraId="732D6102" w14:textId="77777777" w:rsidR="007F5250" w:rsidRDefault="00985717">
            <w:pPr>
              <w:pBdr>
                <w:top w:val="nil"/>
                <w:left w:val="nil"/>
                <w:bottom w:val="nil"/>
                <w:right w:val="nil"/>
                <w:between w:val="nil"/>
              </w:pBdr>
              <w:spacing w:after="0" w:line="240" w:lineRule="auto"/>
              <w:rPr>
                <w:color w:val="000000"/>
              </w:rPr>
            </w:pPr>
            <w:r>
              <w:rPr>
                <w:color w:val="000000"/>
              </w:rPr>
              <w:t>Carolyn Hutson</w:t>
            </w:r>
          </w:p>
        </w:tc>
        <w:tc>
          <w:tcPr>
            <w:tcW w:w="2880" w:type="dxa"/>
          </w:tcPr>
          <w:p w14:paraId="732D6103" w14:textId="77777777" w:rsidR="007F5250" w:rsidRDefault="00985717">
            <w:pPr>
              <w:pBdr>
                <w:top w:val="nil"/>
                <w:left w:val="nil"/>
                <w:bottom w:val="nil"/>
                <w:right w:val="nil"/>
                <w:between w:val="nil"/>
              </w:pBdr>
              <w:spacing w:after="0" w:line="240" w:lineRule="auto"/>
              <w:rPr>
                <w:color w:val="000000"/>
              </w:rPr>
            </w:pPr>
            <w:r>
              <w:rPr>
                <w:color w:val="000000"/>
              </w:rPr>
              <w:t>(406) 780-0058</w:t>
            </w:r>
          </w:p>
        </w:tc>
        <w:tc>
          <w:tcPr>
            <w:tcW w:w="3865" w:type="dxa"/>
          </w:tcPr>
          <w:p w14:paraId="732D6104" w14:textId="77777777" w:rsidR="007F5250" w:rsidRDefault="00985717">
            <w:pPr>
              <w:pBdr>
                <w:top w:val="nil"/>
                <w:left w:val="nil"/>
                <w:bottom w:val="nil"/>
                <w:right w:val="nil"/>
                <w:between w:val="nil"/>
              </w:pBdr>
              <w:spacing w:after="0" w:line="240" w:lineRule="auto"/>
              <w:rPr>
                <w:color w:val="000000"/>
              </w:rPr>
            </w:pPr>
            <w:r>
              <w:rPr>
                <w:color w:val="000000"/>
              </w:rPr>
              <w:t>hutsonschool5.6@gmail.com</w:t>
            </w:r>
          </w:p>
        </w:tc>
      </w:tr>
      <w:tr w:rsidR="007F5250" w14:paraId="732D610B" w14:textId="77777777" w:rsidTr="00AF5FD1">
        <w:tc>
          <w:tcPr>
            <w:tcW w:w="2880" w:type="dxa"/>
          </w:tcPr>
          <w:p w14:paraId="732D6107" w14:textId="3214FFD5" w:rsidR="007F5250" w:rsidRDefault="00985717" w:rsidP="00AF5FD1">
            <w:pPr>
              <w:pBdr>
                <w:top w:val="nil"/>
                <w:left w:val="nil"/>
                <w:bottom w:val="nil"/>
                <w:right w:val="nil"/>
                <w:between w:val="nil"/>
              </w:pBdr>
              <w:spacing w:after="0" w:line="240" w:lineRule="auto"/>
              <w:rPr>
                <w:color w:val="000000"/>
              </w:rPr>
            </w:pPr>
            <w:r>
              <w:rPr>
                <w:b/>
                <w:color w:val="000000"/>
              </w:rPr>
              <w:t xml:space="preserve">Art: </w:t>
            </w:r>
            <w:r>
              <w:rPr>
                <w:color w:val="000000"/>
              </w:rPr>
              <w:t xml:space="preserve">Janice </w:t>
            </w:r>
            <w:proofErr w:type="spellStart"/>
            <w:r>
              <w:rPr>
                <w:color w:val="000000"/>
              </w:rPr>
              <w:t>Polzen</w:t>
            </w:r>
            <w:proofErr w:type="spellEnd"/>
          </w:p>
        </w:tc>
        <w:tc>
          <w:tcPr>
            <w:tcW w:w="2880" w:type="dxa"/>
          </w:tcPr>
          <w:p w14:paraId="732D6108" w14:textId="77777777" w:rsidR="007F5250" w:rsidRDefault="00985717">
            <w:pPr>
              <w:pBdr>
                <w:top w:val="nil"/>
                <w:left w:val="nil"/>
                <w:bottom w:val="nil"/>
                <w:right w:val="nil"/>
                <w:between w:val="nil"/>
              </w:pBdr>
              <w:spacing w:after="0" w:line="240" w:lineRule="auto"/>
              <w:rPr>
                <w:color w:val="000000"/>
              </w:rPr>
            </w:pPr>
            <w:r>
              <w:rPr>
                <w:color w:val="000000"/>
              </w:rPr>
              <w:t>(313) 244-2993</w:t>
            </w:r>
          </w:p>
        </w:tc>
        <w:tc>
          <w:tcPr>
            <w:tcW w:w="3865" w:type="dxa"/>
          </w:tcPr>
          <w:p w14:paraId="732D6109" w14:textId="77777777" w:rsidR="007F5250" w:rsidRDefault="00985717">
            <w:pPr>
              <w:pBdr>
                <w:top w:val="nil"/>
                <w:left w:val="nil"/>
                <w:bottom w:val="nil"/>
                <w:right w:val="nil"/>
                <w:between w:val="nil"/>
              </w:pBdr>
              <w:spacing w:after="0" w:line="240" w:lineRule="auto"/>
              <w:rPr>
                <w:color w:val="000000"/>
              </w:rPr>
            </w:pPr>
            <w:r>
              <w:rPr>
                <w:color w:val="000000"/>
              </w:rPr>
              <w:t>janicemariepolzin@gmail.com</w:t>
            </w:r>
          </w:p>
          <w:p w14:paraId="732D610A" w14:textId="77777777" w:rsidR="007F5250" w:rsidRDefault="007F5250">
            <w:pPr>
              <w:pBdr>
                <w:top w:val="nil"/>
                <w:left w:val="nil"/>
                <w:bottom w:val="nil"/>
                <w:right w:val="nil"/>
                <w:between w:val="nil"/>
              </w:pBdr>
              <w:spacing w:after="0" w:line="240" w:lineRule="auto"/>
              <w:rPr>
                <w:color w:val="000000"/>
              </w:rPr>
            </w:pPr>
          </w:p>
        </w:tc>
      </w:tr>
      <w:tr w:rsidR="00AF5FD1" w14:paraId="089C2CB8" w14:textId="77777777" w:rsidTr="00AF5FD1">
        <w:tc>
          <w:tcPr>
            <w:tcW w:w="2880" w:type="dxa"/>
          </w:tcPr>
          <w:p w14:paraId="2782FBFD" w14:textId="50D7F5DD" w:rsidR="00AF5FD1" w:rsidRDefault="00AF5FD1">
            <w:pPr>
              <w:pBdr>
                <w:top w:val="nil"/>
                <w:left w:val="nil"/>
                <w:bottom w:val="nil"/>
                <w:right w:val="nil"/>
                <w:between w:val="nil"/>
              </w:pBdr>
              <w:spacing w:after="0" w:line="240" w:lineRule="auto"/>
              <w:rPr>
                <w:b/>
                <w:color w:val="000000"/>
              </w:rPr>
            </w:pPr>
            <w:r>
              <w:rPr>
                <w:b/>
                <w:color w:val="000000"/>
              </w:rPr>
              <w:t xml:space="preserve">Music: </w:t>
            </w:r>
            <w:r w:rsidRPr="00AF5FD1">
              <w:rPr>
                <w:bCs/>
                <w:color w:val="000000"/>
              </w:rPr>
              <w:t>Saran Hraban</w:t>
            </w:r>
          </w:p>
        </w:tc>
        <w:tc>
          <w:tcPr>
            <w:tcW w:w="2880" w:type="dxa"/>
          </w:tcPr>
          <w:p w14:paraId="6709D11B" w14:textId="3080AEC0" w:rsidR="00AF5FD1" w:rsidRDefault="00EF21E2">
            <w:pPr>
              <w:pBdr>
                <w:top w:val="nil"/>
                <w:left w:val="nil"/>
                <w:bottom w:val="nil"/>
                <w:right w:val="nil"/>
                <w:between w:val="nil"/>
              </w:pBdr>
              <w:spacing w:after="0" w:line="240" w:lineRule="auto"/>
              <w:rPr>
                <w:color w:val="000000"/>
              </w:rPr>
            </w:pPr>
            <w:r>
              <w:rPr>
                <w:color w:val="000000"/>
              </w:rPr>
              <w:t>(406) 794-2307</w:t>
            </w:r>
          </w:p>
        </w:tc>
        <w:tc>
          <w:tcPr>
            <w:tcW w:w="3865" w:type="dxa"/>
          </w:tcPr>
          <w:p w14:paraId="557CA95B" w14:textId="36C78D4B" w:rsidR="00EF21E2" w:rsidRPr="00EF21E2" w:rsidRDefault="00EF21E2" w:rsidP="00EF21E2">
            <w:pPr>
              <w:spacing w:after="0" w:line="240" w:lineRule="auto"/>
              <w:rPr>
                <w:rFonts w:ascii="Roboto" w:eastAsia="Times New Roman" w:hAnsi="Roboto" w:cs="Times New Roman"/>
                <w:color w:val="202124"/>
                <w:sz w:val="20"/>
                <w:szCs w:val="20"/>
                <w:lang w:val="en-US"/>
              </w:rPr>
            </w:pPr>
            <w:r w:rsidRPr="00EF21E2">
              <w:rPr>
                <w:rFonts w:ascii="Roboto" w:eastAsia="Times New Roman" w:hAnsi="Roboto" w:cs="Times New Roman"/>
                <w:noProof/>
                <w:color w:val="202124"/>
                <w:sz w:val="20"/>
                <w:szCs w:val="20"/>
                <w:lang w:val="en-US"/>
              </w:rPr>
              <w:drawing>
                <wp:inline distT="0" distB="0" distL="0" distR="0" wp14:anchorId="5A17BC84" wp14:editId="45C6937D">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F21E2">
              <w:rPr>
                <w:rFonts w:ascii="Roboto" w:eastAsia="Times New Roman" w:hAnsi="Roboto" w:cs="Times New Roman"/>
                <w:color w:val="1155CC"/>
                <w:sz w:val="20"/>
                <w:szCs w:val="20"/>
                <w:u w:val="single"/>
                <w:lang w:val="en-US"/>
              </w:rPr>
              <w:t>sarahcowan80@hotmail.com</w:t>
            </w:r>
          </w:p>
          <w:p w14:paraId="7EA7DB7C" w14:textId="77777777" w:rsidR="00AF5FD1" w:rsidRDefault="00AF5FD1">
            <w:pPr>
              <w:pBdr>
                <w:top w:val="nil"/>
                <w:left w:val="nil"/>
                <w:bottom w:val="nil"/>
                <w:right w:val="nil"/>
                <w:between w:val="nil"/>
              </w:pBdr>
              <w:spacing w:after="0" w:line="240" w:lineRule="auto"/>
              <w:rPr>
                <w:color w:val="000000"/>
              </w:rPr>
            </w:pPr>
          </w:p>
        </w:tc>
      </w:tr>
    </w:tbl>
    <w:p w14:paraId="5C706AD7" w14:textId="77777777" w:rsidR="00EF21E2" w:rsidRDefault="00EF21E2">
      <w:pPr>
        <w:pStyle w:val="Heading1"/>
        <w:rPr>
          <w:color w:val="000000"/>
          <w:sz w:val="28"/>
          <w:szCs w:val="28"/>
        </w:rPr>
      </w:pPr>
    </w:p>
    <w:p w14:paraId="732D610C" w14:textId="154D9596" w:rsidR="007F5250" w:rsidRDefault="00985717">
      <w:pPr>
        <w:pStyle w:val="Heading1"/>
        <w:rPr>
          <w:color w:val="000000"/>
          <w:sz w:val="28"/>
          <w:szCs w:val="28"/>
        </w:rPr>
      </w:pPr>
      <w:r>
        <w:rPr>
          <w:color w:val="000000"/>
          <w:sz w:val="28"/>
          <w:szCs w:val="28"/>
        </w:rPr>
        <w:t>Support Staff</w:t>
      </w:r>
    </w:p>
    <w:tbl>
      <w:tblPr>
        <w:tblStyle w:val="a2"/>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9"/>
        <w:gridCol w:w="2592"/>
        <w:gridCol w:w="4364"/>
      </w:tblGrid>
      <w:tr w:rsidR="007F5250" w14:paraId="732D6110" w14:textId="77777777" w:rsidTr="00AF5FD1">
        <w:tc>
          <w:tcPr>
            <w:tcW w:w="2669" w:type="dxa"/>
          </w:tcPr>
          <w:p w14:paraId="732D610D" w14:textId="77777777" w:rsidR="007F5250" w:rsidRDefault="00985717">
            <w:pPr>
              <w:pBdr>
                <w:top w:val="nil"/>
                <w:left w:val="nil"/>
                <w:bottom w:val="nil"/>
                <w:right w:val="nil"/>
                <w:between w:val="nil"/>
              </w:pBdr>
              <w:spacing w:after="0" w:line="240" w:lineRule="auto"/>
              <w:rPr>
                <w:color w:val="000000"/>
              </w:rPr>
            </w:pPr>
            <w:r>
              <w:rPr>
                <w:color w:val="000000"/>
              </w:rPr>
              <w:t>Name</w:t>
            </w:r>
          </w:p>
        </w:tc>
        <w:tc>
          <w:tcPr>
            <w:tcW w:w="2592" w:type="dxa"/>
          </w:tcPr>
          <w:p w14:paraId="732D610E" w14:textId="77777777" w:rsidR="007F5250" w:rsidRDefault="00985717">
            <w:pPr>
              <w:pBdr>
                <w:top w:val="nil"/>
                <w:left w:val="nil"/>
                <w:bottom w:val="nil"/>
                <w:right w:val="nil"/>
                <w:between w:val="nil"/>
              </w:pBdr>
              <w:spacing w:after="0" w:line="240" w:lineRule="auto"/>
              <w:rPr>
                <w:color w:val="000000"/>
              </w:rPr>
            </w:pPr>
            <w:r>
              <w:rPr>
                <w:color w:val="000000"/>
              </w:rPr>
              <w:t>Phone</w:t>
            </w:r>
          </w:p>
        </w:tc>
        <w:tc>
          <w:tcPr>
            <w:tcW w:w="4364" w:type="dxa"/>
          </w:tcPr>
          <w:p w14:paraId="732D610F" w14:textId="77777777" w:rsidR="007F5250" w:rsidRDefault="00985717">
            <w:pPr>
              <w:pBdr>
                <w:top w:val="nil"/>
                <w:left w:val="nil"/>
                <w:bottom w:val="nil"/>
                <w:right w:val="nil"/>
                <w:between w:val="nil"/>
              </w:pBdr>
              <w:spacing w:after="0" w:line="240" w:lineRule="auto"/>
              <w:rPr>
                <w:color w:val="000000"/>
              </w:rPr>
            </w:pPr>
            <w:r>
              <w:rPr>
                <w:color w:val="000000"/>
              </w:rPr>
              <w:t>Email</w:t>
            </w:r>
          </w:p>
        </w:tc>
      </w:tr>
      <w:tr w:rsidR="007F5250" w14:paraId="732D6115" w14:textId="77777777" w:rsidTr="00AF5FD1">
        <w:tc>
          <w:tcPr>
            <w:tcW w:w="2669" w:type="dxa"/>
          </w:tcPr>
          <w:p w14:paraId="732D6111" w14:textId="6C8485A8" w:rsidR="007F5250" w:rsidRDefault="00985717">
            <w:pPr>
              <w:pBdr>
                <w:top w:val="nil"/>
                <w:left w:val="nil"/>
                <w:bottom w:val="nil"/>
                <w:right w:val="nil"/>
                <w:between w:val="nil"/>
              </w:pBdr>
              <w:spacing w:after="0" w:line="240" w:lineRule="auto"/>
              <w:rPr>
                <w:color w:val="000000"/>
              </w:rPr>
            </w:pPr>
            <w:r>
              <w:rPr>
                <w:b/>
                <w:color w:val="000000"/>
              </w:rPr>
              <w:t>Nutrition/Bus Driver:</w:t>
            </w:r>
            <w:r>
              <w:rPr>
                <w:color w:val="000000"/>
              </w:rPr>
              <w:br/>
            </w:r>
          </w:p>
        </w:tc>
        <w:tc>
          <w:tcPr>
            <w:tcW w:w="2592" w:type="dxa"/>
          </w:tcPr>
          <w:p w14:paraId="732D6113" w14:textId="77777777" w:rsidR="007F5250" w:rsidRDefault="00985717">
            <w:pPr>
              <w:pBdr>
                <w:top w:val="nil"/>
                <w:left w:val="nil"/>
                <w:bottom w:val="nil"/>
                <w:right w:val="nil"/>
                <w:between w:val="nil"/>
              </w:pBdr>
              <w:spacing w:after="0" w:line="240" w:lineRule="auto"/>
              <w:rPr>
                <w:color w:val="000000"/>
              </w:rPr>
            </w:pPr>
            <w:r>
              <w:rPr>
                <w:color w:val="000000"/>
              </w:rPr>
              <w:t xml:space="preserve">(406) 425-1883 </w:t>
            </w:r>
            <w:r>
              <w:rPr>
                <w:color w:val="000000"/>
                <w:sz w:val="18"/>
                <w:szCs w:val="18"/>
              </w:rPr>
              <w:t>(bus phone)</w:t>
            </w:r>
          </w:p>
        </w:tc>
        <w:tc>
          <w:tcPr>
            <w:tcW w:w="4364" w:type="dxa"/>
          </w:tcPr>
          <w:p w14:paraId="732D6114" w14:textId="6C39EB8D" w:rsidR="007F5250" w:rsidRDefault="00985717">
            <w:pPr>
              <w:pBdr>
                <w:top w:val="nil"/>
                <w:left w:val="nil"/>
                <w:bottom w:val="nil"/>
                <w:right w:val="nil"/>
                <w:between w:val="nil"/>
              </w:pBdr>
              <w:spacing w:after="0" w:line="240" w:lineRule="auto"/>
              <w:rPr>
                <w:color w:val="000000"/>
              </w:rPr>
            </w:pPr>
            <w:r>
              <w:rPr>
                <w:color w:val="000000"/>
              </w:rPr>
              <w:t xml:space="preserve">nutritional.director@lutherschool.org </w:t>
            </w:r>
          </w:p>
        </w:tc>
      </w:tr>
    </w:tbl>
    <w:p w14:paraId="732D6116" w14:textId="77777777" w:rsidR="007F5250" w:rsidRDefault="00985717">
      <w:pPr>
        <w:rPr>
          <w:color w:val="000000"/>
        </w:rPr>
      </w:pPr>
      <w:r>
        <w:rPr>
          <w:color w:val="000000"/>
        </w:rPr>
        <w:t xml:space="preserve"> </w:t>
      </w:r>
    </w:p>
    <w:p w14:paraId="732D6117" w14:textId="77777777" w:rsidR="007F5250" w:rsidRDefault="00985717">
      <w:pPr>
        <w:pStyle w:val="Title"/>
        <w:jc w:val="center"/>
        <w:rPr>
          <w:color w:val="000000"/>
          <w:sz w:val="44"/>
          <w:szCs w:val="44"/>
        </w:rPr>
      </w:pPr>
      <w:r>
        <w:rPr>
          <w:color w:val="000000"/>
          <w:sz w:val="44"/>
          <w:szCs w:val="44"/>
        </w:rPr>
        <w:t>Luther School Student/Parent Handbook</w:t>
      </w:r>
    </w:p>
    <w:p w14:paraId="732D6118" w14:textId="606F8E86" w:rsidR="007F5250" w:rsidRDefault="00985717">
      <w:pPr>
        <w:spacing w:after="0" w:line="246" w:lineRule="auto"/>
        <w:ind w:right="958"/>
        <w:jc w:val="center"/>
        <w:rPr>
          <w:b/>
          <w:color w:val="000000"/>
          <w:sz w:val="28"/>
          <w:szCs w:val="28"/>
        </w:rPr>
      </w:pPr>
      <w:r>
        <w:rPr>
          <w:b/>
          <w:color w:val="000000"/>
          <w:sz w:val="28"/>
          <w:szCs w:val="28"/>
        </w:rPr>
        <w:t>2026</w:t>
      </w:r>
      <w:r w:rsidR="00EF21E2">
        <w:rPr>
          <w:b/>
          <w:color w:val="000000"/>
          <w:sz w:val="28"/>
          <w:szCs w:val="28"/>
        </w:rPr>
        <w:t>-2027</w:t>
      </w:r>
    </w:p>
    <w:p w14:paraId="732D6119" w14:textId="77777777" w:rsidR="007F5250" w:rsidRDefault="007F5250">
      <w:pPr>
        <w:spacing w:after="0" w:line="246" w:lineRule="auto"/>
        <w:ind w:right="958"/>
        <w:rPr>
          <w:color w:val="000000"/>
          <w:sz w:val="24"/>
          <w:szCs w:val="24"/>
        </w:rPr>
      </w:pPr>
    </w:p>
    <w:p w14:paraId="732D611A" w14:textId="77777777" w:rsidR="007F5250" w:rsidRDefault="00985717">
      <w:pPr>
        <w:spacing w:after="0" w:line="246" w:lineRule="auto"/>
        <w:ind w:right="958"/>
        <w:rPr>
          <w:color w:val="000000"/>
          <w:sz w:val="24"/>
          <w:szCs w:val="24"/>
        </w:rPr>
      </w:pPr>
      <w:r>
        <w:rPr>
          <w:color w:val="000000"/>
          <w:sz w:val="24"/>
          <w:szCs w:val="24"/>
        </w:rPr>
        <w:t>The Trustees of School District 9-10 are guided by the conviction that every student can learn and has the right to the best education this community can provide. Responsibility for this rests with the citizens, parents, school staff, and students, with the ultimate responsibility for direction and decision-making assumed by the Board of Trustees.</w:t>
      </w:r>
    </w:p>
    <w:p w14:paraId="732D611B" w14:textId="77777777" w:rsidR="007F5250" w:rsidRDefault="007F5250">
      <w:pPr>
        <w:spacing w:after="0" w:line="246" w:lineRule="auto"/>
        <w:ind w:right="958"/>
        <w:rPr>
          <w:color w:val="000000"/>
          <w:sz w:val="24"/>
          <w:szCs w:val="24"/>
        </w:rPr>
      </w:pPr>
    </w:p>
    <w:p w14:paraId="732D611C" w14:textId="77777777" w:rsidR="007F5250" w:rsidRDefault="00985717">
      <w:pPr>
        <w:spacing w:after="0" w:line="252" w:lineRule="auto"/>
        <w:ind w:right="958"/>
        <w:rPr>
          <w:color w:val="000000"/>
          <w:sz w:val="24"/>
          <w:szCs w:val="24"/>
        </w:rPr>
      </w:pPr>
      <w:r>
        <w:rPr>
          <w:color w:val="000000"/>
          <w:sz w:val="24"/>
          <w:szCs w:val="24"/>
        </w:rPr>
        <w:t>The Board will exert leadership in creating, maintaining, and improving the school for the students. Organization, staffing, programming, teaching, and funding should all be developed primarily to enhance appropriate opportunities for students to learn and develop personally, academically, and socially.</w:t>
      </w:r>
    </w:p>
    <w:p w14:paraId="732D611D" w14:textId="77777777" w:rsidR="007F5250" w:rsidRDefault="007F5250">
      <w:pPr>
        <w:spacing w:after="0" w:line="254" w:lineRule="auto"/>
        <w:ind w:right="116"/>
        <w:rPr>
          <w:color w:val="000000"/>
          <w:sz w:val="24"/>
          <w:szCs w:val="24"/>
        </w:rPr>
      </w:pPr>
    </w:p>
    <w:p w14:paraId="732D611E" w14:textId="77777777" w:rsidR="007F5250" w:rsidRDefault="00985717">
      <w:pPr>
        <w:spacing w:after="0" w:line="254" w:lineRule="auto"/>
        <w:ind w:right="116"/>
        <w:rPr>
          <w:color w:val="000000"/>
          <w:sz w:val="24"/>
          <w:szCs w:val="24"/>
        </w:rPr>
      </w:pPr>
      <w:r>
        <w:rPr>
          <w:color w:val="000000"/>
          <w:sz w:val="24"/>
          <w:szCs w:val="24"/>
        </w:rPr>
        <w:t xml:space="preserve">As provided in the Constitution of the State of Montana, the Luther Public School District 9/10 is committed to equality of educational opportunity. The </w:t>
      </w:r>
      <w:proofErr w:type="gramStart"/>
      <w:r>
        <w:rPr>
          <w:color w:val="000000"/>
          <w:sz w:val="24"/>
          <w:szCs w:val="24"/>
        </w:rPr>
        <w:t>District</w:t>
      </w:r>
      <w:proofErr w:type="gramEnd"/>
      <w:r>
        <w:rPr>
          <w:color w:val="000000"/>
          <w:sz w:val="24"/>
          <w:szCs w:val="24"/>
        </w:rPr>
        <w:t xml:space="preserve"> is also committed to equal employment opportunity. It is the policy of this District to provide a learning environment free of discrimination because of sex, race, color, creed, religion, national origin, age, physical or mental disability, political belief, marital or parental status, unless based upon reasonable grounds as provided by law. All students shall have the opportunity to participate in and receive benefit from all programs or activities, including, but not limited to, athletics, employment assistance, extra-curricular, and other school related activities.</w:t>
      </w:r>
    </w:p>
    <w:p w14:paraId="732D611F" w14:textId="77777777" w:rsidR="007F5250" w:rsidRDefault="007F5250">
      <w:pPr>
        <w:spacing w:after="0" w:line="254" w:lineRule="auto"/>
        <w:ind w:right="116"/>
        <w:rPr>
          <w:color w:val="000000"/>
          <w:sz w:val="24"/>
          <w:szCs w:val="24"/>
        </w:rPr>
      </w:pPr>
    </w:p>
    <w:p w14:paraId="732D6120" w14:textId="77777777" w:rsidR="007F5250" w:rsidRDefault="00985717">
      <w:pPr>
        <w:spacing w:after="0"/>
        <w:rPr>
          <w:b/>
          <w:color w:val="000000"/>
          <w:sz w:val="24"/>
          <w:szCs w:val="24"/>
          <w:u w:val="single"/>
        </w:rPr>
      </w:pPr>
      <w:r>
        <w:rPr>
          <w:b/>
          <w:color w:val="000000"/>
          <w:sz w:val="24"/>
          <w:szCs w:val="24"/>
          <w:u w:val="single"/>
        </w:rPr>
        <w:t>Class Schedule</w:t>
      </w:r>
    </w:p>
    <w:p w14:paraId="732D6121" w14:textId="06F05968" w:rsidR="007F5250" w:rsidRDefault="00985717">
      <w:pPr>
        <w:spacing w:after="0"/>
        <w:rPr>
          <w:color w:val="000000"/>
          <w:sz w:val="24"/>
          <w:szCs w:val="24"/>
        </w:rPr>
      </w:pPr>
      <w:r>
        <w:rPr>
          <w:color w:val="000000"/>
          <w:sz w:val="24"/>
          <w:szCs w:val="24"/>
        </w:rPr>
        <w:t>8:</w:t>
      </w:r>
      <w:r w:rsidR="00EF21E2">
        <w:rPr>
          <w:color w:val="000000"/>
          <w:sz w:val="24"/>
          <w:szCs w:val="24"/>
        </w:rPr>
        <w:t>15</w:t>
      </w:r>
      <w:r>
        <w:rPr>
          <w:color w:val="000000"/>
          <w:sz w:val="24"/>
          <w:szCs w:val="24"/>
        </w:rPr>
        <w:t xml:space="preserve"> AM</w:t>
      </w:r>
      <w:r>
        <w:rPr>
          <w:color w:val="000000"/>
          <w:sz w:val="24"/>
          <w:szCs w:val="24"/>
        </w:rPr>
        <w:tab/>
      </w:r>
      <w:r>
        <w:rPr>
          <w:color w:val="000000"/>
          <w:sz w:val="24"/>
          <w:szCs w:val="24"/>
        </w:rPr>
        <w:tab/>
        <w:t>School begins</w:t>
      </w:r>
    </w:p>
    <w:p w14:paraId="732D6122" w14:textId="77777777" w:rsidR="007F5250" w:rsidRDefault="00985717">
      <w:pPr>
        <w:spacing w:after="0"/>
        <w:rPr>
          <w:color w:val="000000"/>
          <w:sz w:val="24"/>
          <w:szCs w:val="24"/>
        </w:rPr>
      </w:pPr>
      <w:r>
        <w:rPr>
          <w:color w:val="000000"/>
          <w:sz w:val="24"/>
          <w:szCs w:val="24"/>
        </w:rPr>
        <w:t>9:30 AM</w:t>
      </w:r>
      <w:r>
        <w:rPr>
          <w:color w:val="000000"/>
          <w:sz w:val="24"/>
          <w:szCs w:val="24"/>
        </w:rPr>
        <w:tab/>
      </w:r>
      <w:r>
        <w:rPr>
          <w:color w:val="000000"/>
          <w:sz w:val="24"/>
          <w:szCs w:val="24"/>
        </w:rPr>
        <w:tab/>
        <w:t>Recess K-3</w:t>
      </w:r>
    </w:p>
    <w:p w14:paraId="732D6123" w14:textId="77777777" w:rsidR="007F5250" w:rsidRDefault="00985717">
      <w:pPr>
        <w:spacing w:after="0"/>
        <w:rPr>
          <w:color w:val="000000"/>
          <w:sz w:val="24"/>
          <w:szCs w:val="24"/>
        </w:rPr>
      </w:pPr>
      <w:r>
        <w:rPr>
          <w:color w:val="000000"/>
          <w:sz w:val="24"/>
          <w:szCs w:val="24"/>
        </w:rPr>
        <w:t>9:40 AM</w:t>
      </w:r>
      <w:r>
        <w:rPr>
          <w:color w:val="000000"/>
          <w:sz w:val="24"/>
          <w:szCs w:val="24"/>
        </w:rPr>
        <w:tab/>
      </w:r>
      <w:r>
        <w:rPr>
          <w:color w:val="000000"/>
          <w:sz w:val="24"/>
          <w:szCs w:val="24"/>
        </w:rPr>
        <w:tab/>
        <w:t>Recess 4-8</w:t>
      </w:r>
    </w:p>
    <w:p w14:paraId="732D6124" w14:textId="77777777" w:rsidR="007F5250" w:rsidRDefault="00985717">
      <w:pPr>
        <w:spacing w:after="0"/>
        <w:rPr>
          <w:color w:val="000000"/>
          <w:sz w:val="24"/>
          <w:szCs w:val="24"/>
        </w:rPr>
      </w:pPr>
      <w:r>
        <w:rPr>
          <w:color w:val="000000"/>
          <w:sz w:val="24"/>
          <w:szCs w:val="24"/>
        </w:rPr>
        <w:t>10:00 AM</w:t>
      </w:r>
      <w:r>
        <w:rPr>
          <w:color w:val="000000"/>
          <w:sz w:val="24"/>
          <w:szCs w:val="24"/>
        </w:rPr>
        <w:tab/>
      </w:r>
      <w:r>
        <w:rPr>
          <w:color w:val="000000"/>
          <w:sz w:val="24"/>
          <w:szCs w:val="24"/>
        </w:rPr>
        <w:tab/>
        <w:t>Class resumes</w:t>
      </w:r>
    </w:p>
    <w:p w14:paraId="732D6125" w14:textId="77777777" w:rsidR="007F5250" w:rsidRDefault="00985717">
      <w:pPr>
        <w:spacing w:after="0"/>
        <w:rPr>
          <w:color w:val="000000"/>
          <w:sz w:val="24"/>
          <w:szCs w:val="24"/>
        </w:rPr>
      </w:pPr>
      <w:r>
        <w:rPr>
          <w:color w:val="000000"/>
          <w:sz w:val="24"/>
          <w:szCs w:val="24"/>
        </w:rPr>
        <w:t>12:30-12:45 PM</w:t>
      </w:r>
      <w:r>
        <w:rPr>
          <w:color w:val="000000"/>
          <w:sz w:val="24"/>
          <w:szCs w:val="24"/>
        </w:rPr>
        <w:tab/>
        <w:t>Lunch</w:t>
      </w:r>
    </w:p>
    <w:p w14:paraId="732D6126" w14:textId="77777777" w:rsidR="007F5250" w:rsidRDefault="00985717">
      <w:pPr>
        <w:spacing w:after="0"/>
        <w:rPr>
          <w:color w:val="000000"/>
          <w:sz w:val="24"/>
          <w:szCs w:val="24"/>
        </w:rPr>
      </w:pPr>
      <w:r>
        <w:rPr>
          <w:color w:val="000000"/>
          <w:sz w:val="24"/>
          <w:szCs w:val="24"/>
        </w:rPr>
        <w:t>1:00 PM</w:t>
      </w:r>
      <w:r>
        <w:rPr>
          <w:color w:val="000000"/>
          <w:sz w:val="24"/>
          <w:szCs w:val="24"/>
        </w:rPr>
        <w:tab/>
      </w:r>
      <w:r>
        <w:rPr>
          <w:color w:val="000000"/>
          <w:sz w:val="24"/>
          <w:szCs w:val="24"/>
        </w:rPr>
        <w:tab/>
        <w:t>Class Resumes</w:t>
      </w:r>
    </w:p>
    <w:p w14:paraId="732D6127" w14:textId="7E123040" w:rsidR="007F5250" w:rsidRDefault="00985717">
      <w:pPr>
        <w:spacing w:after="0"/>
        <w:rPr>
          <w:color w:val="000000"/>
          <w:sz w:val="24"/>
          <w:szCs w:val="24"/>
        </w:rPr>
      </w:pPr>
      <w:r>
        <w:rPr>
          <w:color w:val="000000"/>
          <w:sz w:val="24"/>
          <w:szCs w:val="24"/>
        </w:rPr>
        <w:t>3:4</w:t>
      </w:r>
      <w:r w:rsidR="00EF21E2">
        <w:rPr>
          <w:color w:val="000000"/>
          <w:sz w:val="24"/>
          <w:szCs w:val="24"/>
        </w:rPr>
        <w:t>5</w:t>
      </w:r>
      <w:r>
        <w:rPr>
          <w:color w:val="000000"/>
          <w:sz w:val="24"/>
          <w:szCs w:val="24"/>
        </w:rPr>
        <w:t xml:space="preserve"> PM</w:t>
      </w:r>
      <w:r>
        <w:rPr>
          <w:color w:val="000000"/>
          <w:sz w:val="24"/>
          <w:szCs w:val="24"/>
        </w:rPr>
        <w:tab/>
      </w:r>
      <w:r>
        <w:rPr>
          <w:color w:val="000000"/>
          <w:sz w:val="24"/>
          <w:szCs w:val="24"/>
        </w:rPr>
        <w:tab/>
        <w:t>School dismissal</w:t>
      </w:r>
    </w:p>
    <w:p w14:paraId="732D6128" w14:textId="77777777" w:rsidR="007F5250" w:rsidRDefault="00985717">
      <w:pPr>
        <w:pStyle w:val="Heading4"/>
        <w:spacing w:before="286"/>
        <w:ind w:left="0"/>
        <w:rPr>
          <w:rFonts w:ascii="Calibri" w:eastAsia="Calibri" w:hAnsi="Calibri" w:cs="Calibri"/>
          <w:color w:val="000000"/>
          <w:sz w:val="24"/>
          <w:szCs w:val="24"/>
          <w:u w:val="none"/>
        </w:rPr>
      </w:pPr>
      <w:r>
        <w:rPr>
          <w:rFonts w:ascii="Calibri" w:eastAsia="Calibri" w:hAnsi="Calibri" w:cs="Calibri"/>
          <w:color w:val="000000"/>
          <w:sz w:val="24"/>
          <w:szCs w:val="24"/>
          <w:u w:val="none"/>
        </w:rPr>
        <w:t>Dismissal Procedure</w:t>
      </w:r>
    </w:p>
    <w:p w14:paraId="732D6129" w14:textId="77777777" w:rsidR="007F5250" w:rsidRDefault="00985717">
      <w:pPr>
        <w:widowControl w:val="0"/>
        <w:pBdr>
          <w:top w:val="nil"/>
          <w:left w:val="nil"/>
          <w:bottom w:val="nil"/>
          <w:right w:val="nil"/>
          <w:between w:val="nil"/>
        </w:pBdr>
        <w:spacing w:after="0" w:line="246" w:lineRule="auto"/>
        <w:ind w:right="407"/>
        <w:rPr>
          <w:color w:val="000000"/>
          <w:sz w:val="24"/>
          <w:szCs w:val="24"/>
        </w:rPr>
      </w:pPr>
      <w:r>
        <w:rPr>
          <w:color w:val="000000"/>
          <w:sz w:val="24"/>
          <w:szCs w:val="24"/>
        </w:rPr>
        <w:t xml:space="preserve">Parents are to provide a list of persons/families authorized to pick up their child/children after </w:t>
      </w:r>
      <w:r>
        <w:rPr>
          <w:color w:val="000000"/>
          <w:sz w:val="24"/>
          <w:szCs w:val="24"/>
        </w:rPr>
        <w:lastRenderedPageBreak/>
        <w:t>school. People on this list are allowed to pick up the child/children after school without prior notification to the teacher.  Parents are required to provide teachers with a written note authorizing anyone not listed to pick up their child.</w:t>
      </w:r>
    </w:p>
    <w:p w14:paraId="732D612A" w14:textId="77777777" w:rsidR="007F5250" w:rsidRDefault="007F5250">
      <w:pPr>
        <w:widowControl w:val="0"/>
        <w:pBdr>
          <w:top w:val="nil"/>
          <w:left w:val="nil"/>
          <w:bottom w:val="nil"/>
          <w:right w:val="nil"/>
          <w:between w:val="nil"/>
        </w:pBdr>
        <w:spacing w:after="0" w:line="246" w:lineRule="auto"/>
        <w:ind w:right="407"/>
        <w:rPr>
          <w:color w:val="000000"/>
          <w:sz w:val="24"/>
          <w:szCs w:val="24"/>
          <w:u w:val="single"/>
        </w:rPr>
      </w:pPr>
    </w:p>
    <w:p w14:paraId="732D612B" w14:textId="77777777" w:rsidR="007F5250" w:rsidRDefault="00985717">
      <w:pPr>
        <w:pStyle w:val="Heading4"/>
        <w:ind w:left="0"/>
        <w:rPr>
          <w:rFonts w:ascii="Calibri" w:eastAsia="Calibri" w:hAnsi="Calibri" w:cs="Calibri"/>
          <w:color w:val="000000"/>
          <w:sz w:val="24"/>
          <w:szCs w:val="24"/>
        </w:rPr>
      </w:pPr>
      <w:r>
        <w:rPr>
          <w:rFonts w:ascii="Calibri" w:eastAsia="Calibri" w:hAnsi="Calibri" w:cs="Calibri"/>
          <w:color w:val="000000"/>
          <w:sz w:val="24"/>
          <w:szCs w:val="24"/>
        </w:rPr>
        <w:t>Registration</w:t>
      </w:r>
    </w:p>
    <w:p w14:paraId="732D612C" w14:textId="77777777" w:rsidR="007F5250" w:rsidRDefault="00985717">
      <w:pPr>
        <w:widowControl w:val="0"/>
        <w:pBdr>
          <w:top w:val="nil"/>
          <w:left w:val="nil"/>
          <w:bottom w:val="nil"/>
          <w:right w:val="nil"/>
          <w:between w:val="nil"/>
        </w:pBdr>
        <w:spacing w:after="0" w:line="244" w:lineRule="auto"/>
        <w:rPr>
          <w:color w:val="000000"/>
          <w:sz w:val="24"/>
          <w:szCs w:val="24"/>
        </w:rPr>
      </w:pPr>
      <w:r>
        <w:rPr>
          <w:color w:val="000000"/>
          <w:sz w:val="24"/>
          <w:szCs w:val="24"/>
        </w:rPr>
        <w:t>Any child who is five years old on or before September 10</w:t>
      </w:r>
      <w:r>
        <w:rPr>
          <w:color w:val="000000"/>
          <w:sz w:val="24"/>
          <w:szCs w:val="24"/>
          <w:vertAlign w:val="superscript"/>
        </w:rPr>
        <w:t>th</w:t>
      </w:r>
      <w:r>
        <w:rPr>
          <w:color w:val="000000"/>
          <w:sz w:val="24"/>
          <w:szCs w:val="24"/>
        </w:rPr>
        <w:t xml:space="preserve"> may enter kindergarten. First-grade students must have reached their sixth birthday on or before September 10th of the new school year.  Parents must bring their child's birth certificate and immunization records when registering students.  Students entering kindergarten should have a preschool medical check-up before starting school.  Please bring the completed medical form to registration.</w:t>
      </w:r>
    </w:p>
    <w:p w14:paraId="732D612D" w14:textId="77777777" w:rsidR="007F5250" w:rsidRDefault="007F5250">
      <w:pPr>
        <w:widowControl w:val="0"/>
        <w:pBdr>
          <w:top w:val="nil"/>
          <w:left w:val="nil"/>
          <w:bottom w:val="nil"/>
          <w:right w:val="nil"/>
          <w:between w:val="nil"/>
        </w:pBdr>
        <w:spacing w:after="0" w:line="240" w:lineRule="auto"/>
        <w:ind w:left="204"/>
        <w:rPr>
          <w:color w:val="000000"/>
          <w:sz w:val="24"/>
          <w:szCs w:val="24"/>
        </w:rPr>
      </w:pPr>
    </w:p>
    <w:p w14:paraId="732D612E" w14:textId="77777777" w:rsidR="007F5250" w:rsidRDefault="00985717">
      <w:pPr>
        <w:pStyle w:val="Heading4"/>
        <w:ind w:left="0"/>
        <w:rPr>
          <w:rFonts w:ascii="Calibri" w:eastAsia="Calibri" w:hAnsi="Calibri" w:cs="Calibri"/>
          <w:sz w:val="24"/>
          <w:szCs w:val="24"/>
        </w:rPr>
      </w:pPr>
      <w:r>
        <w:rPr>
          <w:rFonts w:ascii="Calibri" w:eastAsia="Calibri" w:hAnsi="Calibri" w:cs="Calibri"/>
          <w:sz w:val="24"/>
          <w:szCs w:val="24"/>
        </w:rPr>
        <w:t>Enrollment of Out-of-District Students</w:t>
      </w:r>
    </w:p>
    <w:p w14:paraId="732D612F" w14:textId="77777777" w:rsidR="007F5250" w:rsidRDefault="00985717">
      <w:pPr>
        <w:widowControl w:val="0"/>
        <w:pBdr>
          <w:top w:val="nil"/>
          <w:left w:val="nil"/>
          <w:bottom w:val="nil"/>
          <w:right w:val="nil"/>
          <w:between w:val="nil"/>
        </w:pBdr>
        <w:tabs>
          <w:tab w:val="left" w:pos="9496"/>
        </w:tabs>
        <w:spacing w:after="0" w:line="244" w:lineRule="auto"/>
        <w:ind w:right="296"/>
        <w:rPr>
          <w:color w:val="000000"/>
          <w:sz w:val="24"/>
          <w:szCs w:val="24"/>
        </w:rPr>
      </w:pPr>
      <w:r>
        <w:rPr>
          <w:color w:val="000000"/>
          <w:sz w:val="24"/>
          <w:szCs w:val="24"/>
        </w:rPr>
        <w:t xml:space="preserve">Luther District welcomes all out-of-district students. </w:t>
      </w:r>
    </w:p>
    <w:p w14:paraId="732D6130" w14:textId="77777777" w:rsidR="007F5250" w:rsidRDefault="007F5250">
      <w:pPr>
        <w:widowControl w:val="0"/>
        <w:pBdr>
          <w:top w:val="nil"/>
          <w:left w:val="nil"/>
          <w:bottom w:val="nil"/>
          <w:right w:val="nil"/>
          <w:between w:val="nil"/>
        </w:pBdr>
        <w:tabs>
          <w:tab w:val="left" w:pos="9496"/>
        </w:tabs>
        <w:spacing w:before="7" w:after="0" w:line="244" w:lineRule="auto"/>
        <w:ind w:right="296"/>
        <w:rPr>
          <w:color w:val="000000"/>
          <w:sz w:val="24"/>
          <w:szCs w:val="24"/>
        </w:rPr>
      </w:pPr>
    </w:p>
    <w:p w14:paraId="732D6131" w14:textId="77777777" w:rsidR="007F5250" w:rsidRDefault="00985717">
      <w:pPr>
        <w:pStyle w:val="Heading3"/>
        <w:rPr>
          <w:b/>
          <w:color w:val="000000"/>
          <w:u w:val="single"/>
        </w:rPr>
      </w:pPr>
      <w:r>
        <w:rPr>
          <w:b/>
          <w:color w:val="000000"/>
          <w:u w:val="single"/>
        </w:rPr>
        <w:t>Immunizations</w:t>
      </w:r>
    </w:p>
    <w:p w14:paraId="732D6132" w14:textId="77777777" w:rsidR="007F5250" w:rsidRDefault="00985717">
      <w:pPr>
        <w:pStyle w:val="Heading3"/>
        <w:rPr>
          <w:b/>
          <w:color w:val="000000"/>
          <w:u w:val="single"/>
        </w:rPr>
      </w:pPr>
      <w:r>
        <w:rPr>
          <w:color w:val="000000"/>
        </w:rPr>
        <w:t>To help protect the health and safety of all students and staff, Luther School District requires that all students provide documented proof of immunization against the following communicable diseases:</w:t>
      </w:r>
    </w:p>
    <w:p w14:paraId="732D6133" w14:textId="77777777" w:rsidR="007F5250" w:rsidRDefault="00985717">
      <w:pPr>
        <w:numPr>
          <w:ilvl w:val="0"/>
          <w:numId w:val="31"/>
        </w:numPr>
        <w:pBdr>
          <w:top w:val="nil"/>
          <w:left w:val="nil"/>
          <w:bottom w:val="nil"/>
          <w:right w:val="nil"/>
          <w:between w:val="nil"/>
        </w:pBdr>
        <w:spacing w:line="240" w:lineRule="auto"/>
        <w:rPr>
          <w:color w:val="000000"/>
          <w:sz w:val="24"/>
          <w:szCs w:val="24"/>
        </w:rPr>
      </w:pPr>
      <w:r>
        <w:rPr>
          <w:color w:val="000000"/>
          <w:sz w:val="24"/>
          <w:szCs w:val="24"/>
        </w:rPr>
        <w:t>Diphtheria</w:t>
      </w:r>
    </w:p>
    <w:p w14:paraId="732D6134" w14:textId="77777777" w:rsidR="007F5250" w:rsidRDefault="00985717">
      <w:pPr>
        <w:numPr>
          <w:ilvl w:val="0"/>
          <w:numId w:val="31"/>
        </w:numPr>
        <w:pBdr>
          <w:top w:val="nil"/>
          <w:left w:val="nil"/>
          <w:bottom w:val="nil"/>
          <w:right w:val="nil"/>
          <w:between w:val="nil"/>
        </w:pBdr>
        <w:spacing w:line="240" w:lineRule="auto"/>
        <w:rPr>
          <w:color w:val="000000"/>
          <w:sz w:val="24"/>
          <w:szCs w:val="24"/>
        </w:rPr>
      </w:pPr>
      <w:r>
        <w:rPr>
          <w:color w:val="000000"/>
          <w:sz w:val="24"/>
          <w:szCs w:val="24"/>
        </w:rPr>
        <w:t>Pertussis (whooping cough)</w:t>
      </w:r>
    </w:p>
    <w:p w14:paraId="732D6135" w14:textId="77777777" w:rsidR="007F5250" w:rsidRDefault="00985717">
      <w:pPr>
        <w:numPr>
          <w:ilvl w:val="0"/>
          <w:numId w:val="31"/>
        </w:numPr>
        <w:pBdr>
          <w:top w:val="nil"/>
          <w:left w:val="nil"/>
          <w:bottom w:val="nil"/>
          <w:right w:val="nil"/>
          <w:between w:val="nil"/>
        </w:pBdr>
        <w:spacing w:line="240" w:lineRule="auto"/>
        <w:rPr>
          <w:color w:val="000000"/>
          <w:sz w:val="24"/>
          <w:szCs w:val="24"/>
        </w:rPr>
      </w:pPr>
      <w:r>
        <w:rPr>
          <w:color w:val="000000"/>
          <w:sz w:val="24"/>
          <w:szCs w:val="24"/>
        </w:rPr>
        <w:t>Tetanus</w:t>
      </w:r>
    </w:p>
    <w:p w14:paraId="732D6136" w14:textId="77777777" w:rsidR="007F5250" w:rsidRDefault="00985717">
      <w:pPr>
        <w:numPr>
          <w:ilvl w:val="0"/>
          <w:numId w:val="31"/>
        </w:numPr>
        <w:pBdr>
          <w:top w:val="nil"/>
          <w:left w:val="nil"/>
          <w:bottom w:val="nil"/>
          <w:right w:val="nil"/>
          <w:between w:val="nil"/>
        </w:pBdr>
        <w:spacing w:line="240" w:lineRule="auto"/>
        <w:rPr>
          <w:color w:val="000000"/>
          <w:sz w:val="24"/>
          <w:szCs w:val="24"/>
        </w:rPr>
      </w:pPr>
      <w:r>
        <w:rPr>
          <w:color w:val="000000"/>
          <w:sz w:val="24"/>
          <w:szCs w:val="24"/>
        </w:rPr>
        <w:t>Poliomyelitis</w:t>
      </w:r>
    </w:p>
    <w:p w14:paraId="732D6137" w14:textId="77777777" w:rsidR="007F5250" w:rsidRDefault="00985717">
      <w:pPr>
        <w:numPr>
          <w:ilvl w:val="0"/>
          <w:numId w:val="31"/>
        </w:numPr>
        <w:pBdr>
          <w:top w:val="nil"/>
          <w:left w:val="nil"/>
          <w:bottom w:val="nil"/>
          <w:right w:val="nil"/>
          <w:between w:val="nil"/>
        </w:pBdr>
        <w:spacing w:line="240" w:lineRule="auto"/>
        <w:rPr>
          <w:color w:val="000000"/>
          <w:sz w:val="24"/>
          <w:szCs w:val="24"/>
        </w:rPr>
      </w:pPr>
      <w:r>
        <w:rPr>
          <w:color w:val="000000"/>
          <w:sz w:val="24"/>
          <w:szCs w:val="24"/>
        </w:rPr>
        <w:t>Mumps</w:t>
      </w:r>
    </w:p>
    <w:p w14:paraId="732D6138" w14:textId="77777777" w:rsidR="007F5250" w:rsidRDefault="00985717">
      <w:pPr>
        <w:numPr>
          <w:ilvl w:val="0"/>
          <w:numId w:val="31"/>
        </w:numPr>
        <w:pBdr>
          <w:top w:val="nil"/>
          <w:left w:val="nil"/>
          <w:bottom w:val="nil"/>
          <w:right w:val="nil"/>
          <w:between w:val="nil"/>
        </w:pBdr>
        <w:spacing w:line="240" w:lineRule="auto"/>
        <w:rPr>
          <w:color w:val="000000"/>
          <w:sz w:val="24"/>
          <w:szCs w:val="24"/>
        </w:rPr>
      </w:pPr>
      <w:r>
        <w:rPr>
          <w:color w:val="000000"/>
          <w:sz w:val="24"/>
          <w:szCs w:val="24"/>
        </w:rPr>
        <w:t>Measles (rubella)</w:t>
      </w:r>
    </w:p>
    <w:p w14:paraId="732D6139" w14:textId="77777777" w:rsidR="007F5250" w:rsidRDefault="00985717">
      <w:pPr>
        <w:pBdr>
          <w:top w:val="nil"/>
          <w:left w:val="nil"/>
          <w:bottom w:val="nil"/>
          <w:right w:val="nil"/>
          <w:between w:val="nil"/>
        </w:pBdr>
        <w:spacing w:line="240" w:lineRule="auto"/>
        <w:rPr>
          <w:color w:val="000000"/>
          <w:sz w:val="24"/>
          <w:szCs w:val="24"/>
        </w:rPr>
      </w:pPr>
      <w:r>
        <w:rPr>
          <w:b/>
          <w:color w:val="000000"/>
          <w:sz w:val="24"/>
          <w:szCs w:val="24"/>
        </w:rPr>
        <w:t>Note:</w:t>
      </w:r>
    </w:p>
    <w:p w14:paraId="732D613A" w14:textId="77777777" w:rsidR="007F5250" w:rsidRDefault="00985717">
      <w:pPr>
        <w:numPr>
          <w:ilvl w:val="0"/>
          <w:numId w:val="32"/>
        </w:numPr>
        <w:pBdr>
          <w:top w:val="nil"/>
          <w:left w:val="nil"/>
          <w:bottom w:val="nil"/>
          <w:right w:val="nil"/>
          <w:between w:val="nil"/>
        </w:pBdr>
        <w:spacing w:line="240" w:lineRule="auto"/>
        <w:rPr>
          <w:color w:val="000000"/>
          <w:sz w:val="24"/>
          <w:szCs w:val="24"/>
        </w:rPr>
      </w:pPr>
      <w:r>
        <w:rPr>
          <w:b/>
          <w:color w:val="000000"/>
          <w:sz w:val="24"/>
          <w:szCs w:val="24"/>
        </w:rPr>
        <w:t>Pertussis</w:t>
      </w:r>
      <w:r>
        <w:rPr>
          <w:color w:val="000000"/>
          <w:sz w:val="24"/>
          <w:szCs w:val="24"/>
        </w:rPr>
        <w:t xml:space="preserve"> immunization is not required for students age 7 or older.</w:t>
      </w:r>
    </w:p>
    <w:p w14:paraId="732D613B" w14:textId="77777777" w:rsidR="007F5250" w:rsidRDefault="00985717">
      <w:pPr>
        <w:numPr>
          <w:ilvl w:val="0"/>
          <w:numId w:val="32"/>
        </w:numPr>
        <w:pBdr>
          <w:top w:val="nil"/>
          <w:left w:val="nil"/>
          <w:bottom w:val="nil"/>
          <w:right w:val="nil"/>
          <w:between w:val="nil"/>
        </w:pBdr>
        <w:spacing w:line="240" w:lineRule="auto"/>
        <w:rPr>
          <w:color w:val="000000"/>
          <w:sz w:val="24"/>
          <w:szCs w:val="24"/>
        </w:rPr>
      </w:pPr>
      <w:r>
        <w:rPr>
          <w:b/>
          <w:color w:val="000000"/>
          <w:sz w:val="24"/>
          <w:szCs w:val="24"/>
        </w:rPr>
        <w:t>Haemophilus influenza type B (Hib)</w:t>
      </w:r>
      <w:r>
        <w:rPr>
          <w:color w:val="000000"/>
          <w:sz w:val="24"/>
          <w:szCs w:val="24"/>
        </w:rPr>
        <w:t xml:space="preserve"> immunization is required for children under the age of 5.</w:t>
      </w:r>
    </w:p>
    <w:p w14:paraId="732D613C"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Upon initial enrollment, a parent or guardian must complete an Immunization Status Form provided by the Montana Department of Public Health. This form becomes part of the student's permanent school record.</w:t>
      </w:r>
    </w:p>
    <w:p w14:paraId="732D613D"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For students transferring from another school district, photocopies of immunization records from the previous school will be accepted as temporary documentation. However, the original records must be submitted within 30 days of enrollment.</w:t>
      </w:r>
    </w:p>
    <w:p w14:paraId="732D613E" w14:textId="77777777" w:rsidR="007F5250" w:rsidRDefault="00985717">
      <w:pPr>
        <w:pStyle w:val="Heading4"/>
        <w:ind w:left="0"/>
        <w:rPr>
          <w:rFonts w:ascii="Calibri" w:eastAsia="Calibri" w:hAnsi="Calibri" w:cs="Calibri"/>
          <w:color w:val="000000"/>
          <w:sz w:val="24"/>
          <w:szCs w:val="24"/>
        </w:rPr>
      </w:pPr>
      <w:r>
        <w:rPr>
          <w:rFonts w:ascii="Calibri" w:eastAsia="Calibri" w:hAnsi="Calibri" w:cs="Calibri"/>
          <w:color w:val="000000"/>
          <w:sz w:val="24"/>
          <w:szCs w:val="24"/>
        </w:rPr>
        <w:t>Exemptions</w:t>
      </w:r>
    </w:p>
    <w:p w14:paraId="732D613F" w14:textId="77777777" w:rsidR="007F5250" w:rsidRDefault="00985717">
      <w:pPr>
        <w:numPr>
          <w:ilvl w:val="0"/>
          <w:numId w:val="33"/>
        </w:numPr>
        <w:pBdr>
          <w:top w:val="nil"/>
          <w:left w:val="nil"/>
          <w:bottom w:val="nil"/>
          <w:right w:val="nil"/>
          <w:between w:val="nil"/>
        </w:pBdr>
        <w:spacing w:line="240" w:lineRule="auto"/>
        <w:rPr>
          <w:color w:val="000000"/>
          <w:sz w:val="24"/>
          <w:szCs w:val="24"/>
        </w:rPr>
      </w:pPr>
      <w:r>
        <w:rPr>
          <w:b/>
          <w:color w:val="000000"/>
          <w:sz w:val="24"/>
          <w:szCs w:val="24"/>
        </w:rPr>
        <w:t>Religious exemptions</w:t>
      </w:r>
      <w:r>
        <w:rPr>
          <w:color w:val="000000"/>
          <w:sz w:val="24"/>
          <w:szCs w:val="24"/>
        </w:rPr>
        <w:t xml:space="preserve"> must be submitted annually using the appropriate exemption form.</w:t>
      </w:r>
    </w:p>
    <w:p w14:paraId="732D6140" w14:textId="77777777" w:rsidR="007F5250" w:rsidRDefault="00985717">
      <w:pPr>
        <w:numPr>
          <w:ilvl w:val="0"/>
          <w:numId w:val="33"/>
        </w:numPr>
        <w:pBdr>
          <w:top w:val="nil"/>
          <w:left w:val="nil"/>
          <w:bottom w:val="nil"/>
          <w:right w:val="nil"/>
          <w:between w:val="nil"/>
        </w:pBdr>
        <w:spacing w:line="240" w:lineRule="auto"/>
        <w:rPr>
          <w:color w:val="000000"/>
          <w:sz w:val="24"/>
          <w:szCs w:val="24"/>
        </w:rPr>
      </w:pPr>
      <w:r>
        <w:rPr>
          <w:b/>
          <w:color w:val="000000"/>
          <w:sz w:val="24"/>
          <w:szCs w:val="24"/>
        </w:rPr>
        <w:lastRenderedPageBreak/>
        <w:t>Medical exemptions</w:t>
      </w:r>
      <w:r>
        <w:rPr>
          <w:color w:val="000000"/>
          <w:sz w:val="24"/>
          <w:szCs w:val="24"/>
        </w:rPr>
        <w:t xml:space="preserve"> require written certification from a licensed physician. The statement must include the specific medical condition and the expected duration during which the vaccine(s) should not be administered.</w:t>
      </w:r>
    </w:p>
    <w:p w14:paraId="732D6141" w14:textId="77777777" w:rsidR="007F5250" w:rsidRDefault="00985717">
      <w:pPr>
        <w:pStyle w:val="Heading3"/>
        <w:rPr>
          <w:b/>
          <w:color w:val="000000"/>
          <w:u w:val="single"/>
        </w:rPr>
      </w:pPr>
      <w:r>
        <w:rPr>
          <w:b/>
          <w:color w:val="000000"/>
          <w:u w:val="single"/>
        </w:rPr>
        <w:t>Health Screenings</w:t>
      </w:r>
    </w:p>
    <w:p w14:paraId="732D6142"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Luther School offers a variety of health and developmental screenings throughout the school year for students at designated grade levels. These screenings may include:</w:t>
      </w:r>
    </w:p>
    <w:p w14:paraId="732D6143"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Height and weight measurements</w:t>
      </w:r>
    </w:p>
    <w:p w14:paraId="732D6144"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Physical fitness assessments</w:t>
      </w:r>
    </w:p>
    <w:p w14:paraId="732D6145"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Scoliosis checks</w:t>
      </w:r>
    </w:p>
    <w:p w14:paraId="732D6146"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Dental and hearing evaluations</w:t>
      </w:r>
    </w:p>
    <w:p w14:paraId="732D6147"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Vision screening</w:t>
      </w:r>
    </w:p>
    <w:p w14:paraId="732D6148"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Speech and language assessments</w:t>
      </w:r>
    </w:p>
    <w:p w14:paraId="732D6149"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Gross motor development</w:t>
      </w:r>
    </w:p>
    <w:p w14:paraId="732D614A"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Academic screening</w:t>
      </w:r>
    </w:p>
    <w:p w14:paraId="732D614B" w14:textId="77777777" w:rsidR="007F5250" w:rsidRDefault="00985717">
      <w:pPr>
        <w:numPr>
          <w:ilvl w:val="0"/>
          <w:numId w:val="1"/>
        </w:numPr>
        <w:pBdr>
          <w:top w:val="nil"/>
          <w:left w:val="nil"/>
          <w:bottom w:val="nil"/>
          <w:right w:val="nil"/>
          <w:between w:val="nil"/>
        </w:pBdr>
        <w:spacing w:line="240" w:lineRule="auto"/>
        <w:rPr>
          <w:color w:val="000000"/>
          <w:sz w:val="24"/>
          <w:szCs w:val="24"/>
        </w:rPr>
      </w:pPr>
      <w:r>
        <w:rPr>
          <w:color w:val="000000"/>
          <w:sz w:val="24"/>
          <w:szCs w:val="24"/>
        </w:rPr>
        <w:t>Pre-school developmental screening (Birth to age 5)</w:t>
      </w:r>
    </w:p>
    <w:p w14:paraId="732D614C"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All screenings are conducted by a licensed registered nurse through a contracted agreement between Luther School and a local health agency.</w:t>
      </w:r>
    </w:p>
    <w:p w14:paraId="732D614D"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Parents will be notified in advance of any scheduled screenings. If you have questions or would like to opt your child out of a specific screening, please contact the school office.</w:t>
      </w:r>
    </w:p>
    <w:p w14:paraId="732D614E" w14:textId="77777777" w:rsidR="007F5250" w:rsidRDefault="007F5250">
      <w:pPr>
        <w:widowControl w:val="0"/>
        <w:pBdr>
          <w:top w:val="nil"/>
          <w:left w:val="nil"/>
          <w:bottom w:val="nil"/>
          <w:right w:val="nil"/>
          <w:between w:val="nil"/>
        </w:pBdr>
        <w:spacing w:after="0" w:line="244" w:lineRule="auto"/>
        <w:ind w:left="181" w:right="205" w:hanging="8"/>
        <w:rPr>
          <w:color w:val="000000"/>
          <w:sz w:val="24"/>
          <w:szCs w:val="24"/>
        </w:rPr>
      </w:pPr>
    </w:p>
    <w:p w14:paraId="732D614F" w14:textId="77777777" w:rsidR="007F5250" w:rsidRDefault="00985717">
      <w:pPr>
        <w:pStyle w:val="Heading3"/>
        <w:rPr>
          <w:b/>
          <w:color w:val="000000"/>
          <w:u w:val="single"/>
        </w:rPr>
      </w:pPr>
      <w:r>
        <w:rPr>
          <w:b/>
          <w:color w:val="000000"/>
          <w:u w:val="single"/>
        </w:rPr>
        <w:t>Specialists and Student Support Services</w:t>
      </w:r>
    </w:p>
    <w:p w14:paraId="732D6150"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Luther School is a member of the Yellowstone-West/Carbon County Special Services Cooperative, which provides a comprehensive range of services to support students with diverse learning needs.</w:t>
      </w:r>
    </w:p>
    <w:p w14:paraId="732D6151"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Through this partnership, Luther School works to ensure that all students have access to appropriate evaluations, specialized instruction, and related services as needed.</w:t>
      </w:r>
    </w:p>
    <w:p w14:paraId="732D6152" w14:textId="77777777" w:rsidR="007F5250" w:rsidRDefault="00EE200C">
      <w:pPr>
        <w:pBdr>
          <w:top w:val="nil"/>
          <w:left w:val="nil"/>
          <w:bottom w:val="nil"/>
          <w:right w:val="nil"/>
          <w:between w:val="nil"/>
        </w:pBdr>
        <w:spacing w:line="240" w:lineRule="auto"/>
        <w:rPr>
          <w:color w:val="000000"/>
          <w:sz w:val="24"/>
          <w:szCs w:val="24"/>
          <w:highlight w:val="white"/>
        </w:rPr>
      </w:pPr>
      <w:sdt>
        <w:sdtPr>
          <w:tag w:val="goog_rdk_0"/>
          <w:id w:val="-540419182"/>
        </w:sdtPr>
        <w:sdtEndPr/>
        <w:sdtContent/>
      </w:sdt>
      <w:sdt>
        <w:sdtPr>
          <w:tag w:val="goog_rdk_1"/>
          <w:id w:val="-1214964812"/>
        </w:sdtPr>
        <w:sdtEndPr/>
        <w:sdtContent/>
      </w:sdt>
      <w:r w:rsidR="00985717">
        <w:rPr>
          <w:color w:val="000000"/>
          <w:sz w:val="24"/>
          <w:szCs w:val="24"/>
          <w:highlight w:val="white"/>
        </w:rPr>
        <w:t>These services may include—but are not limited to—speech and language therapy, occupational therapy, physical therapy, psychological evaluations, and academic interventions. Support is provided based on individual student needs and in compliance with federal and state regulations.</w:t>
      </w:r>
    </w:p>
    <w:p w14:paraId="732D6153" w14:textId="77777777" w:rsidR="007F5250" w:rsidRDefault="007F5250">
      <w:pPr>
        <w:widowControl w:val="0"/>
        <w:pBdr>
          <w:top w:val="nil"/>
          <w:left w:val="nil"/>
          <w:bottom w:val="nil"/>
          <w:right w:val="nil"/>
          <w:between w:val="nil"/>
        </w:pBdr>
        <w:spacing w:before="6" w:after="0" w:line="244" w:lineRule="auto"/>
        <w:ind w:right="205"/>
        <w:rPr>
          <w:color w:val="000000"/>
          <w:sz w:val="24"/>
          <w:szCs w:val="24"/>
        </w:rPr>
      </w:pPr>
    </w:p>
    <w:p w14:paraId="732D6154" w14:textId="77777777" w:rsidR="007F5250" w:rsidRDefault="00985717">
      <w:pPr>
        <w:pStyle w:val="Heading3"/>
        <w:rPr>
          <w:b/>
          <w:color w:val="000000"/>
          <w:u w:val="single"/>
        </w:rPr>
      </w:pPr>
      <w:r>
        <w:rPr>
          <w:b/>
          <w:color w:val="000000"/>
          <w:u w:val="single"/>
        </w:rPr>
        <w:t>Attendance and Absences</w:t>
      </w:r>
    </w:p>
    <w:p w14:paraId="2B108449" w14:textId="77777777" w:rsidR="00E57C68" w:rsidRPr="00E57C68" w:rsidRDefault="00E57C68" w:rsidP="00E57C68">
      <w:pPr>
        <w:rPr>
          <w:color w:val="000000"/>
          <w:sz w:val="24"/>
          <w:szCs w:val="24"/>
          <w:lang w:val="en-US"/>
        </w:rPr>
      </w:pPr>
      <w:r w:rsidRPr="00E57C68">
        <w:rPr>
          <w:color w:val="000000"/>
          <w:sz w:val="24"/>
          <w:szCs w:val="24"/>
          <w:lang w:val="en-US"/>
        </w:rPr>
        <w:t>Regular attendance is essential to student success. Students are expected to attend school every day, arrive on time, and participate fully in instructional activities. Parents and guardians share responsibility for ensuring regular school attendance in accordance with Montana compulsory attendance laws (MCA § 20-5-103).</w:t>
      </w:r>
    </w:p>
    <w:p w14:paraId="33AFA08A" w14:textId="77777777" w:rsidR="00E57C68" w:rsidRPr="00E57C68" w:rsidRDefault="00E57C68" w:rsidP="00E57C68">
      <w:pPr>
        <w:rPr>
          <w:color w:val="000000"/>
          <w:sz w:val="24"/>
          <w:szCs w:val="24"/>
          <w:lang w:val="en-US"/>
        </w:rPr>
      </w:pPr>
      <w:r w:rsidRPr="00E57C68">
        <w:rPr>
          <w:color w:val="000000"/>
          <w:sz w:val="24"/>
          <w:szCs w:val="24"/>
          <w:lang w:val="en-US"/>
        </w:rPr>
        <w:t xml:space="preserve">The </w:t>
      </w:r>
      <w:proofErr w:type="gramStart"/>
      <w:r w:rsidRPr="00E57C68">
        <w:rPr>
          <w:color w:val="000000"/>
          <w:sz w:val="24"/>
          <w:szCs w:val="24"/>
          <w:lang w:val="en-US"/>
        </w:rPr>
        <w:t>District</w:t>
      </w:r>
      <w:proofErr w:type="gramEnd"/>
      <w:r w:rsidRPr="00E57C68">
        <w:rPr>
          <w:color w:val="000000"/>
          <w:sz w:val="24"/>
          <w:szCs w:val="24"/>
          <w:lang w:val="en-US"/>
        </w:rPr>
        <w:t xml:space="preserve"> administers attendance in accordance with Board policy and applicable Montana law.</w:t>
      </w:r>
    </w:p>
    <w:p w14:paraId="732D6157" w14:textId="77777777" w:rsidR="007F5250" w:rsidRDefault="00EE200C">
      <w:pPr>
        <w:rPr>
          <w:color w:val="000000"/>
          <w:sz w:val="24"/>
          <w:szCs w:val="24"/>
        </w:rPr>
      </w:pPr>
      <w:r>
        <w:lastRenderedPageBreak/>
        <w:pict w14:anchorId="732D62AD">
          <v:rect id="_x0000_i1025" style="width:0;height:1.5pt" o:hralign="center" o:hrstd="t" o:hr="t" fillcolor="#a0a0a0" stroked="f"/>
        </w:pict>
      </w:r>
    </w:p>
    <w:p w14:paraId="732D6158" w14:textId="77777777" w:rsidR="007F5250" w:rsidRDefault="00985717">
      <w:pPr>
        <w:pStyle w:val="Heading4"/>
        <w:ind w:left="0"/>
        <w:rPr>
          <w:rFonts w:ascii="Calibri" w:eastAsia="Calibri" w:hAnsi="Calibri" w:cs="Calibri"/>
          <w:color w:val="000000"/>
          <w:sz w:val="24"/>
          <w:szCs w:val="24"/>
        </w:rPr>
      </w:pPr>
      <w:r>
        <w:rPr>
          <w:rFonts w:ascii="Calibri" w:eastAsia="Calibri" w:hAnsi="Calibri" w:cs="Calibri"/>
          <w:color w:val="000000"/>
          <w:sz w:val="24"/>
          <w:szCs w:val="24"/>
        </w:rPr>
        <w:t>Reporting an Absence</w:t>
      </w:r>
    </w:p>
    <w:p w14:paraId="4DC1A090" w14:textId="77777777" w:rsidR="000F4EE0" w:rsidRPr="000F4EE0" w:rsidRDefault="000F4EE0" w:rsidP="000F4EE0">
      <w:pPr>
        <w:spacing w:before="100" w:beforeAutospacing="1" w:after="100" w:afterAutospacing="1" w:line="240" w:lineRule="auto"/>
        <w:rPr>
          <w:rFonts w:asciiTheme="minorHAnsi" w:eastAsia="Times New Roman" w:hAnsiTheme="minorHAnsi" w:cstheme="minorHAnsi"/>
          <w:sz w:val="24"/>
          <w:szCs w:val="24"/>
          <w:lang w:val="en-US"/>
        </w:rPr>
      </w:pPr>
      <w:r w:rsidRPr="000F4EE0">
        <w:rPr>
          <w:rFonts w:asciiTheme="minorHAnsi" w:eastAsia="Times New Roman" w:hAnsiTheme="minorHAnsi" w:cstheme="minorHAnsi"/>
          <w:sz w:val="24"/>
          <w:szCs w:val="24"/>
          <w:lang w:val="en-US"/>
        </w:rPr>
        <w:t>If a student will be absent or tardy, a parent or guardian should notify the school as soon as reasonably possible by telephone, email, written note, or another school-approved method. Upon the student's return, the school may request additional documentation when appropriate.</w:t>
      </w:r>
    </w:p>
    <w:p w14:paraId="1839A562" w14:textId="77777777" w:rsidR="000F4EE0" w:rsidRPr="000F4EE0" w:rsidRDefault="000F4EE0" w:rsidP="000F4EE0">
      <w:pPr>
        <w:spacing w:before="100" w:beforeAutospacing="1" w:after="100" w:afterAutospacing="1" w:line="240" w:lineRule="auto"/>
        <w:rPr>
          <w:rFonts w:asciiTheme="minorHAnsi" w:eastAsia="Times New Roman" w:hAnsiTheme="minorHAnsi" w:cstheme="minorHAnsi"/>
          <w:sz w:val="24"/>
          <w:szCs w:val="24"/>
          <w:lang w:val="en-US"/>
        </w:rPr>
      </w:pPr>
      <w:r w:rsidRPr="000F4EE0">
        <w:rPr>
          <w:rFonts w:asciiTheme="minorHAnsi" w:eastAsia="Times New Roman" w:hAnsiTheme="minorHAnsi" w:cstheme="minorHAnsi"/>
          <w:sz w:val="24"/>
          <w:szCs w:val="24"/>
          <w:lang w:val="en-US"/>
        </w:rPr>
        <w:t>Parents are encouraged to schedule appointments outside the school day whenever practical.</w:t>
      </w:r>
    </w:p>
    <w:p w14:paraId="7F052CD4" w14:textId="77777777" w:rsidR="000F4EE0" w:rsidRPr="000F4EE0" w:rsidRDefault="000F4EE0" w:rsidP="000F4EE0">
      <w:pPr>
        <w:pStyle w:val="pdq2pgselectionanchorcontainer"/>
        <w:rPr>
          <w:rFonts w:asciiTheme="minorHAnsi" w:hAnsiTheme="minorHAnsi" w:cstheme="minorHAnsi"/>
        </w:rPr>
      </w:pPr>
      <w:r w:rsidRPr="000F4EE0">
        <w:rPr>
          <w:rFonts w:asciiTheme="minorHAnsi" w:hAnsiTheme="minorHAnsi" w:cstheme="minorHAnsi"/>
        </w:rPr>
        <w:t xml:space="preserve">The </w:t>
      </w:r>
      <w:proofErr w:type="gramStart"/>
      <w:r w:rsidRPr="000F4EE0">
        <w:rPr>
          <w:rFonts w:asciiTheme="minorHAnsi" w:hAnsiTheme="minorHAnsi" w:cstheme="minorHAnsi"/>
        </w:rPr>
        <w:t>District</w:t>
      </w:r>
      <w:proofErr w:type="gramEnd"/>
      <w:r w:rsidRPr="000F4EE0">
        <w:rPr>
          <w:rFonts w:asciiTheme="minorHAnsi" w:hAnsiTheme="minorHAnsi" w:cstheme="minorHAnsi"/>
        </w:rPr>
        <w:t xml:space="preserve"> recognizes that absences may occur for legitimate reasons including illness, medical appointments, family emergencies, bereavement, religious observances, or other circumstances approved by the District.</w:t>
      </w:r>
    </w:p>
    <w:p w14:paraId="0495C9B0" w14:textId="67EFD2B5" w:rsidR="000F4EE0" w:rsidRDefault="000F4EE0" w:rsidP="000F4EE0">
      <w:pPr>
        <w:pStyle w:val="NormalWeb"/>
        <w:rPr>
          <w:rFonts w:asciiTheme="minorHAnsi" w:hAnsiTheme="minorHAnsi" w:cstheme="minorHAnsi"/>
        </w:rPr>
      </w:pPr>
      <w:r w:rsidRPr="000F4EE0">
        <w:rPr>
          <w:rFonts w:asciiTheme="minorHAnsi" w:hAnsiTheme="minorHAnsi" w:cstheme="minorHAnsi"/>
        </w:rPr>
        <w:t>Absences that do not meet District guidelines or are not properly reported may be considered unexcused.</w:t>
      </w:r>
    </w:p>
    <w:p w14:paraId="6BD53164" w14:textId="77777777" w:rsidR="000F4EE0" w:rsidRPr="000F4EE0" w:rsidRDefault="000F4EE0" w:rsidP="000F4EE0">
      <w:pPr>
        <w:pStyle w:val="NormalWeb"/>
        <w:rPr>
          <w:rFonts w:asciiTheme="minorHAnsi" w:hAnsiTheme="minorHAnsi" w:cstheme="minorHAnsi"/>
          <w:b/>
          <w:bCs/>
          <w:lang w:val="en-US"/>
        </w:rPr>
      </w:pPr>
      <w:r w:rsidRPr="000F4EE0">
        <w:rPr>
          <w:rFonts w:asciiTheme="minorHAnsi" w:hAnsiTheme="minorHAnsi" w:cstheme="minorHAnsi"/>
          <w:b/>
          <w:bCs/>
          <w:lang w:val="en-US"/>
        </w:rPr>
        <w:t>Attendance Concerns</w:t>
      </w:r>
    </w:p>
    <w:p w14:paraId="6CD4BE07" w14:textId="77777777" w:rsidR="000F4EE0" w:rsidRPr="000F4EE0" w:rsidRDefault="000F4EE0" w:rsidP="000F4EE0">
      <w:pPr>
        <w:pStyle w:val="NormalWeb"/>
        <w:rPr>
          <w:rFonts w:asciiTheme="minorHAnsi" w:hAnsiTheme="minorHAnsi" w:cstheme="minorHAnsi"/>
          <w:lang w:val="en-US"/>
        </w:rPr>
      </w:pPr>
      <w:r w:rsidRPr="000F4EE0">
        <w:rPr>
          <w:rFonts w:asciiTheme="minorHAnsi" w:hAnsiTheme="minorHAnsi" w:cstheme="minorHAnsi"/>
          <w:lang w:val="en-US"/>
        </w:rPr>
        <w:t xml:space="preserve">When attendance becomes a concern, the </w:t>
      </w:r>
      <w:proofErr w:type="gramStart"/>
      <w:r w:rsidRPr="000F4EE0">
        <w:rPr>
          <w:rFonts w:asciiTheme="minorHAnsi" w:hAnsiTheme="minorHAnsi" w:cstheme="minorHAnsi"/>
          <w:lang w:val="en-US"/>
        </w:rPr>
        <w:t>District</w:t>
      </w:r>
      <w:proofErr w:type="gramEnd"/>
      <w:r w:rsidRPr="000F4EE0">
        <w:rPr>
          <w:rFonts w:asciiTheme="minorHAnsi" w:hAnsiTheme="minorHAnsi" w:cstheme="minorHAnsi"/>
          <w:lang w:val="en-US"/>
        </w:rPr>
        <w:t xml:space="preserve"> will work collaboratively with students and families to identify barriers to attendance and develop appropriate interventions. If attendance concerns continue, the </w:t>
      </w:r>
      <w:proofErr w:type="gramStart"/>
      <w:r w:rsidRPr="000F4EE0">
        <w:rPr>
          <w:rFonts w:asciiTheme="minorHAnsi" w:hAnsiTheme="minorHAnsi" w:cstheme="minorHAnsi"/>
          <w:lang w:val="en-US"/>
        </w:rPr>
        <w:t>District</w:t>
      </w:r>
      <w:proofErr w:type="gramEnd"/>
      <w:r w:rsidRPr="000F4EE0">
        <w:rPr>
          <w:rFonts w:asciiTheme="minorHAnsi" w:hAnsiTheme="minorHAnsi" w:cstheme="minorHAnsi"/>
          <w:lang w:val="en-US"/>
        </w:rPr>
        <w:t xml:space="preserve"> may take additional action consistent with Board policy, Montana compulsory attendance laws, and applicable regulations.</w:t>
      </w:r>
    </w:p>
    <w:p w14:paraId="732D6169" w14:textId="77777777" w:rsidR="007F5250" w:rsidRDefault="00985717">
      <w:pPr>
        <w:pStyle w:val="Heading4"/>
        <w:ind w:firstLine="132"/>
        <w:rPr>
          <w:rFonts w:ascii="Calibri" w:eastAsia="Calibri" w:hAnsi="Calibri" w:cs="Calibri"/>
          <w:b w:val="0"/>
          <w:color w:val="000000"/>
          <w:sz w:val="24"/>
          <w:szCs w:val="24"/>
        </w:rPr>
      </w:pPr>
      <w:r>
        <w:rPr>
          <w:rFonts w:ascii="Calibri" w:eastAsia="Calibri" w:hAnsi="Calibri" w:cs="Calibri"/>
          <w:color w:val="000000"/>
          <w:sz w:val="24"/>
          <w:szCs w:val="24"/>
        </w:rPr>
        <w:t>Excessive Absences</w:t>
      </w:r>
    </w:p>
    <w:p w14:paraId="732D616A" w14:textId="77777777" w:rsidR="007F5250" w:rsidRDefault="00985717">
      <w:pPr>
        <w:numPr>
          <w:ilvl w:val="0"/>
          <w:numId w:val="4"/>
        </w:numPr>
        <w:pBdr>
          <w:top w:val="nil"/>
          <w:left w:val="nil"/>
          <w:bottom w:val="nil"/>
          <w:right w:val="nil"/>
          <w:between w:val="nil"/>
        </w:pBdr>
        <w:spacing w:line="240" w:lineRule="auto"/>
        <w:rPr>
          <w:color w:val="000000"/>
          <w:sz w:val="24"/>
          <w:szCs w:val="24"/>
        </w:rPr>
      </w:pPr>
      <w:r>
        <w:rPr>
          <w:color w:val="000000"/>
          <w:sz w:val="24"/>
          <w:szCs w:val="24"/>
        </w:rPr>
        <w:t>When a student reaches 10 absences in a semester, the Supervising Teacher will notify the parents/guardians in writing and inform the School Board.</w:t>
      </w:r>
    </w:p>
    <w:p w14:paraId="732D616B" w14:textId="77777777" w:rsidR="007F5250" w:rsidRDefault="00985717">
      <w:pPr>
        <w:numPr>
          <w:ilvl w:val="0"/>
          <w:numId w:val="4"/>
        </w:numPr>
        <w:pBdr>
          <w:top w:val="nil"/>
          <w:left w:val="nil"/>
          <w:bottom w:val="nil"/>
          <w:right w:val="nil"/>
          <w:between w:val="nil"/>
        </w:pBdr>
        <w:spacing w:line="240" w:lineRule="auto"/>
        <w:rPr>
          <w:color w:val="000000"/>
          <w:sz w:val="24"/>
          <w:szCs w:val="24"/>
        </w:rPr>
      </w:pPr>
      <w:r>
        <w:rPr>
          <w:color w:val="000000"/>
          <w:sz w:val="24"/>
          <w:szCs w:val="24"/>
        </w:rPr>
        <w:t>Students with 15 or more absences in a semester are considered excessively absent. The parents/guardians will be required to appear before the School Board to discuss the student’s attendance status.</w:t>
      </w:r>
    </w:p>
    <w:p w14:paraId="732D616C" w14:textId="77777777" w:rsidR="007F5250" w:rsidRDefault="00EE200C">
      <w:pPr>
        <w:rPr>
          <w:color w:val="000000"/>
          <w:sz w:val="24"/>
          <w:szCs w:val="24"/>
        </w:rPr>
      </w:pPr>
      <w:r>
        <w:pict w14:anchorId="732D62AF">
          <v:rect id="_x0000_i1026" style="width:0;height:1.5pt" o:hralign="center" o:hrstd="t" o:hr="t" fillcolor="#a0a0a0" stroked="f"/>
        </w:pict>
      </w:r>
    </w:p>
    <w:p w14:paraId="732D616D" w14:textId="77777777" w:rsidR="007F5250" w:rsidRDefault="00985717">
      <w:pPr>
        <w:pStyle w:val="Heading4"/>
        <w:ind w:left="0"/>
        <w:rPr>
          <w:rFonts w:ascii="Calibri" w:eastAsia="Calibri" w:hAnsi="Calibri" w:cs="Calibri"/>
          <w:color w:val="000000"/>
          <w:sz w:val="24"/>
          <w:szCs w:val="24"/>
        </w:rPr>
      </w:pPr>
      <w:r>
        <w:rPr>
          <w:rFonts w:ascii="Calibri" w:eastAsia="Calibri" w:hAnsi="Calibri" w:cs="Calibri"/>
          <w:color w:val="000000"/>
          <w:sz w:val="24"/>
          <w:szCs w:val="24"/>
        </w:rPr>
        <w:t>Planned Absences</w:t>
      </w:r>
    </w:p>
    <w:p w14:paraId="732D616E"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For planned absences (e.g., vacations, events), parents and students must notify the teacher at least one week in advance and arrange for any missed schoolwork to be completed.</w:t>
      </w:r>
    </w:p>
    <w:p w14:paraId="732D616F" w14:textId="77777777" w:rsidR="007F5250" w:rsidRDefault="007F5250">
      <w:pPr>
        <w:widowControl w:val="0"/>
        <w:pBdr>
          <w:top w:val="nil"/>
          <w:left w:val="nil"/>
          <w:bottom w:val="nil"/>
          <w:right w:val="nil"/>
          <w:between w:val="nil"/>
        </w:pBdr>
        <w:tabs>
          <w:tab w:val="left" w:pos="568"/>
        </w:tabs>
        <w:spacing w:after="0" w:line="240" w:lineRule="auto"/>
        <w:rPr>
          <w:color w:val="000000"/>
          <w:sz w:val="24"/>
          <w:szCs w:val="24"/>
        </w:rPr>
      </w:pPr>
    </w:p>
    <w:p w14:paraId="732D6173" w14:textId="77777777" w:rsidR="007F5250" w:rsidRDefault="00985717">
      <w:pPr>
        <w:spacing w:before="280" w:after="280" w:line="240" w:lineRule="auto"/>
        <w:rPr>
          <w:b/>
          <w:color w:val="000000"/>
          <w:sz w:val="24"/>
          <w:szCs w:val="24"/>
        </w:rPr>
      </w:pPr>
      <w:r>
        <w:rPr>
          <w:b/>
          <w:color w:val="000000"/>
          <w:sz w:val="24"/>
          <w:szCs w:val="24"/>
        </w:rPr>
        <w:t>Make-Up Work / Planned Absences</w:t>
      </w:r>
    </w:p>
    <w:p w14:paraId="732D6174" w14:textId="77777777" w:rsidR="007F5250" w:rsidRDefault="00985717">
      <w:pPr>
        <w:spacing w:before="280" w:after="280" w:line="240" w:lineRule="auto"/>
        <w:rPr>
          <w:color w:val="000000"/>
          <w:sz w:val="24"/>
          <w:szCs w:val="24"/>
        </w:rPr>
      </w:pPr>
      <w:r>
        <w:rPr>
          <w:color w:val="000000"/>
          <w:sz w:val="24"/>
          <w:szCs w:val="24"/>
        </w:rPr>
        <w:t>Students are expected to complete all classwork missed due to any absence, with the exception of out-of-school suspensions.</w:t>
      </w:r>
    </w:p>
    <w:p w14:paraId="732D6175" w14:textId="77777777" w:rsidR="007F5250" w:rsidRDefault="00985717">
      <w:pPr>
        <w:numPr>
          <w:ilvl w:val="0"/>
          <w:numId w:val="5"/>
        </w:numPr>
        <w:spacing w:before="280" w:after="0" w:line="240" w:lineRule="auto"/>
        <w:rPr>
          <w:color w:val="000000"/>
          <w:sz w:val="24"/>
          <w:szCs w:val="24"/>
        </w:rPr>
      </w:pPr>
      <w:r>
        <w:rPr>
          <w:color w:val="000000"/>
          <w:sz w:val="24"/>
          <w:szCs w:val="24"/>
        </w:rPr>
        <w:lastRenderedPageBreak/>
        <w:t>Students will be given the same number of days to complete make-up work as the number of days missed.</w:t>
      </w:r>
    </w:p>
    <w:p w14:paraId="732D6176" w14:textId="77777777" w:rsidR="007F5250" w:rsidRDefault="00985717">
      <w:pPr>
        <w:numPr>
          <w:ilvl w:val="0"/>
          <w:numId w:val="5"/>
        </w:numPr>
        <w:spacing w:after="0" w:line="240" w:lineRule="auto"/>
        <w:rPr>
          <w:color w:val="000000"/>
          <w:sz w:val="24"/>
          <w:szCs w:val="24"/>
        </w:rPr>
      </w:pPr>
      <w:r>
        <w:rPr>
          <w:color w:val="000000"/>
          <w:sz w:val="24"/>
          <w:szCs w:val="24"/>
        </w:rPr>
        <w:t>Tests or assessments announced prior to an absence may be required immediately upon return.</w:t>
      </w:r>
    </w:p>
    <w:p w14:paraId="732D6177" w14:textId="77777777" w:rsidR="007F5250" w:rsidRDefault="00985717">
      <w:pPr>
        <w:numPr>
          <w:ilvl w:val="0"/>
          <w:numId w:val="5"/>
        </w:numPr>
        <w:spacing w:after="0" w:line="240" w:lineRule="auto"/>
        <w:rPr>
          <w:color w:val="000000"/>
          <w:sz w:val="24"/>
          <w:szCs w:val="24"/>
        </w:rPr>
      </w:pPr>
      <w:r>
        <w:rPr>
          <w:color w:val="000000"/>
          <w:sz w:val="24"/>
          <w:szCs w:val="24"/>
        </w:rPr>
        <w:t>It is the student’s and/or parent’s responsibility to obtain all missed assignments.</w:t>
      </w:r>
    </w:p>
    <w:p w14:paraId="732D6178" w14:textId="77777777" w:rsidR="007F5250" w:rsidRDefault="00985717">
      <w:pPr>
        <w:numPr>
          <w:ilvl w:val="0"/>
          <w:numId w:val="5"/>
        </w:numPr>
        <w:spacing w:after="0" w:line="240" w:lineRule="auto"/>
        <w:rPr>
          <w:color w:val="000000"/>
          <w:sz w:val="24"/>
          <w:szCs w:val="24"/>
        </w:rPr>
      </w:pPr>
      <w:r>
        <w:rPr>
          <w:color w:val="000000"/>
          <w:sz w:val="24"/>
          <w:szCs w:val="24"/>
        </w:rPr>
        <w:t>Make-up work may be arranged before or after school, or during recess, as appropriate.</w:t>
      </w:r>
    </w:p>
    <w:p w14:paraId="732D6179" w14:textId="77777777" w:rsidR="007F5250" w:rsidRDefault="00985717">
      <w:pPr>
        <w:numPr>
          <w:ilvl w:val="0"/>
          <w:numId w:val="5"/>
        </w:numPr>
        <w:spacing w:after="280" w:line="240" w:lineRule="auto"/>
        <w:rPr>
          <w:color w:val="000000"/>
          <w:sz w:val="24"/>
          <w:szCs w:val="24"/>
        </w:rPr>
      </w:pPr>
      <w:r>
        <w:rPr>
          <w:color w:val="000000"/>
          <w:sz w:val="24"/>
          <w:szCs w:val="24"/>
        </w:rPr>
        <w:t>For school-sponsored absences, students are responsible for securing and completing their assignments in advance whenever possible.</w:t>
      </w:r>
    </w:p>
    <w:p w14:paraId="732D617A" w14:textId="77777777" w:rsidR="007F5250" w:rsidRDefault="00EE200C">
      <w:pPr>
        <w:spacing w:after="0" w:line="240" w:lineRule="auto"/>
        <w:rPr>
          <w:color w:val="000000"/>
          <w:sz w:val="24"/>
          <w:szCs w:val="24"/>
        </w:rPr>
      </w:pPr>
      <w:r>
        <w:pict w14:anchorId="732D62B0">
          <v:rect id="_x0000_i1027" style="width:0;height:1.5pt" o:hralign="center" o:hrstd="t" o:hr="t" fillcolor="#a0a0a0" stroked="f"/>
        </w:pict>
      </w:r>
    </w:p>
    <w:p w14:paraId="732D617B" w14:textId="77777777" w:rsidR="007F5250" w:rsidRDefault="00985717">
      <w:pPr>
        <w:spacing w:before="280" w:after="280" w:line="240" w:lineRule="auto"/>
        <w:rPr>
          <w:b/>
          <w:color w:val="000000"/>
          <w:sz w:val="24"/>
          <w:szCs w:val="24"/>
        </w:rPr>
      </w:pPr>
      <w:r>
        <w:rPr>
          <w:b/>
          <w:color w:val="000000"/>
          <w:sz w:val="24"/>
          <w:szCs w:val="24"/>
        </w:rPr>
        <w:t>Guidelines for Returning After an Illness</w:t>
      </w:r>
    </w:p>
    <w:p w14:paraId="732D617C" w14:textId="77777777" w:rsidR="007F5250" w:rsidRDefault="00985717">
      <w:pPr>
        <w:spacing w:before="280" w:after="280" w:line="240" w:lineRule="auto"/>
        <w:rPr>
          <w:color w:val="000000"/>
          <w:sz w:val="24"/>
          <w:szCs w:val="24"/>
        </w:rPr>
      </w:pPr>
      <w:r>
        <w:rPr>
          <w:color w:val="000000"/>
          <w:sz w:val="24"/>
          <w:szCs w:val="24"/>
        </w:rPr>
        <w:t>Students must meet the following conditions before returning to school after an illness. In certain cases, a doctor’s written release may be required:</w:t>
      </w:r>
    </w:p>
    <w:tbl>
      <w:tblPr>
        <w:tblStyle w:val="a3"/>
        <w:tblW w:w="10224" w:type="dxa"/>
        <w:tblLayout w:type="fixed"/>
        <w:tblLook w:val="0400" w:firstRow="0" w:lastRow="0" w:firstColumn="0" w:lastColumn="0" w:noHBand="0" w:noVBand="1"/>
      </w:tblPr>
      <w:tblGrid>
        <w:gridCol w:w="2482"/>
        <w:gridCol w:w="7742"/>
      </w:tblGrid>
      <w:tr w:rsidR="007F5250" w14:paraId="732D617F" w14:textId="77777777">
        <w:trPr>
          <w:tblHeader/>
        </w:trPr>
        <w:tc>
          <w:tcPr>
            <w:tcW w:w="2482" w:type="dxa"/>
            <w:vAlign w:val="center"/>
          </w:tcPr>
          <w:p w14:paraId="732D617D" w14:textId="77777777" w:rsidR="007F5250" w:rsidRDefault="00985717">
            <w:pPr>
              <w:spacing w:after="0" w:line="240" w:lineRule="auto"/>
              <w:jc w:val="center"/>
              <w:rPr>
                <w:b/>
                <w:color w:val="000000"/>
                <w:sz w:val="24"/>
                <w:szCs w:val="24"/>
              </w:rPr>
            </w:pPr>
            <w:r>
              <w:rPr>
                <w:b/>
                <w:color w:val="000000"/>
                <w:sz w:val="24"/>
                <w:szCs w:val="24"/>
              </w:rPr>
              <w:t>Condition</w:t>
            </w:r>
          </w:p>
        </w:tc>
        <w:tc>
          <w:tcPr>
            <w:tcW w:w="7742" w:type="dxa"/>
            <w:vAlign w:val="center"/>
          </w:tcPr>
          <w:p w14:paraId="732D617E" w14:textId="77777777" w:rsidR="007F5250" w:rsidRDefault="00985717">
            <w:pPr>
              <w:spacing w:after="0" w:line="240" w:lineRule="auto"/>
              <w:jc w:val="center"/>
              <w:rPr>
                <w:b/>
                <w:color w:val="000000"/>
                <w:sz w:val="24"/>
                <w:szCs w:val="24"/>
              </w:rPr>
            </w:pPr>
            <w:r>
              <w:rPr>
                <w:b/>
                <w:color w:val="000000"/>
                <w:sz w:val="24"/>
                <w:szCs w:val="24"/>
              </w:rPr>
              <w:t>Return to School When</w:t>
            </w:r>
          </w:p>
        </w:tc>
      </w:tr>
      <w:tr w:rsidR="007F5250" w14:paraId="732D6182" w14:textId="77777777">
        <w:tc>
          <w:tcPr>
            <w:tcW w:w="2482" w:type="dxa"/>
            <w:vAlign w:val="center"/>
          </w:tcPr>
          <w:p w14:paraId="732D6180" w14:textId="77777777" w:rsidR="007F5250" w:rsidRDefault="00985717">
            <w:pPr>
              <w:spacing w:after="0" w:line="240" w:lineRule="auto"/>
              <w:rPr>
                <w:color w:val="000000"/>
                <w:sz w:val="24"/>
                <w:szCs w:val="24"/>
              </w:rPr>
            </w:pPr>
            <w:r>
              <w:rPr>
                <w:b/>
                <w:color w:val="000000"/>
                <w:sz w:val="24"/>
                <w:szCs w:val="24"/>
              </w:rPr>
              <w:t>COVID-19</w:t>
            </w:r>
          </w:p>
        </w:tc>
        <w:tc>
          <w:tcPr>
            <w:tcW w:w="7742" w:type="dxa"/>
            <w:vAlign w:val="center"/>
          </w:tcPr>
          <w:p w14:paraId="732D6181" w14:textId="77777777" w:rsidR="007F5250" w:rsidRDefault="00985717">
            <w:pPr>
              <w:spacing w:after="0" w:line="240" w:lineRule="auto"/>
              <w:rPr>
                <w:color w:val="000000"/>
                <w:sz w:val="24"/>
                <w:szCs w:val="24"/>
              </w:rPr>
            </w:pPr>
            <w:r>
              <w:rPr>
                <w:color w:val="000000"/>
                <w:sz w:val="24"/>
                <w:szCs w:val="24"/>
              </w:rPr>
              <w:t>Fever-free for 24 hours (without fever-reducing medication), symptoms improving, or negative test result</w:t>
            </w:r>
          </w:p>
        </w:tc>
      </w:tr>
      <w:tr w:rsidR="007F5250" w14:paraId="732D6185" w14:textId="77777777">
        <w:tc>
          <w:tcPr>
            <w:tcW w:w="2482" w:type="dxa"/>
            <w:vAlign w:val="center"/>
          </w:tcPr>
          <w:p w14:paraId="732D6183" w14:textId="77777777" w:rsidR="007F5250" w:rsidRDefault="00985717">
            <w:pPr>
              <w:spacing w:after="0" w:line="240" w:lineRule="auto"/>
              <w:rPr>
                <w:color w:val="000000"/>
                <w:sz w:val="24"/>
                <w:szCs w:val="24"/>
              </w:rPr>
            </w:pPr>
            <w:r>
              <w:rPr>
                <w:b/>
                <w:color w:val="000000"/>
                <w:sz w:val="24"/>
                <w:szCs w:val="24"/>
              </w:rPr>
              <w:t>Chickenpox</w:t>
            </w:r>
          </w:p>
        </w:tc>
        <w:tc>
          <w:tcPr>
            <w:tcW w:w="7742" w:type="dxa"/>
            <w:vAlign w:val="center"/>
          </w:tcPr>
          <w:p w14:paraId="732D6184" w14:textId="77777777" w:rsidR="007F5250" w:rsidRDefault="00985717">
            <w:pPr>
              <w:spacing w:after="0" w:line="240" w:lineRule="auto"/>
              <w:rPr>
                <w:color w:val="000000"/>
                <w:sz w:val="24"/>
                <w:szCs w:val="24"/>
              </w:rPr>
            </w:pPr>
            <w:r>
              <w:rPr>
                <w:color w:val="000000"/>
                <w:sz w:val="24"/>
                <w:szCs w:val="24"/>
              </w:rPr>
              <w:t>7 days after rash onset and all lesions are crusted over, or with doctor’s written clearance</w:t>
            </w:r>
          </w:p>
        </w:tc>
      </w:tr>
      <w:tr w:rsidR="007F5250" w14:paraId="732D6188" w14:textId="77777777">
        <w:tc>
          <w:tcPr>
            <w:tcW w:w="2482" w:type="dxa"/>
            <w:vAlign w:val="center"/>
          </w:tcPr>
          <w:p w14:paraId="732D6186" w14:textId="77777777" w:rsidR="007F5250" w:rsidRDefault="00985717">
            <w:pPr>
              <w:spacing w:after="0" w:line="240" w:lineRule="auto"/>
              <w:rPr>
                <w:color w:val="000000"/>
                <w:sz w:val="24"/>
                <w:szCs w:val="24"/>
              </w:rPr>
            </w:pPr>
            <w:r>
              <w:rPr>
                <w:b/>
                <w:color w:val="000000"/>
                <w:sz w:val="24"/>
                <w:szCs w:val="24"/>
              </w:rPr>
              <w:t>Measles (Rubella or Rubeola)</w:t>
            </w:r>
          </w:p>
        </w:tc>
        <w:tc>
          <w:tcPr>
            <w:tcW w:w="7742" w:type="dxa"/>
            <w:vAlign w:val="center"/>
          </w:tcPr>
          <w:p w14:paraId="732D6187" w14:textId="77777777" w:rsidR="007F5250" w:rsidRDefault="00985717">
            <w:pPr>
              <w:spacing w:after="0" w:line="240" w:lineRule="auto"/>
              <w:rPr>
                <w:color w:val="000000"/>
                <w:sz w:val="24"/>
                <w:szCs w:val="24"/>
              </w:rPr>
            </w:pPr>
            <w:r>
              <w:rPr>
                <w:color w:val="000000"/>
                <w:sz w:val="24"/>
                <w:szCs w:val="24"/>
              </w:rPr>
              <w:t>4 days after rash onset or with doctor’s written release</w:t>
            </w:r>
          </w:p>
        </w:tc>
      </w:tr>
      <w:tr w:rsidR="007F5250" w14:paraId="732D618B" w14:textId="77777777">
        <w:tc>
          <w:tcPr>
            <w:tcW w:w="2482" w:type="dxa"/>
            <w:vAlign w:val="center"/>
          </w:tcPr>
          <w:p w14:paraId="732D6189" w14:textId="77777777" w:rsidR="007F5250" w:rsidRDefault="00985717">
            <w:pPr>
              <w:spacing w:after="0" w:line="240" w:lineRule="auto"/>
              <w:rPr>
                <w:color w:val="000000"/>
                <w:sz w:val="24"/>
                <w:szCs w:val="24"/>
              </w:rPr>
            </w:pPr>
            <w:r>
              <w:rPr>
                <w:b/>
                <w:color w:val="000000"/>
                <w:sz w:val="24"/>
                <w:szCs w:val="24"/>
              </w:rPr>
              <w:t>Mumps</w:t>
            </w:r>
          </w:p>
        </w:tc>
        <w:tc>
          <w:tcPr>
            <w:tcW w:w="7742" w:type="dxa"/>
            <w:vAlign w:val="center"/>
          </w:tcPr>
          <w:p w14:paraId="732D618A" w14:textId="77777777" w:rsidR="007F5250" w:rsidRDefault="00985717">
            <w:pPr>
              <w:spacing w:after="0" w:line="240" w:lineRule="auto"/>
              <w:rPr>
                <w:color w:val="000000"/>
                <w:sz w:val="24"/>
                <w:szCs w:val="24"/>
              </w:rPr>
            </w:pPr>
            <w:r>
              <w:rPr>
                <w:color w:val="000000"/>
                <w:sz w:val="24"/>
                <w:szCs w:val="24"/>
              </w:rPr>
              <w:t>Swelling has resolved (typically 9 days) or with doctor’s written release</w:t>
            </w:r>
          </w:p>
        </w:tc>
      </w:tr>
      <w:tr w:rsidR="007F5250" w14:paraId="732D618E" w14:textId="77777777">
        <w:tc>
          <w:tcPr>
            <w:tcW w:w="2482" w:type="dxa"/>
            <w:vAlign w:val="center"/>
          </w:tcPr>
          <w:p w14:paraId="732D618C" w14:textId="77777777" w:rsidR="007F5250" w:rsidRDefault="00985717">
            <w:pPr>
              <w:spacing w:after="0" w:line="240" w:lineRule="auto"/>
              <w:rPr>
                <w:color w:val="000000"/>
                <w:sz w:val="24"/>
                <w:szCs w:val="24"/>
              </w:rPr>
            </w:pPr>
            <w:r>
              <w:rPr>
                <w:b/>
                <w:color w:val="000000"/>
                <w:sz w:val="24"/>
                <w:szCs w:val="24"/>
              </w:rPr>
              <w:t>Head Lice (Epiclesis)</w:t>
            </w:r>
          </w:p>
        </w:tc>
        <w:tc>
          <w:tcPr>
            <w:tcW w:w="7742" w:type="dxa"/>
            <w:vAlign w:val="center"/>
          </w:tcPr>
          <w:p w14:paraId="732D618D" w14:textId="77777777" w:rsidR="007F5250" w:rsidRDefault="00985717">
            <w:pPr>
              <w:spacing w:after="0" w:line="240" w:lineRule="auto"/>
              <w:rPr>
                <w:color w:val="000000"/>
                <w:sz w:val="24"/>
                <w:szCs w:val="24"/>
              </w:rPr>
            </w:pPr>
            <w:r>
              <w:rPr>
                <w:color w:val="000000"/>
                <w:sz w:val="24"/>
                <w:szCs w:val="24"/>
              </w:rPr>
              <w:t>Parent confirms treatment and removal of all nits; school will conduct 10-day follow-up</w:t>
            </w:r>
          </w:p>
        </w:tc>
      </w:tr>
      <w:tr w:rsidR="007F5250" w14:paraId="732D6191" w14:textId="77777777">
        <w:tc>
          <w:tcPr>
            <w:tcW w:w="2482" w:type="dxa"/>
            <w:vAlign w:val="center"/>
          </w:tcPr>
          <w:p w14:paraId="732D618F" w14:textId="77777777" w:rsidR="007F5250" w:rsidRDefault="00985717">
            <w:pPr>
              <w:spacing w:after="0" w:line="240" w:lineRule="auto"/>
              <w:rPr>
                <w:color w:val="000000"/>
                <w:sz w:val="24"/>
                <w:szCs w:val="24"/>
              </w:rPr>
            </w:pPr>
            <w:r>
              <w:rPr>
                <w:b/>
                <w:color w:val="000000"/>
                <w:sz w:val="24"/>
                <w:szCs w:val="24"/>
              </w:rPr>
              <w:t>Ringworm</w:t>
            </w:r>
          </w:p>
        </w:tc>
        <w:tc>
          <w:tcPr>
            <w:tcW w:w="7742" w:type="dxa"/>
            <w:vAlign w:val="center"/>
          </w:tcPr>
          <w:p w14:paraId="732D6190" w14:textId="77777777" w:rsidR="007F5250" w:rsidRDefault="00985717">
            <w:pPr>
              <w:spacing w:after="0" w:line="240" w:lineRule="auto"/>
              <w:rPr>
                <w:color w:val="000000"/>
                <w:sz w:val="24"/>
                <w:szCs w:val="24"/>
              </w:rPr>
            </w:pPr>
            <w:r>
              <w:rPr>
                <w:color w:val="000000"/>
                <w:sz w:val="24"/>
                <w:szCs w:val="24"/>
              </w:rPr>
              <w:t>Student is undergoing appropriate treatment and is monitored by staff</w:t>
            </w:r>
          </w:p>
        </w:tc>
      </w:tr>
      <w:tr w:rsidR="007F5250" w14:paraId="732D6194" w14:textId="77777777">
        <w:tc>
          <w:tcPr>
            <w:tcW w:w="2482" w:type="dxa"/>
            <w:vAlign w:val="center"/>
          </w:tcPr>
          <w:p w14:paraId="732D6192" w14:textId="77777777" w:rsidR="007F5250" w:rsidRDefault="00985717">
            <w:pPr>
              <w:spacing w:after="0" w:line="240" w:lineRule="auto"/>
              <w:rPr>
                <w:color w:val="000000"/>
                <w:sz w:val="24"/>
                <w:szCs w:val="24"/>
              </w:rPr>
            </w:pPr>
            <w:r>
              <w:rPr>
                <w:b/>
                <w:color w:val="000000"/>
                <w:sz w:val="24"/>
                <w:szCs w:val="24"/>
              </w:rPr>
              <w:t>Rubella</w:t>
            </w:r>
          </w:p>
        </w:tc>
        <w:tc>
          <w:tcPr>
            <w:tcW w:w="7742" w:type="dxa"/>
            <w:vAlign w:val="center"/>
          </w:tcPr>
          <w:p w14:paraId="732D6193" w14:textId="77777777" w:rsidR="007F5250" w:rsidRDefault="00985717">
            <w:pPr>
              <w:spacing w:after="0" w:line="240" w:lineRule="auto"/>
              <w:rPr>
                <w:color w:val="000000"/>
                <w:sz w:val="24"/>
                <w:szCs w:val="24"/>
              </w:rPr>
            </w:pPr>
            <w:r>
              <w:rPr>
                <w:color w:val="000000"/>
                <w:sz w:val="24"/>
                <w:szCs w:val="24"/>
              </w:rPr>
              <w:t>Doctor’s written clearance required; avoid contact with pregnant individuals</w:t>
            </w:r>
          </w:p>
        </w:tc>
      </w:tr>
      <w:tr w:rsidR="007F5250" w14:paraId="732D6197" w14:textId="77777777">
        <w:tc>
          <w:tcPr>
            <w:tcW w:w="2482" w:type="dxa"/>
            <w:vAlign w:val="center"/>
          </w:tcPr>
          <w:p w14:paraId="732D6195" w14:textId="77777777" w:rsidR="007F5250" w:rsidRDefault="00985717">
            <w:pPr>
              <w:spacing w:after="0" w:line="240" w:lineRule="auto"/>
              <w:rPr>
                <w:color w:val="000000"/>
                <w:sz w:val="24"/>
                <w:szCs w:val="24"/>
              </w:rPr>
            </w:pPr>
            <w:r>
              <w:rPr>
                <w:b/>
                <w:color w:val="000000"/>
                <w:sz w:val="24"/>
                <w:szCs w:val="24"/>
              </w:rPr>
              <w:t>Pinkeye</w:t>
            </w:r>
          </w:p>
        </w:tc>
        <w:tc>
          <w:tcPr>
            <w:tcW w:w="7742" w:type="dxa"/>
            <w:vAlign w:val="center"/>
          </w:tcPr>
          <w:p w14:paraId="732D6196" w14:textId="77777777" w:rsidR="007F5250" w:rsidRDefault="00985717">
            <w:pPr>
              <w:spacing w:after="0" w:line="240" w:lineRule="auto"/>
              <w:rPr>
                <w:color w:val="000000"/>
                <w:sz w:val="24"/>
                <w:szCs w:val="24"/>
              </w:rPr>
            </w:pPr>
            <w:r>
              <w:rPr>
                <w:color w:val="000000"/>
                <w:sz w:val="24"/>
                <w:szCs w:val="24"/>
              </w:rPr>
              <w:t>After 24 hours of antibiotic treatment</w:t>
            </w:r>
          </w:p>
        </w:tc>
      </w:tr>
      <w:tr w:rsidR="007F5250" w14:paraId="732D619A" w14:textId="77777777">
        <w:tc>
          <w:tcPr>
            <w:tcW w:w="2482" w:type="dxa"/>
            <w:vAlign w:val="center"/>
          </w:tcPr>
          <w:p w14:paraId="732D6198" w14:textId="77777777" w:rsidR="007F5250" w:rsidRDefault="00985717">
            <w:pPr>
              <w:spacing w:after="0" w:line="240" w:lineRule="auto"/>
              <w:rPr>
                <w:color w:val="000000"/>
                <w:sz w:val="24"/>
                <w:szCs w:val="24"/>
              </w:rPr>
            </w:pPr>
            <w:r>
              <w:rPr>
                <w:b/>
                <w:color w:val="000000"/>
                <w:sz w:val="24"/>
                <w:szCs w:val="24"/>
              </w:rPr>
              <w:t>Scabies</w:t>
            </w:r>
          </w:p>
        </w:tc>
        <w:tc>
          <w:tcPr>
            <w:tcW w:w="7742" w:type="dxa"/>
            <w:vAlign w:val="center"/>
          </w:tcPr>
          <w:p w14:paraId="732D6199" w14:textId="77777777" w:rsidR="007F5250" w:rsidRDefault="00985717">
            <w:pPr>
              <w:spacing w:after="0" w:line="240" w:lineRule="auto"/>
              <w:rPr>
                <w:color w:val="000000"/>
                <w:sz w:val="24"/>
                <w:szCs w:val="24"/>
              </w:rPr>
            </w:pPr>
            <w:r>
              <w:rPr>
                <w:color w:val="000000"/>
                <w:sz w:val="24"/>
                <w:szCs w:val="24"/>
              </w:rPr>
              <w:t>After 24 hours of treatment</w:t>
            </w:r>
          </w:p>
        </w:tc>
      </w:tr>
      <w:tr w:rsidR="007F5250" w14:paraId="732D619D" w14:textId="77777777">
        <w:tc>
          <w:tcPr>
            <w:tcW w:w="2482" w:type="dxa"/>
            <w:vAlign w:val="center"/>
          </w:tcPr>
          <w:p w14:paraId="732D619B" w14:textId="77777777" w:rsidR="007F5250" w:rsidRDefault="00985717">
            <w:pPr>
              <w:spacing w:after="0" w:line="240" w:lineRule="auto"/>
              <w:rPr>
                <w:color w:val="000000"/>
                <w:sz w:val="24"/>
                <w:szCs w:val="24"/>
              </w:rPr>
            </w:pPr>
            <w:r>
              <w:rPr>
                <w:b/>
                <w:color w:val="000000"/>
                <w:sz w:val="24"/>
                <w:szCs w:val="24"/>
              </w:rPr>
              <w:t>Strep Throat</w:t>
            </w:r>
          </w:p>
        </w:tc>
        <w:tc>
          <w:tcPr>
            <w:tcW w:w="7742" w:type="dxa"/>
            <w:vAlign w:val="center"/>
          </w:tcPr>
          <w:p w14:paraId="732D619C" w14:textId="77777777" w:rsidR="007F5250" w:rsidRDefault="00985717">
            <w:pPr>
              <w:spacing w:after="0" w:line="240" w:lineRule="auto"/>
              <w:rPr>
                <w:color w:val="000000"/>
                <w:sz w:val="24"/>
                <w:szCs w:val="24"/>
              </w:rPr>
            </w:pPr>
            <w:r>
              <w:rPr>
                <w:color w:val="000000"/>
                <w:sz w:val="24"/>
                <w:szCs w:val="24"/>
              </w:rPr>
              <w:t>After 24 hours of antibiotic treatment</w:t>
            </w:r>
          </w:p>
        </w:tc>
      </w:tr>
      <w:tr w:rsidR="007F5250" w14:paraId="732D61A0" w14:textId="77777777">
        <w:tc>
          <w:tcPr>
            <w:tcW w:w="2482" w:type="dxa"/>
            <w:vAlign w:val="center"/>
          </w:tcPr>
          <w:p w14:paraId="732D619E" w14:textId="77777777" w:rsidR="007F5250" w:rsidRDefault="00985717">
            <w:pPr>
              <w:spacing w:after="0" w:line="240" w:lineRule="auto"/>
              <w:rPr>
                <w:color w:val="000000"/>
                <w:sz w:val="24"/>
                <w:szCs w:val="24"/>
              </w:rPr>
            </w:pPr>
            <w:r>
              <w:rPr>
                <w:b/>
                <w:color w:val="000000"/>
                <w:sz w:val="24"/>
                <w:szCs w:val="24"/>
              </w:rPr>
              <w:t>Pertussis (Whooping Cough)</w:t>
            </w:r>
          </w:p>
        </w:tc>
        <w:tc>
          <w:tcPr>
            <w:tcW w:w="7742" w:type="dxa"/>
            <w:vAlign w:val="center"/>
          </w:tcPr>
          <w:p w14:paraId="732D619F" w14:textId="77777777" w:rsidR="007F5250" w:rsidRDefault="00985717">
            <w:pPr>
              <w:spacing w:after="0" w:line="240" w:lineRule="auto"/>
              <w:rPr>
                <w:color w:val="000000"/>
                <w:sz w:val="24"/>
                <w:szCs w:val="24"/>
              </w:rPr>
            </w:pPr>
            <w:r>
              <w:rPr>
                <w:color w:val="000000"/>
                <w:sz w:val="24"/>
                <w:szCs w:val="24"/>
              </w:rPr>
              <w:t>After 5 full days of treatment and doctor’s written release</w:t>
            </w:r>
          </w:p>
        </w:tc>
      </w:tr>
    </w:tbl>
    <w:p w14:paraId="732D61A1" w14:textId="77777777" w:rsidR="007F5250" w:rsidRDefault="007F5250">
      <w:pPr>
        <w:widowControl w:val="0"/>
        <w:pBdr>
          <w:top w:val="nil"/>
          <w:left w:val="nil"/>
          <w:bottom w:val="nil"/>
          <w:right w:val="nil"/>
          <w:between w:val="nil"/>
        </w:pBdr>
        <w:spacing w:after="0" w:line="246" w:lineRule="auto"/>
        <w:rPr>
          <w:color w:val="000000"/>
          <w:sz w:val="24"/>
          <w:szCs w:val="24"/>
        </w:rPr>
      </w:pPr>
    </w:p>
    <w:p w14:paraId="732D61A2" w14:textId="77777777" w:rsidR="007F5250" w:rsidRDefault="007F5250">
      <w:pPr>
        <w:widowControl w:val="0"/>
        <w:pBdr>
          <w:top w:val="nil"/>
          <w:left w:val="nil"/>
          <w:bottom w:val="nil"/>
          <w:right w:val="nil"/>
          <w:between w:val="nil"/>
        </w:pBdr>
        <w:spacing w:after="0" w:line="246" w:lineRule="auto"/>
        <w:rPr>
          <w:color w:val="000000"/>
          <w:sz w:val="24"/>
          <w:szCs w:val="24"/>
        </w:rPr>
      </w:pPr>
    </w:p>
    <w:p w14:paraId="732D61A3" w14:textId="77777777" w:rsidR="007F5250" w:rsidRDefault="00985717">
      <w:pPr>
        <w:pStyle w:val="Heading3"/>
        <w:rPr>
          <w:color w:val="000000"/>
          <w:u w:val="single"/>
        </w:rPr>
      </w:pPr>
      <w:r>
        <w:rPr>
          <w:b/>
          <w:color w:val="000000"/>
          <w:u w:val="single"/>
        </w:rPr>
        <w:t>Grading</w:t>
      </w:r>
    </w:p>
    <w:p w14:paraId="732D61A4" w14:textId="77777777" w:rsidR="007F5250" w:rsidRDefault="00985717">
      <w:pPr>
        <w:pStyle w:val="Heading4"/>
        <w:ind w:firstLine="132"/>
        <w:rPr>
          <w:rFonts w:ascii="Calibri" w:eastAsia="Calibri" w:hAnsi="Calibri" w:cs="Calibri"/>
          <w:b w:val="0"/>
          <w:color w:val="000000"/>
          <w:sz w:val="24"/>
          <w:szCs w:val="24"/>
          <w:u w:val="none"/>
        </w:rPr>
      </w:pPr>
      <w:r>
        <w:rPr>
          <w:rFonts w:ascii="Calibri" w:eastAsia="Calibri" w:hAnsi="Calibri" w:cs="Calibri"/>
          <w:color w:val="000000"/>
          <w:sz w:val="24"/>
          <w:szCs w:val="24"/>
          <w:u w:val="none"/>
        </w:rPr>
        <w:t xml:space="preserve">Grade Reports: </w:t>
      </w:r>
      <w:r>
        <w:rPr>
          <w:rFonts w:ascii="Calibri" w:eastAsia="Calibri" w:hAnsi="Calibri" w:cs="Calibri"/>
          <w:b w:val="0"/>
          <w:color w:val="000000"/>
          <w:sz w:val="24"/>
          <w:szCs w:val="24"/>
          <w:u w:val="none"/>
        </w:rPr>
        <w:t>Teachers are responsible for keeping both students and parents informed of academic progress throughout the school year. Grade reports will be issued at nine-week intervals, and additional updates may be provided if a student is experiencing academic difficulty.</w:t>
      </w:r>
    </w:p>
    <w:p w14:paraId="732D61A5" w14:textId="77777777" w:rsidR="007F5250" w:rsidRDefault="00985717">
      <w:pPr>
        <w:pStyle w:val="Heading4"/>
        <w:ind w:firstLine="132"/>
        <w:rPr>
          <w:rFonts w:ascii="Calibri" w:eastAsia="Calibri" w:hAnsi="Calibri" w:cs="Calibri"/>
          <w:b w:val="0"/>
          <w:color w:val="000000"/>
          <w:sz w:val="24"/>
          <w:szCs w:val="24"/>
          <w:u w:val="none"/>
        </w:rPr>
      </w:pPr>
      <w:r>
        <w:rPr>
          <w:rFonts w:ascii="Calibri" w:eastAsia="Calibri" w:hAnsi="Calibri" w:cs="Calibri"/>
          <w:b w:val="0"/>
          <w:color w:val="000000"/>
          <w:sz w:val="24"/>
          <w:szCs w:val="24"/>
          <w:u w:val="none"/>
        </w:rPr>
        <w:t xml:space="preserve">Grading Procedures: Student grades will reflect a comprehensive evaluation of performance over the grading period. Grades are based on a variety of assessment measures, not solely on one or two tests (e.g., midterms or finals). Assessments may include class participation, projects, quizzes, assignments, </w:t>
      </w:r>
      <w:r>
        <w:rPr>
          <w:rFonts w:ascii="Calibri" w:eastAsia="Calibri" w:hAnsi="Calibri" w:cs="Calibri"/>
          <w:b w:val="0"/>
          <w:color w:val="000000"/>
          <w:sz w:val="24"/>
          <w:szCs w:val="24"/>
          <w:u w:val="none"/>
        </w:rPr>
        <w:lastRenderedPageBreak/>
        <w:t>and other relevant criteria.</w:t>
      </w:r>
    </w:p>
    <w:p w14:paraId="732D61A6" w14:textId="77777777" w:rsidR="007F5250" w:rsidRDefault="007F5250">
      <w:pPr>
        <w:pStyle w:val="Heading4"/>
        <w:ind w:left="0"/>
        <w:rPr>
          <w:rFonts w:ascii="Calibri" w:eastAsia="Calibri" w:hAnsi="Calibri" w:cs="Calibri"/>
          <w:color w:val="000000"/>
          <w:sz w:val="24"/>
          <w:szCs w:val="24"/>
        </w:rPr>
      </w:pPr>
    </w:p>
    <w:p w14:paraId="732D61A7" w14:textId="77777777" w:rsidR="007F5250" w:rsidRDefault="00985717">
      <w:pPr>
        <w:pStyle w:val="Heading4"/>
        <w:ind w:left="0"/>
        <w:rPr>
          <w:rFonts w:ascii="Calibri" w:eastAsia="Calibri" w:hAnsi="Calibri" w:cs="Calibri"/>
          <w:color w:val="000000"/>
          <w:sz w:val="24"/>
          <w:szCs w:val="24"/>
        </w:rPr>
      </w:pPr>
      <w:r>
        <w:rPr>
          <w:rFonts w:ascii="Calibri" w:eastAsia="Calibri" w:hAnsi="Calibri" w:cs="Calibri"/>
          <w:color w:val="000000"/>
          <w:sz w:val="24"/>
          <w:szCs w:val="24"/>
        </w:rPr>
        <w:t>Ongoing Communication</w:t>
      </w:r>
    </w:p>
    <w:p w14:paraId="732D61A8"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Parents and guardians will be kept informed of student progress through regular communication methods appropriate to the student’s grade level. These may include:</w:t>
      </w:r>
    </w:p>
    <w:p w14:paraId="732D61A9" w14:textId="77777777" w:rsidR="007F5250" w:rsidRDefault="00985717">
      <w:pPr>
        <w:numPr>
          <w:ilvl w:val="0"/>
          <w:numId w:val="6"/>
        </w:numPr>
        <w:pBdr>
          <w:top w:val="nil"/>
          <w:left w:val="nil"/>
          <w:bottom w:val="nil"/>
          <w:right w:val="nil"/>
          <w:between w:val="nil"/>
        </w:pBdr>
        <w:spacing w:line="240" w:lineRule="auto"/>
        <w:rPr>
          <w:color w:val="000000"/>
          <w:sz w:val="24"/>
          <w:szCs w:val="24"/>
        </w:rPr>
      </w:pPr>
      <w:r>
        <w:rPr>
          <w:color w:val="000000"/>
          <w:sz w:val="24"/>
          <w:szCs w:val="24"/>
        </w:rPr>
        <w:t>Weekly eligibility or progress reports</w:t>
      </w:r>
    </w:p>
    <w:p w14:paraId="732D61AA" w14:textId="77777777" w:rsidR="007F5250" w:rsidRDefault="00985717">
      <w:pPr>
        <w:numPr>
          <w:ilvl w:val="0"/>
          <w:numId w:val="6"/>
        </w:numPr>
        <w:pBdr>
          <w:top w:val="nil"/>
          <w:left w:val="nil"/>
          <w:bottom w:val="nil"/>
          <w:right w:val="nil"/>
          <w:between w:val="nil"/>
        </w:pBdr>
        <w:spacing w:line="240" w:lineRule="auto"/>
        <w:rPr>
          <w:color w:val="000000"/>
          <w:sz w:val="24"/>
          <w:szCs w:val="24"/>
        </w:rPr>
      </w:pPr>
      <w:r>
        <w:rPr>
          <w:color w:val="000000"/>
          <w:sz w:val="24"/>
          <w:szCs w:val="24"/>
        </w:rPr>
        <w:t>Mid-term reports</w:t>
      </w:r>
    </w:p>
    <w:p w14:paraId="732D61AB" w14:textId="77777777" w:rsidR="007F5250" w:rsidRDefault="00985717">
      <w:pPr>
        <w:numPr>
          <w:ilvl w:val="0"/>
          <w:numId w:val="6"/>
        </w:numPr>
        <w:pBdr>
          <w:top w:val="nil"/>
          <w:left w:val="nil"/>
          <w:bottom w:val="nil"/>
          <w:right w:val="nil"/>
          <w:between w:val="nil"/>
        </w:pBdr>
        <w:spacing w:line="240" w:lineRule="auto"/>
        <w:rPr>
          <w:color w:val="000000"/>
          <w:sz w:val="24"/>
          <w:szCs w:val="24"/>
        </w:rPr>
      </w:pPr>
      <w:r>
        <w:rPr>
          <w:color w:val="000000"/>
          <w:sz w:val="24"/>
          <w:szCs w:val="24"/>
        </w:rPr>
        <w:t>End-of-quarter report cards</w:t>
      </w:r>
    </w:p>
    <w:p w14:paraId="732D61AC"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Teachers are encouraged to maintain open lines of communication with families to support student growth and success.</w:t>
      </w:r>
    </w:p>
    <w:p w14:paraId="732D61AD" w14:textId="77777777" w:rsidR="007F5250" w:rsidRDefault="00985717">
      <w:pPr>
        <w:pBdr>
          <w:top w:val="nil"/>
          <w:left w:val="nil"/>
          <w:bottom w:val="nil"/>
          <w:right w:val="nil"/>
          <w:between w:val="nil"/>
        </w:pBdr>
        <w:spacing w:line="240" w:lineRule="auto"/>
        <w:rPr>
          <w:color w:val="000000"/>
          <w:sz w:val="24"/>
          <w:szCs w:val="24"/>
        </w:rPr>
      </w:pPr>
      <w:r>
        <w:rPr>
          <w:b/>
          <w:color w:val="000000"/>
          <w:sz w:val="24"/>
          <w:szCs w:val="24"/>
          <w:u w:val="single"/>
        </w:rPr>
        <w:t>Promotion and Retention</w:t>
      </w:r>
    </w:p>
    <w:p w14:paraId="732D61AE"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Promotion decisions are based on a student’s academic achievement, individual development, and overall performance throughout the school year. A student will be promoted when they have satisfactorily completed the required coursework in accordance with their abilities and learning goals.</w:t>
      </w:r>
    </w:p>
    <w:p w14:paraId="732D61AF"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Students who miss thirty (30) or more school days in a school year will be subject to a retention review. This review will involve discussions between parents/guardians, teachers, and school officials to determine the best course of action for the student’s educational progress.</w:t>
      </w:r>
    </w:p>
    <w:p w14:paraId="732D61B0" w14:textId="77777777" w:rsidR="007F5250" w:rsidRDefault="00985717">
      <w:pPr>
        <w:pBdr>
          <w:top w:val="nil"/>
          <w:left w:val="nil"/>
          <w:bottom w:val="nil"/>
          <w:right w:val="nil"/>
          <w:between w:val="nil"/>
        </w:pBdr>
        <w:spacing w:line="240" w:lineRule="auto"/>
        <w:rPr>
          <w:color w:val="000000"/>
          <w:sz w:val="24"/>
          <w:szCs w:val="24"/>
        </w:rPr>
      </w:pPr>
      <w:r>
        <w:rPr>
          <w:b/>
          <w:color w:val="000000"/>
          <w:sz w:val="24"/>
          <w:szCs w:val="24"/>
        </w:rPr>
        <w:t>Retention</w:t>
      </w:r>
      <w:r>
        <w:rPr>
          <w:color w:val="000000"/>
          <w:sz w:val="24"/>
          <w:szCs w:val="24"/>
        </w:rPr>
        <w:t xml:space="preserve"> means the student will repeat the same grade level the following school year.</w:t>
      </w:r>
    </w:p>
    <w:p w14:paraId="732D61B1" w14:textId="77777777" w:rsidR="007F5250" w:rsidRDefault="00985717">
      <w:pPr>
        <w:pStyle w:val="Heading3"/>
        <w:rPr>
          <w:color w:val="000000"/>
          <w:u w:val="single"/>
        </w:rPr>
      </w:pPr>
      <w:r>
        <w:rPr>
          <w:b/>
          <w:color w:val="000000"/>
          <w:u w:val="single"/>
        </w:rPr>
        <w:t>Textbooks, Building, and School Equipment</w:t>
      </w:r>
    </w:p>
    <w:p w14:paraId="732D61B2"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Luther School’s facilities and resources—including buildings, textbooks, and equipment—are funded and maintained by the local taxpayers. Students are expected to treat all school property with care and respect.</w:t>
      </w:r>
    </w:p>
    <w:p w14:paraId="732D61B3" w14:textId="77777777" w:rsidR="007F5250" w:rsidRDefault="00985717">
      <w:pPr>
        <w:numPr>
          <w:ilvl w:val="0"/>
          <w:numId w:val="7"/>
        </w:numPr>
        <w:pBdr>
          <w:top w:val="nil"/>
          <w:left w:val="nil"/>
          <w:bottom w:val="nil"/>
          <w:right w:val="nil"/>
          <w:between w:val="nil"/>
        </w:pBdr>
        <w:spacing w:line="240" w:lineRule="auto"/>
        <w:rPr>
          <w:color w:val="000000"/>
          <w:sz w:val="24"/>
          <w:szCs w:val="24"/>
        </w:rPr>
      </w:pPr>
      <w:r>
        <w:rPr>
          <w:color w:val="000000"/>
          <w:sz w:val="24"/>
          <w:szCs w:val="24"/>
        </w:rPr>
        <w:t>Any damage to school property should be reported immediately to a teacher or staff member.</w:t>
      </w:r>
    </w:p>
    <w:p w14:paraId="732D61B4" w14:textId="77777777" w:rsidR="007F5250" w:rsidRDefault="00985717">
      <w:pPr>
        <w:numPr>
          <w:ilvl w:val="0"/>
          <w:numId w:val="7"/>
        </w:numPr>
        <w:pBdr>
          <w:top w:val="nil"/>
          <w:left w:val="nil"/>
          <w:bottom w:val="nil"/>
          <w:right w:val="nil"/>
          <w:between w:val="nil"/>
        </w:pBdr>
        <w:spacing w:line="240" w:lineRule="auto"/>
        <w:rPr>
          <w:color w:val="000000"/>
          <w:sz w:val="24"/>
          <w:szCs w:val="24"/>
        </w:rPr>
      </w:pPr>
      <w:r>
        <w:rPr>
          <w:color w:val="000000"/>
          <w:sz w:val="24"/>
          <w:szCs w:val="24"/>
        </w:rPr>
        <w:t>Students who intentionally damage or vandalize school property may be held financially responsible for repairs or replacement and may face disciplinary action, including suspension or expulsion, in accordance with MCA 45-5-221.</w:t>
      </w:r>
    </w:p>
    <w:p w14:paraId="732D61B5"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At the beginning of each school year, teachers will assign students their textbooks, computers, and other materials. Students are responsible for maintaining these items in good condition throughout the year.</w:t>
      </w:r>
    </w:p>
    <w:p w14:paraId="732D61B6" w14:textId="77777777" w:rsidR="007F5250" w:rsidRDefault="00985717">
      <w:pPr>
        <w:numPr>
          <w:ilvl w:val="0"/>
          <w:numId w:val="8"/>
        </w:numPr>
        <w:pBdr>
          <w:top w:val="nil"/>
          <w:left w:val="nil"/>
          <w:bottom w:val="nil"/>
          <w:right w:val="nil"/>
          <w:between w:val="nil"/>
        </w:pBdr>
        <w:spacing w:line="240" w:lineRule="auto"/>
        <w:rPr>
          <w:color w:val="000000"/>
          <w:sz w:val="24"/>
          <w:szCs w:val="24"/>
        </w:rPr>
      </w:pPr>
      <w:r>
        <w:rPr>
          <w:b/>
          <w:color w:val="000000"/>
          <w:sz w:val="24"/>
          <w:szCs w:val="24"/>
        </w:rPr>
        <w:t>Normal wear and tear</w:t>
      </w:r>
      <w:r>
        <w:rPr>
          <w:color w:val="000000"/>
          <w:sz w:val="24"/>
          <w:szCs w:val="24"/>
        </w:rPr>
        <w:t xml:space="preserve"> </w:t>
      </w:r>
      <w:proofErr w:type="gramStart"/>
      <w:r>
        <w:rPr>
          <w:color w:val="000000"/>
          <w:sz w:val="24"/>
          <w:szCs w:val="24"/>
        </w:rPr>
        <w:t>is</w:t>
      </w:r>
      <w:proofErr w:type="gramEnd"/>
      <w:r>
        <w:rPr>
          <w:color w:val="000000"/>
          <w:sz w:val="24"/>
          <w:szCs w:val="24"/>
        </w:rPr>
        <w:t xml:space="preserve"> expected.</w:t>
      </w:r>
    </w:p>
    <w:p w14:paraId="732D61B7" w14:textId="77777777" w:rsidR="007F5250" w:rsidRDefault="00985717">
      <w:pPr>
        <w:numPr>
          <w:ilvl w:val="0"/>
          <w:numId w:val="8"/>
        </w:numPr>
        <w:pBdr>
          <w:top w:val="nil"/>
          <w:left w:val="nil"/>
          <w:bottom w:val="nil"/>
          <w:right w:val="nil"/>
          <w:between w:val="nil"/>
        </w:pBdr>
        <w:spacing w:line="240" w:lineRule="auto"/>
        <w:rPr>
          <w:color w:val="000000"/>
          <w:sz w:val="24"/>
          <w:szCs w:val="24"/>
        </w:rPr>
      </w:pPr>
      <w:r>
        <w:rPr>
          <w:b/>
          <w:color w:val="000000"/>
          <w:sz w:val="24"/>
          <w:szCs w:val="24"/>
        </w:rPr>
        <w:t>Unreasonable damage</w:t>
      </w:r>
      <w:r>
        <w:rPr>
          <w:color w:val="000000"/>
          <w:sz w:val="24"/>
          <w:szCs w:val="24"/>
        </w:rPr>
        <w:t xml:space="preserve"> or </w:t>
      </w:r>
      <w:r>
        <w:rPr>
          <w:b/>
          <w:color w:val="000000"/>
          <w:sz w:val="24"/>
          <w:szCs w:val="24"/>
        </w:rPr>
        <w:t>loss of school property</w:t>
      </w:r>
      <w:r>
        <w:rPr>
          <w:color w:val="000000"/>
          <w:sz w:val="24"/>
          <w:szCs w:val="24"/>
        </w:rPr>
        <w:t xml:space="preserve"> may result in fines or replacement fees, as determined by school staff and/or the School Board.</w:t>
      </w:r>
    </w:p>
    <w:p w14:paraId="732D61B8" w14:textId="77777777" w:rsidR="007F5250" w:rsidRDefault="00985717">
      <w:pPr>
        <w:pStyle w:val="Heading3"/>
        <w:rPr>
          <w:color w:val="000000"/>
          <w:u w:val="single"/>
        </w:rPr>
      </w:pPr>
      <w:r>
        <w:rPr>
          <w:b/>
          <w:color w:val="000000"/>
          <w:u w:val="single"/>
        </w:rPr>
        <w:t>Lunch Policy</w:t>
      </w:r>
    </w:p>
    <w:p w14:paraId="732D61B9"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 xml:space="preserve">Luther School meals are provided in accordance with Montana state regulations and federal nutritional guidelines. Daily meals are designed to meet the minimum nutritional requirements; however, students are not required to eat all portions of a meal. Staff members encourage students to try new foods and </w:t>
      </w:r>
      <w:r>
        <w:rPr>
          <w:color w:val="000000"/>
          <w:sz w:val="24"/>
          <w:szCs w:val="24"/>
        </w:rPr>
        <w:lastRenderedPageBreak/>
        <w:t>practice minimal waste. The School Board requests that a fruit and a vegetable be included with each meal.</w:t>
      </w:r>
    </w:p>
    <w:p w14:paraId="732D61BA"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If a student has any food allergies or dietary intolerances, this information must be communicated to both the classroom teacher and the kitchen staff. It will also be included in the student’s permanent school record to ensure appropriate accommodations.</w:t>
      </w:r>
    </w:p>
    <w:p w14:paraId="732D61BB"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Lunchtime at Luther School is considered a relaxed and social part of the day, where students are encouraged to enjoy conversation and companionship with peers and staff. School staff members are responsible for supervision during the lunch period.</w:t>
      </w:r>
    </w:p>
    <w:p w14:paraId="732D61BC"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Luther School District 9/10 participates in the Community Eligibility Provision (CEP), which allows all enrolled students to receive free meals. In order to maintain eligibility for this program, parents are asked to submit a Free and Reduced-Price Meals Application through the Direct Certification Application (DCA) via the Montana Office of Public Instruction.</w:t>
      </w:r>
    </w:p>
    <w:p w14:paraId="732D61BE" w14:textId="77777777" w:rsidR="007F5250" w:rsidRDefault="00985717">
      <w:pPr>
        <w:pStyle w:val="Heading3"/>
        <w:rPr>
          <w:color w:val="000000"/>
          <w:u w:val="single"/>
        </w:rPr>
      </w:pPr>
      <w:r>
        <w:rPr>
          <w:b/>
          <w:color w:val="000000"/>
          <w:u w:val="single"/>
        </w:rPr>
        <w:t>Dress Code</w:t>
      </w:r>
    </w:p>
    <w:p w14:paraId="732D61BF"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The responsibility for student appearance rests jointly with students and their parents/guardians, and is expected to align with the following guidelines:</w:t>
      </w:r>
    </w:p>
    <w:p w14:paraId="732D61C0" w14:textId="77777777" w:rsidR="007F5250" w:rsidRDefault="00985717">
      <w:pPr>
        <w:numPr>
          <w:ilvl w:val="0"/>
          <w:numId w:val="9"/>
        </w:numPr>
        <w:pBdr>
          <w:top w:val="nil"/>
          <w:left w:val="nil"/>
          <w:bottom w:val="nil"/>
          <w:right w:val="nil"/>
          <w:between w:val="nil"/>
        </w:pBdr>
        <w:spacing w:line="240" w:lineRule="auto"/>
        <w:rPr>
          <w:color w:val="000000"/>
          <w:sz w:val="24"/>
          <w:szCs w:val="24"/>
        </w:rPr>
      </w:pPr>
      <w:r>
        <w:rPr>
          <w:color w:val="000000"/>
          <w:sz w:val="24"/>
          <w:szCs w:val="24"/>
        </w:rPr>
        <w:t>Students must be fully clothed in attire that is neat, clean, and not offensive.</w:t>
      </w:r>
    </w:p>
    <w:p w14:paraId="732D61C1" w14:textId="77777777" w:rsidR="007F5250" w:rsidRDefault="00985717">
      <w:pPr>
        <w:numPr>
          <w:ilvl w:val="0"/>
          <w:numId w:val="9"/>
        </w:numPr>
        <w:pBdr>
          <w:top w:val="nil"/>
          <w:left w:val="nil"/>
          <w:bottom w:val="nil"/>
          <w:right w:val="nil"/>
          <w:between w:val="nil"/>
        </w:pBdr>
        <w:spacing w:line="240" w:lineRule="auto"/>
        <w:rPr>
          <w:color w:val="000000"/>
          <w:sz w:val="24"/>
          <w:szCs w:val="24"/>
        </w:rPr>
      </w:pPr>
      <w:r>
        <w:rPr>
          <w:color w:val="000000"/>
          <w:sz w:val="24"/>
          <w:szCs w:val="24"/>
        </w:rPr>
        <w:t>Shorts must be long enough to extend below the fingertips when arms are held at the sides.</w:t>
      </w:r>
    </w:p>
    <w:p w14:paraId="732D61C2" w14:textId="77777777" w:rsidR="007F5250" w:rsidRDefault="00985717">
      <w:pPr>
        <w:numPr>
          <w:ilvl w:val="0"/>
          <w:numId w:val="9"/>
        </w:numPr>
        <w:pBdr>
          <w:top w:val="nil"/>
          <w:left w:val="nil"/>
          <w:bottom w:val="nil"/>
          <w:right w:val="nil"/>
          <w:between w:val="nil"/>
        </w:pBdr>
        <w:spacing w:line="240" w:lineRule="auto"/>
        <w:rPr>
          <w:color w:val="000000"/>
          <w:sz w:val="24"/>
          <w:szCs w:val="24"/>
        </w:rPr>
      </w:pPr>
      <w:r>
        <w:rPr>
          <w:color w:val="000000"/>
          <w:sz w:val="24"/>
          <w:szCs w:val="24"/>
        </w:rPr>
        <w:t>Shirts must cover the midriff and shoulders.</w:t>
      </w:r>
    </w:p>
    <w:p w14:paraId="732D61C3" w14:textId="77777777" w:rsidR="007F5250" w:rsidRDefault="00985717">
      <w:pPr>
        <w:numPr>
          <w:ilvl w:val="0"/>
          <w:numId w:val="9"/>
        </w:numPr>
        <w:pBdr>
          <w:top w:val="nil"/>
          <w:left w:val="nil"/>
          <w:bottom w:val="nil"/>
          <w:right w:val="nil"/>
          <w:between w:val="nil"/>
        </w:pBdr>
        <w:spacing w:line="240" w:lineRule="auto"/>
        <w:rPr>
          <w:color w:val="000000"/>
          <w:sz w:val="24"/>
          <w:szCs w:val="24"/>
        </w:rPr>
      </w:pPr>
      <w:r>
        <w:rPr>
          <w:color w:val="000000"/>
          <w:sz w:val="24"/>
          <w:szCs w:val="24"/>
        </w:rPr>
        <w:t>Clothing or accessories that display obscene content, promote illegal substances, or depict items inappropriate for minors are not permitted.</w:t>
      </w:r>
    </w:p>
    <w:p w14:paraId="732D61C4" w14:textId="77777777" w:rsidR="007F5250" w:rsidRDefault="00985717">
      <w:pPr>
        <w:numPr>
          <w:ilvl w:val="0"/>
          <w:numId w:val="9"/>
        </w:numPr>
        <w:pBdr>
          <w:top w:val="nil"/>
          <w:left w:val="nil"/>
          <w:bottom w:val="nil"/>
          <w:right w:val="nil"/>
          <w:between w:val="nil"/>
        </w:pBdr>
        <w:spacing w:line="240" w:lineRule="auto"/>
        <w:rPr>
          <w:color w:val="000000"/>
          <w:sz w:val="24"/>
          <w:szCs w:val="24"/>
        </w:rPr>
      </w:pPr>
      <w:r>
        <w:rPr>
          <w:color w:val="000000"/>
          <w:sz w:val="24"/>
          <w:szCs w:val="24"/>
        </w:rPr>
        <w:t xml:space="preserve">Special dress days (e.g., </w:t>
      </w:r>
      <w:r>
        <w:rPr>
          <w:i/>
          <w:color w:val="000000"/>
          <w:sz w:val="24"/>
          <w:szCs w:val="24"/>
        </w:rPr>
        <w:t>Spirit Days</w:t>
      </w:r>
      <w:r>
        <w:rPr>
          <w:color w:val="000000"/>
          <w:sz w:val="24"/>
          <w:szCs w:val="24"/>
        </w:rPr>
        <w:t>) may be held with staff approval.</w:t>
      </w:r>
    </w:p>
    <w:p w14:paraId="732D61C5"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Teachers may place additional restrictions on attire or hairstyles if they interfere with instruction or pose a health or safety concern in a particular classroom setting.</w:t>
      </w:r>
    </w:p>
    <w:p w14:paraId="732D61C6" w14:textId="77777777" w:rsidR="007F5250" w:rsidRDefault="00EE200C">
      <w:pPr>
        <w:rPr>
          <w:color w:val="000000"/>
          <w:sz w:val="24"/>
          <w:szCs w:val="24"/>
        </w:rPr>
      </w:pPr>
      <w:r>
        <w:pict w14:anchorId="732D62B2">
          <v:rect id="_x0000_i1028" style="width:0;height:1.5pt" o:hralign="center" o:hrstd="t" o:hr="t" fillcolor="#a0a0a0" stroked="f"/>
        </w:pict>
      </w:r>
    </w:p>
    <w:p w14:paraId="732D61C7" w14:textId="77777777" w:rsidR="007F5250" w:rsidRDefault="00985717">
      <w:pPr>
        <w:pStyle w:val="Heading3"/>
        <w:rPr>
          <w:color w:val="000000"/>
          <w:u w:val="single"/>
        </w:rPr>
      </w:pPr>
      <w:r>
        <w:rPr>
          <w:b/>
          <w:color w:val="000000"/>
          <w:u w:val="single"/>
        </w:rPr>
        <w:t>Electronic Devices</w:t>
      </w:r>
    </w:p>
    <w:p w14:paraId="732D61C8"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All electronic devices, including cell phones, are subject to the classroom teacher’s discretion. Teachers have the authority to determine if, when, and how these devices may be used during the school day. Unauthorized use may result in confiscation or other disciplinary action.</w:t>
      </w:r>
    </w:p>
    <w:p w14:paraId="732D61C9" w14:textId="77777777" w:rsidR="007F5250" w:rsidRDefault="00985717">
      <w:pPr>
        <w:pBdr>
          <w:top w:val="nil"/>
          <w:left w:val="nil"/>
          <w:bottom w:val="nil"/>
          <w:right w:val="nil"/>
          <w:between w:val="nil"/>
        </w:pBdr>
        <w:spacing w:line="240" w:lineRule="auto"/>
        <w:rPr>
          <w:b/>
          <w:color w:val="000000"/>
          <w:sz w:val="24"/>
          <w:szCs w:val="24"/>
          <w:u w:val="single"/>
        </w:rPr>
      </w:pPr>
      <w:r>
        <w:rPr>
          <w:b/>
          <w:color w:val="000000"/>
          <w:sz w:val="24"/>
          <w:szCs w:val="24"/>
          <w:u w:val="single"/>
        </w:rPr>
        <w:t>Medication Policy</w:t>
      </w:r>
    </w:p>
    <w:p w14:paraId="732D61CA"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All medications, including those approved for self-administration by students, must first be delivered to the school by a parent or another responsible adult. A Medication Release Form must be completed annually and must accompany both prescription and over-the-counter medications.</w:t>
      </w:r>
    </w:p>
    <w:p w14:paraId="732D61CB"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Students may self-administer specific medications only under the following conditions:</w:t>
      </w:r>
    </w:p>
    <w:p w14:paraId="732D61CC" w14:textId="77777777" w:rsidR="007F5250" w:rsidRDefault="00985717">
      <w:pPr>
        <w:numPr>
          <w:ilvl w:val="0"/>
          <w:numId w:val="22"/>
        </w:numPr>
        <w:pBdr>
          <w:top w:val="nil"/>
          <w:left w:val="nil"/>
          <w:bottom w:val="nil"/>
          <w:right w:val="nil"/>
          <w:between w:val="nil"/>
        </w:pBdr>
        <w:spacing w:line="240" w:lineRule="auto"/>
        <w:rPr>
          <w:color w:val="000000"/>
          <w:sz w:val="24"/>
          <w:szCs w:val="24"/>
        </w:rPr>
      </w:pPr>
      <w:r>
        <w:rPr>
          <w:color w:val="000000"/>
          <w:sz w:val="24"/>
          <w:szCs w:val="24"/>
        </w:rPr>
        <w:t>A physician or dentist provides a written order specifying the medication and its administration instructions.</w:t>
      </w:r>
    </w:p>
    <w:p w14:paraId="732D61CD" w14:textId="77777777" w:rsidR="007F5250" w:rsidRDefault="00985717">
      <w:pPr>
        <w:numPr>
          <w:ilvl w:val="0"/>
          <w:numId w:val="22"/>
        </w:numPr>
        <w:pBdr>
          <w:top w:val="nil"/>
          <w:left w:val="nil"/>
          <w:bottom w:val="nil"/>
          <w:right w:val="nil"/>
          <w:between w:val="nil"/>
        </w:pBdr>
        <w:spacing w:line="240" w:lineRule="auto"/>
        <w:rPr>
          <w:color w:val="000000"/>
          <w:sz w:val="24"/>
          <w:szCs w:val="24"/>
        </w:rPr>
      </w:pPr>
      <w:r>
        <w:rPr>
          <w:color w:val="000000"/>
          <w:sz w:val="24"/>
          <w:szCs w:val="24"/>
        </w:rPr>
        <w:lastRenderedPageBreak/>
        <w:t>The student’s parent or guardian provides written authorization for the student to self-administer the medication.</w:t>
      </w:r>
    </w:p>
    <w:p w14:paraId="732D61CE" w14:textId="77777777" w:rsidR="007F5250" w:rsidRDefault="00985717">
      <w:pPr>
        <w:numPr>
          <w:ilvl w:val="0"/>
          <w:numId w:val="22"/>
        </w:numPr>
        <w:pBdr>
          <w:top w:val="nil"/>
          <w:left w:val="nil"/>
          <w:bottom w:val="nil"/>
          <w:right w:val="nil"/>
          <w:between w:val="nil"/>
        </w:pBdr>
        <w:spacing w:line="240" w:lineRule="auto"/>
        <w:rPr>
          <w:color w:val="000000"/>
          <w:sz w:val="24"/>
          <w:szCs w:val="24"/>
        </w:rPr>
      </w:pPr>
      <w:r>
        <w:rPr>
          <w:color w:val="000000"/>
          <w:sz w:val="24"/>
          <w:szCs w:val="24"/>
        </w:rPr>
        <w:t>The Supervising Teacher and appropriate staff are notified that the student will be self-administering the medication.</w:t>
      </w:r>
    </w:p>
    <w:p w14:paraId="732D61CF" w14:textId="77777777" w:rsidR="007F5250" w:rsidRDefault="00985717">
      <w:pPr>
        <w:spacing w:before="280" w:after="280" w:line="240" w:lineRule="auto"/>
        <w:rPr>
          <w:b/>
          <w:color w:val="000000"/>
          <w:sz w:val="24"/>
          <w:szCs w:val="24"/>
          <w:u w:val="single"/>
        </w:rPr>
      </w:pPr>
      <w:r>
        <w:rPr>
          <w:b/>
          <w:color w:val="000000"/>
          <w:sz w:val="24"/>
          <w:szCs w:val="24"/>
          <w:u w:val="single"/>
        </w:rPr>
        <w:t>Telephone Calls</w:t>
      </w:r>
    </w:p>
    <w:p w14:paraId="732D61D0" w14:textId="77777777" w:rsidR="007F5250" w:rsidRDefault="00985717">
      <w:pPr>
        <w:spacing w:before="280" w:after="280" w:line="240" w:lineRule="auto"/>
        <w:rPr>
          <w:color w:val="000000"/>
          <w:sz w:val="24"/>
          <w:szCs w:val="24"/>
        </w:rPr>
      </w:pPr>
      <w:r>
        <w:rPr>
          <w:color w:val="000000"/>
          <w:sz w:val="24"/>
          <w:szCs w:val="24"/>
        </w:rPr>
        <w:t>School telephones may be used by students for personal reasons on a limited basis. Teachers reserve the right to restrict phone use to prevent excessive use of school phone lines.</w:t>
      </w:r>
    </w:p>
    <w:p w14:paraId="732D61D1" w14:textId="77777777" w:rsidR="007F5250" w:rsidRDefault="00985717">
      <w:pPr>
        <w:spacing w:before="280" w:after="280" w:line="240" w:lineRule="auto"/>
        <w:rPr>
          <w:color w:val="000000"/>
          <w:sz w:val="24"/>
          <w:szCs w:val="24"/>
        </w:rPr>
      </w:pPr>
      <w:r>
        <w:rPr>
          <w:b/>
          <w:color w:val="000000"/>
          <w:sz w:val="24"/>
          <w:szCs w:val="24"/>
        </w:rPr>
        <w:t>Parents are encouraged to call the school during the following times:</w:t>
      </w:r>
    </w:p>
    <w:p w14:paraId="732D61D2" w14:textId="77777777" w:rsidR="007F5250" w:rsidRDefault="00985717">
      <w:pPr>
        <w:numPr>
          <w:ilvl w:val="0"/>
          <w:numId w:val="29"/>
        </w:numPr>
        <w:spacing w:before="280" w:after="0" w:line="240" w:lineRule="auto"/>
        <w:rPr>
          <w:color w:val="000000"/>
          <w:sz w:val="24"/>
          <w:szCs w:val="24"/>
        </w:rPr>
      </w:pPr>
      <w:r>
        <w:rPr>
          <w:b/>
          <w:color w:val="000000"/>
          <w:sz w:val="24"/>
          <w:szCs w:val="24"/>
        </w:rPr>
        <w:t>Before 8:10 AM</w:t>
      </w:r>
    </w:p>
    <w:p w14:paraId="732D61D3" w14:textId="77777777" w:rsidR="007F5250" w:rsidRDefault="00985717">
      <w:pPr>
        <w:numPr>
          <w:ilvl w:val="0"/>
          <w:numId w:val="29"/>
        </w:numPr>
        <w:spacing w:after="0" w:line="240" w:lineRule="auto"/>
        <w:rPr>
          <w:color w:val="000000"/>
          <w:sz w:val="24"/>
          <w:szCs w:val="24"/>
        </w:rPr>
      </w:pPr>
      <w:r>
        <w:rPr>
          <w:b/>
          <w:color w:val="000000"/>
          <w:sz w:val="24"/>
          <w:szCs w:val="24"/>
        </w:rPr>
        <w:t>During the lunch break (12:30–1:00 PM)</w:t>
      </w:r>
    </w:p>
    <w:p w14:paraId="732D61D4" w14:textId="77777777" w:rsidR="007F5250" w:rsidRDefault="00985717">
      <w:pPr>
        <w:numPr>
          <w:ilvl w:val="0"/>
          <w:numId w:val="29"/>
        </w:numPr>
        <w:spacing w:after="280" w:line="240" w:lineRule="auto"/>
        <w:rPr>
          <w:color w:val="000000"/>
          <w:sz w:val="24"/>
          <w:szCs w:val="24"/>
        </w:rPr>
      </w:pPr>
      <w:r>
        <w:rPr>
          <w:b/>
          <w:color w:val="000000"/>
          <w:sz w:val="24"/>
          <w:szCs w:val="24"/>
        </w:rPr>
        <w:t>After school, beginning at 3:40 PM</w:t>
      </w:r>
    </w:p>
    <w:p w14:paraId="732D61D5" w14:textId="77777777" w:rsidR="007F5250" w:rsidRDefault="00985717">
      <w:pPr>
        <w:tabs>
          <w:tab w:val="left" w:pos="551"/>
        </w:tabs>
        <w:spacing w:after="0" w:line="249" w:lineRule="auto"/>
        <w:ind w:right="1615"/>
        <w:rPr>
          <w:b/>
          <w:color w:val="000000"/>
          <w:sz w:val="24"/>
          <w:szCs w:val="24"/>
          <w:u w:val="single"/>
        </w:rPr>
      </w:pPr>
      <w:r>
        <w:rPr>
          <w:b/>
          <w:color w:val="000000"/>
          <w:sz w:val="24"/>
          <w:szCs w:val="24"/>
          <w:u w:val="single"/>
        </w:rPr>
        <w:t>School Insurance</w:t>
      </w:r>
    </w:p>
    <w:p w14:paraId="732D61D6"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Please note that Luther School does not provide primary health insurance coverage for students. Your personal health insurance plan will serve as the primary carrier for any medical expenses incurred.</w:t>
      </w:r>
    </w:p>
    <w:p w14:paraId="732D61D7"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All medical bills must first be submitted to your personal health plan before any optional or supplemental insurance coverage (if applicable) can be considered.</w:t>
      </w:r>
    </w:p>
    <w:p w14:paraId="732D61D8"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Parents are strongly encouraged to carry a health and accident insurance policy for their children, as the school is not responsible for personal or accidental injuries that may occur during school hours or activities.</w:t>
      </w:r>
    </w:p>
    <w:p w14:paraId="732D61D9" w14:textId="77777777" w:rsidR="007F5250" w:rsidRDefault="00985717">
      <w:pPr>
        <w:pBdr>
          <w:top w:val="nil"/>
          <w:left w:val="nil"/>
          <w:bottom w:val="nil"/>
          <w:right w:val="nil"/>
          <w:between w:val="nil"/>
        </w:pBdr>
        <w:spacing w:line="240" w:lineRule="auto"/>
        <w:rPr>
          <w:b/>
          <w:color w:val="000000"/>
          <w:sz w:val="24"/>
          <w:szCs w:val="24"/>
          <w:u w:val="single"/>
        </w:rPr>
      </w:pPr>
      <w:r>
        <w:rPr>
          <w:b/>
          <w:color w:val="000000"/>
          <w:sz w:val="24"/>
          <w:szCs w:val="24"/>
          <w:u w:val="single"/>
        </w:rPr>
        <w:t>Emergency Procedures</w:t>
      </w:r>
    </w:p>
    <w:p w14:paraId="732D61DA"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By Montana State Law, Luther School conducts a variety of safety drills throughout the school year to ensure students and staff are prepared to respond quickly and safely in the event of an emergency.</w:t>
      </w:r>
    </w:p>
    <w:p w14:paraId="732D61DB"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When an alarm is sounded, students are expected to exit the building calmly and in an orderly manner, following their teacher’s instructions and the designated evacuation routes. Lockdown drills will also be practiced regularly, in accordance with the school’s official Emergency Plan.</w:t>
      </w:r>
    </w:p>
    <w:p w14:paraId="732D61DC"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Teachers will review all emergency procedures with students at the beginning of the year and as needed.</w:t>
      </w:r>
    </w:p>
    <w:p w14:paraId="732D61DD" w14:textId="77777777" w:rsidR="007F5250" w:rsidRDefault="00985717">
      <w:pPr>
        <w:pStyle w:val="Heading4"/>
        <w:ind w:left="0"/>
        <w:rPr>
          <w:rFonts w:ascii="Calibri" w:eastAsia="Calibri" w:hAnsi="Calibri" w:cs="Calibri"/>
          <w:color w:val="000000"/>
          <w:sz w:val="24"/>
          <w:szCs w:val="24"/>
        </w:rPr>
      </w:pPr>
      <w:r>
        <w:rPr>
          <w:rFonts w:ascii="Calibri" w:eastAsia="Calibri" w:hAnsi="Calibri" w:cs="Calibri"/>
          <w:color w:val="000000"/>
          <w:sz w:val="24"/>
          <w:szCs w:val="24"/>
        </w:rPr>
        <w:t>Designated Evacuation Sites</w:t>
      </w:r>
    </w:p>
    <w:p w14:paraId="732D61DE"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In the event of an emergency that requires evacuation from the school building, students will be relocated to one of the following designated sites:</w:t>
      </w:r>
    </w:p>
    <w:p w14:paraId="732D61DF" w14:textId="77777777" w:rsidR="007F5250" w:rsidRDefault="00985717">
      <w:pPr>
        <w:numPr>
          <w:ilvl w:val="0"/>
          <w:numId w:val="30"/>
        </w:numPr>
        <w:pBdr>
          <w:top w:val="nil"/>
          <w:left w:val="nil"/>
          <w:bottom w:val="nil"/>
          <w:right w:val="nil"/>
          <w:between w:val="nil"/>
        </w:pBdr>
        <w:spacing w:line="240" w:lineRule="auto"/>
        <w:rPr>
          <w:color w:val="000000"/>
          <w:sz w:val="24"/>
          <w:szCs w:val="24"/>
        </w:rPr>
      </w:pPr>
      <w:r>
        <w:rPr>
          <w:b/>
          <w:color w:val="000000"/>
          <w:sz w:val="24"/>
          <w:szCs w:val="24"/>
        </w:rPr>
        <w:t>Primary Evacuation Site:</w:t>
      </w:r>
      <w:r>
        <w:rPr>
          <w:color w:val="000000"/>
          <w:sz w:val="24"/>
          <w:szCs w:val="24"/>
        </w:rPr>
        <w:br/>
      </w:r>
      <w:r>
        <w:rPr>
          <w:i/>
          <w:color w:val="000000"/>
          <w:sz w:val="24"/>
          <w:szCs w:val="24"/>
        </w:rPr>
        <w:t>Luther Community Church</w:t>
      </w:r>
      <w:r>
        <w:rPr>
          <w:color w:val="000000"/>
          <w:sz w:val="24"/>
          <w:szCs w:val="24"/>
        </w:rPr>
        <w:br/>
        <w:t>238 Lower Luther Road</w:t>
      </w:r>
    </w:p>
    <w:p w14:paraId="732D61E0" w14:textId="77777777" w:rsidR="007F5250" w:rsidRDefault="00985717">
      <w:pPr>
        <w:numPr>
          <w:ilvl w:val="0"/>
          <w:numId w:val="30"/>
        </w:numPr>
        <w:pBdr>
          <w:top w:val="nil"/>
          <w:left w:val="nil"/>
          <w:bottom w:val="nil"/>
          <w:right w:val="nil"/>
          <w:between w:val="nil"/>
        </w:pBdr>
        <w:spacing w:line="240" w:lineRule="auto"/>
        <w:rPr>
          <w:color w:val="000000"/>
          <w:sz w:val="24"/>
          <w:szCs w:val="24"/>
        </w:rPr>
      </w:pPr>
      <w:r>
        <w:rPr>
          <w:b/>
          <w:color w:val="000000"/>
          <w:sz w:val="24"/>
          <w:szCs w:val="24"/>
        </w:rPr>
        <w:lastRenderedPageBreak/>
        <w:t>Alternate Evacuation Site – West:</w:t>
      </w:r>
      <w:r>
        <w:rPr>
          <w:color w:val="000000"/>
          <w:sz w:val="24"/>
          <w:szCs w:val="24"/>
        </w:rPr>
        <w:br/>
      </w:r>
      <w:r>
        <w:rPr>
          <w:i/>
          <w:color w:val="000000"/>
          <w:sz w:val="24"/>
          <w:szCs w:val="24"/>
        </w:rPr>
        <w:t>Shannon and Frank Posey Residence</w:t>
      </w:r>
      <w:r>
        <w:rPr>
          <w:color w:val="000000"/>
          <w:sz w:val="24"/>
          <w:szCs w:val="24"/>
        </w:rPr>
        <w:br/>
        <w:t>148 Luther/Roscoe Road</w:t>
      </w:r>
    </w:p>
    <w:p w14:paraId="732D61E1" w14:textId="77777777" w:rsidR="007F5250" w:rsidRDefault="00985717">
      <w:pPr>
        <w:numPr>
          <w:ilvl w:val="0"/>
          <w:numId w:val="30"/>
        </w:numPr>
        <w:pBdr>
          <w:top w:val="nil"/>
          <w:left w:val="nil"/>
          <w:bottom w:val="nil"/>
          <w:right w:val="nil"/>
          <w:between w:val="nil"/>
        </w:pBdr>
        <w:spacing w:line="240" w:lineRule="auto"/>
        <w:rPr>
          <w:color w:val="000000"/>
          <w:sz w:val="24"/>
          <w:szCs w:val="24"/>
        </w:rPr>
      </w:pPr>
      <w:r>
        <w:rPr>
          <w:b/>
          <w:color w:val="000000"/>
          <w:sz w:val="24"/>
          <w:szCs w:val="24"/>
        </w:rPr>
        <w:t>Alternate Evacuation Site – North:</w:t>
      </w:r>
      <w:r>
        <w:rPr>
          <w:color w:val="000000"/>
          <w:sz w:val="24"/>
          <w:szCs w:val="24"/>
        </w:rPr>
        <w:br/>
      </w:r>
      <w:r>
        <w:rPr>
          <w:i/>
          <w:color w:val="000000"/>
          <w:sz w:val="24"/>
          <w:szCs w:val="24"/>
        </w:rPr>
        <w:t>Bo and Bekah O’Shea Residence</w:t>
      </w:r>
      <w:r>
        <w:rPr>
          <w:color w:val="000000"/>
          <w:sz w:val="24"/>
          <w:szCs w:val="24"/>
        </w:rPr>
        <w:br/>
        <w:t>132 Lower Luther Road</w:t>
      </w:r>
    </w:p>
    <w:p w14:paraId="732D61E2" w14:textId="77777777" w:rsidR="007F5250" w:rsidRDefault="00985717">
      <w:pPr>
        <w:pStyle w:val="Heading4"/>
        <w:ind w:left="0"/>
        <w:rPr>
          <w:rFonts w:ascii="Calibri" w:eastAsia="Calibri" w:hAnsi="Calibri" w:cs="Calibri"/>
          <w:b w:val="0"/>
          <w:color w:val="000000"/>
          <w:sz w:val="24"/>
          <w:szCs w:val="24"/>
        </w:rPr>
      </w:pPr>
      <w:r>
        <w:rPr>
          <w:rFonts w:ascii="Calibri" w:eastAsia="Calibri" w:hAnsi="Calibri" w:cs="Calibri"/>
          <w:color w:val="000000"/>
          <w:sz w:val="24"/>
          <w:szCs w:val="24"/>
        </w:rPr>
        <w:t>FERPA – Family Educational Rights and Privacy Act</w:t>
      </w:r>
    </w:p>
    <w:p w14:paraId="732D61E3"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Under the Family Educational Rights and Privacy Act (FERPA), parents/guardians and eligible students (those over 18 years of age) are granted specific rights regarding access to and the privacy of student education records. A full copy of the FERPA policy is available upon request in the Luther School office.</w:t>
      </w:r>
    </w:p>
    <w:p w14:paraId="732D61E4"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 xml:space="preserve">Directory Information: Throughout the school year, the </w:t>
      </w:r>
      <w:proofErr w:type="gramStart"/>
      <w:r>
        <w:rPr>
          <w:color w:val="000000"/>
          <w:sz w:val="24"/>
          <w:szCs w:val="24"/>
        </w:rPr>
        <w:t>District</w:t>
      </w:r>
      <w:proofErr w:type="gramEnd"/>
      <w:r>
        <w:rPr>
          <w:color w:val="000000"/>
          <w:sz w:val="24"/>
          <w:szCs w:val="24"/>
        </w:rPr>
        <w:t xml:space="preserve"> may release directory information regarding students, limited to: name, address, gender, grade level, birth date and place, parents'/guardians' names &amp; addresses, academic awards and honors, information concerning school-sponsored activities and organizations, and period of attendance in school. Any parent(s) / guardian(s) or eligible student may prohibit the release of any or all of the above information by delivering a written objection to the Supervising Teacher within 30 days of the date of this notice. No directory information will be released within this time period, unless the parent(s)/guardian(s) or eligible student is specifically informed otherwise. A Directory of Information Release Form will be sent home to be completed for each student at the beginning of the school year. </w:t>
      </w:r>
    </w:p>
    <w:p w14:paraId="732D61E5"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The school’s doors will remain locked for safety. Please use the door camera bell on the left of the main doors.</w:t>
      </w:r>
    </w:p>
    <w:p w14:paraId="732D61E6"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Opt-Out Option: Parents/guardians or eligible students who do not wish to have any or all of this directory information released must submit a written objection to the Supervising Teacher within 30 days of this notice. No directory information will be shared during this period unless prior approval is obtained.</w:t>
      </w:r>
    </w:p>
    <w:p w14:paraId="732D61E7"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 Directory Information Release Form will be sent home at the beginning of each school year and must be completed for each student.</w:t>
      </w:r>
    </w:p>
    <w:p w14:paraId="732D61E8" w14:textId="77777777" w:rsidR="007F5250" w:rsidRDefault="00985717">
      <w:pPr>
        <w:pStyle w:val="Heading3"/>
        <w:rPr>
          <w:b/>
          <w:color w:val="000000"/>
          <w:u w:val="single"/>
        </w:rPr>
      </w:pPr>
      <w:r>
        <w:rPr>
          <w:b/>
          <w:color w:val="000000"/>
          <w:u w:val="single"/>
        </w:rPr>
        <w:t>School Safety Note</w:t>
      </w:r>
    </w:p>
    <w:p w14:paraId="732D61E9" w14:textId="77777777" w:rsidR="007F5250" w:rsidRDefault="00985717">
      <w:pPr>
        <w:pBdr>
          <w:top w:val="nil"/>
          <w:left w:val="nil"/>
          <w:bottom w:val="nil"/>
          <w:right w:val="nil"/>
          <w:between w:val="nil"/>
        </w:pBdr>
        <w:spacing w:line="240" w:lineRule="auto"/>
        <w:rPr>
          <w:color w:val="000000"/>
          <w:sz w:val="24"/>
          <w:szCs w:val="24"/>
          <w:u w:val="single"/>
        </w:rPr>
      </w:pPr>
      <w:r>
        <w:rPr>
          <w:color w:val="000000"/>
          <w:sz w:val="24"/>
          <w:szCs w:val="24"/>
        </w:rPr>
        <w:t>For security purposes, the school’s main doors will remain locked during school hours. Please use the doorbell camera located to the left of the main entrance to request entry.</w:t>
      </w:r>
    </w:p>
    <w:p w14:paraId="732D61EA" w14:textId="77777777" w:rsidR="007F5250" w:rsidRDefault="00985717">
      <w:pPr>
        <w:pStyle w:val="Heading3"/>
        <w:rPr>
          <w:color w:val="000000"/>
          <w:u w:val="single"/>
        </w:rPr>
      </w:pPr>
      <w:r>
        <w:rPr>
          <w:b/>
          <w:color w:val="000000"/>
          <w:u w:val="single"/>
        </w:rPr>
        <w:t>Withdrawal</w:t>
      </w:r>
    </w:p>
    <w:p w14:paraId="732D61EB"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If a student withdraws from Luther School for any reason, parents or guardians must notify the school office in advance. Before the student’s withdrawal is processed, all financial obligations and school accounts must be settled. Failure to do so may result in the withholding of academic records and grades until all outstanding obligations are met.</w:t>
      </w:r>
    </w:p>
    <w:p w14:paraId="732D61EC"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 proper check-out process allows the school to promptly provide the student’s immunization records and accurate transfer information to the receiving school.</w:t>
      </w:r>
    </w:p>
    <w:p w14:paraId="732D61ED" w14:textId="77777777" w:rsidR="007F5250" w:rsidRDefault="00985717">
      <w:pPr>
        <w:pStyle w:val="Heading3"/>
        <w:rPr>
          <w:b/>
          <w:color w:val="000000"/>
          <w:u w:val="single"/>
        </w:rPr>
      </w:pPr>
      <w:r>
        <w:rPr>
          <w:b/>
          <w:color w:val="000000"/>
          <w:u w:val="single"/>
        </w:rPr>
        <w:lastRenderedPageBreak/>
        <w:t>Discretion and Confidentiality</w:t>
      </w:r>
    </w:p>
    <w:p w14:paraId="732D61EE" w14:textId="77777777" w:rsidR="007F5250" w:rsidRDefault="00985717">
      <w:pPr>
        <w:pStyle w:val="Heading3"/>
        <w:rPr>
          <w:color w:val="000000"/>
          <w:u w:val="single"/>
        </w:rPr>
      </w:pPr>
      <w:r>
        <w:rPr>
          <w:color w:val="000000"/>
        </w:rPr>
        <w:t>Luther School is committed to protecting the privacy and confidentiality of all students and their families.</w:t>
      </w:r>
    </w:p>
    <w:p w14:paraId="732D61EF" w14:textId="77777777" w:rsidR="007F5250" w:rsidRDefault="00985717">
      <w:pPr>
        <w:numPr>
          <w:ilvl w:val="0"/>
          <w:numId w:val="10"/>
        </w:numPr>
        <w:pBdr>
          <w:top w:val="nil"/>
          <w:left w:val="nil"/>
          <w:bottom w:val="nil"/>
          <w:right w:val="nil"/>
          <w:between w:val="nil"/>
        </w:pBdr>
        <w:spacing w:line="240" w:lineRule="auto"/>
        <w:rPr>
          <w:color w:val="000000"/>
          <w:sz w:val="24"/>
          <w:szCs w:val="24"/>
        </w:rPr>
      </w:pPr>
      <w:r>
        <w:rPr>
          <w:color w:val="000000"/>
          <w:sz w:val="24"/>
          <w:szCs w:val="24"/>
        </w:rPr>
        <w:t>Teachers and staff are prohibited from discussing matters concerning a student with anyone other than that student's parent or guardian, unless the other party directly witnessed the event in question.</w:t>
      </w:r>
    </w:p>
    <w:p w14:paraId="732D61F0" w14:textId="77777777" w:rsidR="007F5250" w:rsidRDefault="00985717">
      <w:pPr>
        <w:numPr>
          <w:ilvl w:val="0"/>
          <w:numId w:val="10"/>
        </w:numPr>
        <w:pBdr>
          <w:top w:val="nil"/>
          <w:left w:val="nil"/>
          <w:bottom w:val="nil"/>
          <w:right w:val="nil"/>
          <w:between w:val="nil"/>
        </w:pBdr>
        <w:spacing w:line="240" w:lineRule="auto"/>
        <w:rPr>
          <w:color w:val="000000"/>
          <w:sz w:val="24"/>
          <w:szCs w:val="24"/>
        </w:rPr>
      </w:pPr>
      <w:r>
        <w:rPr>
          <w:color w:val="000000"/>
          <w:sz w:val="24"/>
          <w:szCs w:val="24"/>
        </w:rPr>
        <w:t>If a concern arises, the teacher should first communicate with the student’s parent/guardian to seek a resolution.</w:t>
      </w:r>
    </w:p>
    <w:p w14:paraId="732D61F1" w14:textId="77777777" w:rsidR="007F5250" w:rsidRDefault="00985717">
      <w:pPr>
        <w:numPr>
          <w:ilvl w:val="0"/>
          <w:numId w:val="10"/>
        </w:numPr>
        <w:pBdr>
          <w:top w:val="nil"/>
          <w:left w:val="nil"/>
          <w:bottom w:val="nil"/>
          <w:right w:val="nil"/>
          <w:between w:val="nil"/>
        </w:pBdr>
        <w:spacing w:line="240" w:lineRule="auto"/>
        <w:rPr>
          <w:color w:val="000000"/>
          <w:sz w:val="24"/>
          <w:szCs w:val="24"/>
        </w:rPr>
      </w:pPr>
      <w:r>
        <w:rPr>
          <w:color w:val="000000"/>
          <w:sz w:val="24"/>
          <w:szCs w:val="24"/>
        </w:rPr>
        <w:t>If further support is needed, the teacher may then consult with the Luther School’s Superintendent.</w:t>
      </w:r>
    </w:p>
    <w:p w14:paraId="732D61F2" w14:textId="77777777" w:rsidR="007F5250" w:rsidRDefault="00985717">
      <w:pPr>
        <w:numPr>
          <w:ilvl w:val="0"/>
          <w:numId w:val="10"/>
        </w:numPr>
        <w:pBdr>
          <w:top w:val="nil"/>
          <w:left w:val="nil"/>
          <w:bottom w:val="nil"/>
          <w:right w:val="nil"/>
          <w:between w:val="nil"/>
        </w:pBdr>
        <w:spacing w:line="240" w:lineRule="auto"/>
        <w:rPr>
          <w:color w:val="000000"/>
          <w:sz w:val="24"/>
          <w:szCs w:val="24"/>
        </w:rPr>
      </w:pPr>
      <w:r>
        <w:rPr>
          <w:color w:val="000000"/>
          <w:sz w:val="24"/>
          <w:szCs w:val="24"/>
        </w:rPr>
        <w:t>As a last step, unresolved matters may be brought before the Luther School Board, which will conduct any discussions in a private setting. Only relevant parties—including Board members, the student, the student’s parent/guardian, involved teachers, and the Superintendent—will be present in these meetings.</w:t>
      </w:r>
    </w:p>
    <w:p w14:paraId="732D61F3"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The Board and staff will always act following privacy laws and ethical standards to protect the rights of all individuals involved.</w:t>
      </w:r>
    </w:p>
    <w:p w14:paraId="732D61F4" w14:textId="77777777" w:rsidR="007F5250" w:rsidRDefault="00985717">
      <w:pPr>
        <w:pStyle w:val="Heading3"/>
        <w:rPr>
          <w:b/>
          <w:color w:val="000000"/>
          <w:u w:val="single"/>
        </w:rPr>
      </w:pPr>
      <w:r>
        <w:rPr>
          <w:b/>
          <w:color w:val="000000"/>
          <w:u w:val="single"/>
        </w:rPr>
        <w:t>Child Abuse and/or Neglect</w:t>
      </w:r>
    </w:p>
    <w:p w14:paraId="732D61F5" w14:textId="77777777" w:rsidR="007F5250" w:rsidRDefault="00985717">
      <w:pPr>
        <w:pStyle w:val="Heading3"/>
        <w:rPr>
          <w:color w:val="000000"/>
          <w:u w:val="single"/>
        </w:rPr>
      </w:pPr>
      <w:r>
        <w:rPr>
          <w:color w:val="000000"/>
        </w:rPr>
        <w:t>Luther School fully complies with the Montana Criminal Code regarding the mandatory reporting of suspected child abuse and/or neglect. All school employees—including teachers, administrators, and staff—who work during regular school hours are legally required to report any suspected abuse or neglect immediately.</w:t>
      </w:r>
    </w:p>
    <w:p w14:paraId="732D61F6" w14:textId="77777777" w:rsidR="007F5250" w:rsidRDefault="00985717">
      <w:pPr>
        <w:numPr>
          <w:ilvl w:val="0"/>
          <w:numId w:val="12"/>
        </w:numPr>
        <w:pBdr>
          <w:top w:val="nil"/>
          <w:left w:val="nil"/>
          <w:bottom w:val="nil"/>
          <w:right w:val="nil"/>
          <w:between w:val="nil"/>
        </w:pBdr>
        <w:spacing w:line="240" w:lineRule="auto"/>
        <w:rPr>
          <w:color w:val="000000"/>
          <w:sz w:val="24"/>
          <w:szCs w:val="24"/>
        </w:rPr>
      </w:pPr>
      <w:r>
        <w:rPr>
          <w:color w:val="000000"/>
          <w:sz w:val="24"/>
          <w:szCs w:val="24"/>
        </w:rPr>
        <w:t>If a staff member suspects abuse or neglect, they must notify social services without delay, as required by MCA § 41-3-210.</w:t>
      </w:r>
    </w:p>
    <w:p w14:paraId="732D61F7" w14:textId="77777777" w:rsidR="007F5250" w:rsidRDefault="00985717">
      <w:pPr>
        <w:numPr>
          <w:ilvl w:val="0"/>
          <w:numId w:val="12"/>
        </w:numPr>
        <w:pBdr>
          <w:top w:val="nil"/>
          <w:left w:val="nil"/>
          <w:bottom w:val="nil"/>
          <w:right w:val="nil"/>
          <w:between w:val="nil"/>
        </w:pBdr>
        <w:spacing w:line="240" w:lineRule="auto"/>
        <w:rPr>
          <w:color w:val="000000"/>
          <w:sz w:val="24"/>
          <w:szCs w:val="24"/>
        </w:rPr>
      </w:pPr>
      <w:r>
        <w:rPr>
          <w:color w:val="000000"/>
          <w:sz w:val="24"/>
          <w:szCs w:val="24"/>
        </w:rPr>
        <w:t>Failure to report, or attempting to prevent another from doing so, may result in civil liability for any resulting harm, per MCA § 41-3-207.</w:t>
      </w:r>
    </w:p>
    <w:p w14:paraId="732D61F8" w14:textId="77777777" w:rsidR="007F5250" w:rsidRDefault="00985717">
      <w:pPr>
        <w:numPr>
          <w:ilvl w:val="0"/>
          <w:numId w:val="12"/>
        </w:numPr>
        <w:pBdr>
          <w:top w:val="nil"/>
          <w:left w:val="nil"/>
          <w:bottom w:val="nil"/>
          <w:right w:val="nil"/>
          <w:between w:val="nil"/>
        </w:pBdr>
        <w:spacing w:line="240" w:lineRule="auto"/>
        <w:rPr>
          <w:color w:val="000000"/>
          <w:sz w:val="24"/>
          <w:szCs w:val="24"/>
        </w:rPr>
      </w:pPr>
      <w:r>
        <w:rPr>
          <w:color w:val="000000"/>
          <w:sz w:val="24"/>
          <w:szCs w:val="24"/>
        </w:rPr>
        <w:t>All records and communications related to child abuse or neglect reports are considered confidential.</w:t>
      </w:r>
    </w:p>
    <w:p w14:paraId="732D61F9" w14:textId="77777777" w:rsidR="007F5250" w:rsidRDefault="00985717">
      <w:pPr>
        <w:numPr>
          <w:ilvl w:val="0"/>
          <w:numId w:val="12"/>
        </w:numPr>
        <w:pBdr>
          <w:top w:val="nil"/>
          <w:left w:val="nil"/>
          <w:bottom w:val="nil"/>
          <w:right w:val="nil"/>
          <w:between w:val="nil"/>
        </w:pBdr>
        <w:spacing w:line="240" w:lineRule="auto"/>
        <w:rPr>
          <w:color w:val="000000"/>
          <w:sz w:val="24"/>
          <w:szCs w:val="24"/>
        </w:rPr>
      </w:pPr>
      <w:r>
        <w:rPr>
          <w:color w:val="000000"/>
          <w:sz w:val="24"/>
          <w:szCs w:val="24"/>
        </w:rPr>
        <w:t>Individuals who make reports in good faith are immune from civil or criminal liability, unless the report was made maliciously or in bad faith, in accordance with MCA § 41-3-203.</w:t>
      </w:r>
    </w:p>
    <w:p w14:paraId="732D61FA" w14:textId="77777777" w:rsidR="007F5250" w:rsidRDefault="00985717">
      <w:pPr>
        <w:pStyle w:val="Heading5"/>
        <w:spacing w:before="0"/>
        <w:rPr>
          <w:b/>
          <w:color w:val="000000"/>
          <w:sz w:val="24"/>
          <w:szCs w:val="24"/>
          <w:u w:val="single"/>
        </w:rPr>
      </w:pPr>
      <w:r>
        <w:rPr>
          <w:b/>
          <w:color w:val="000000"/>
          <w:sz w:val="24"/>
          <w:szCs w:val="24"/>
          <w:u w:val="single"/>
        </w:rPr>
        <w:t>Sexual Harassment</w:t>
      </w:r>
    </w:p>
    <w:p w14:paraId="732D61FB" w14:textId="77777777" w:rsidR="007F5250" w:rsidRDefault="00985717">
      <w:pPr>
        <w:pStyle w:val="Heading5"/>
        <w:spacing w:before="0"/>
        <w:rPr>
          <w:color w:val="000000"/>
          <w:sz w:val="24"/>
          <w:szCs w:val="24"/>
        </w:rPr>
      </w:pPr>
      <w:r>
        <w:rPr>
          <w:color w:val="000000"/>
          <w:sz w:val="24"/>
          <w:szCs w:val="24"/>
        </w:rPr>
        <w:t xml:space="preserve">Luther School District is committed to a positive and productive working and learning environment that is free of discrimination. Discrimination adversely affects morale and interferes with employee and student ability to work and learn. The </w:t>
      </w:r>
      <w:proofErr w:type="gramStart"/>
      <w:r>
        <w:rPr>
          <w:color w:val="000000"/>
          <w:sz w:val="24"/>
          <w:szCs w:val="24"/>
        </w:rPr>
        <w:t>District</w:t>
      </w:r>
      <w:proofErr w:type="gramEnd"/>
      <w:r>
        <w:rPr>
          <w:color w:val="000000"/>
          <w:sz w:val="24"/>
          <w:szCs w:val="24"/>
        </w:rPr>
        <w:t xml:space="preserve"> prohibits sexual harassment or intimidation of employees or students, whether committed by a co-worker, supervisor, subordinate, contractor, volunteer, or student, and finds such behavior just cause for disciplinary action. Sexual harassment substantially compromises the attainment of educational excellence, and the </w:t>
      </w:r>
      <w:proofErr w:type="gramStart"/>
      <w:r>
        <w:rPr>
          <w:color w:val="000000"/>
          <w:sz w:val="24"/>
          <w:szCs w:val="24"/>
        </w:rPr>
        <w:t>District</w:t>
      </w:r>
      <w:proofErr w:type="gramEnd"/>
      <w:r>
        <w:rPr>
          <w:color w:val="000000"/>
          <w:sz w:val="24"/>
          <w:szCs w:val="24"/>
        </w:rPr>
        <w:t xml:space="preserve"> will not tolerate such behavior between members of the same or opposite sex.</w:t>
      </w:r>
    </w:p>
    <w:p w14:paraId="732D61FC" w14:textId="77777777" w:rsidR="007F5250" w:rsidRDefault="007F5250">
      <w:pPr>
        <w:spacing w:after="0"/>
        <w:rPr>
          <w:color w:val="000000"/>
          <w:sz w:val="24"/>
          <w:szCs w:val="24"/>
        </w:rPr>
      </w:pPr>
    </w:p>
    <w:p w14:paraId="732D61FD" w14:textId="77777777" w:rsidR="007F5250" w:rsidRDefault="00985717">
      <w:pPr>
        <w:widowControl w:val="0"/>
        <w:pBdr>
          <w:top w:val="nil"/>
          <w:left w:val="nil"/>
          <w:bottom w:val="nil"/>
          <w:right w:val="nil"/>
          <w:between w:val="nil"/>
        </w:pBdr>
        <w:spacing w:after="0" w:line="244" w:lineRule="auto"/>
        <w:ind w:right="205"/>
        <w:rPr>
          <w:color w:val="000000"/>
          <w:sz w:val="24"/>
          <w:szCs w:val="24"/>
        </w:rPr>
      </w:pPr>
      <w:r>
        <w:rPr>
          <w:color w:val="000000"/>
          <w:sz w:val="24"/>
          <w:szCs w:val="24"/>
        </w:rPr>
        <w:lastRenderedPageBreak/>
        <w:t xml:space="preserve">The </w:t>
      </w:r>
      <w:proofErr w:type="gramStart"/>
      <w:r>
        <w:rPr>
          <w:color w:val="000000"/>
          <w:sz w:val="24"/>
          <w:szCs w:val="24"/>
        </w:rPr>
        <w:t>District</w:t>
      </w:r>
      <w:proofErr w:type="gramEnd"/>
      <w:r>
        <w:rPr>
          <w:color w:val="000000"/>
          <w:sz w:val="24"/>
          <w:szCs w:val="24"/>
        </w:rPr>
        <w:t xml:space="preserve"> prohibits retaliation against any employees or students because he/she has made a report of alleged sexual harassment, or against any employee or student who has testified, assisted, or participated in the investigation of a report. Retaliation is itself a violation of federal and state regulations prohibiting discrimination and will lead to disciplinary action against the offender.</w:t>
      </w:r>
    </w:p>
    <w:p w14:paraId="732D61FE" w14:textId="77777777" w:rsidR="007F5250" w:rsidRDefault="007F5250">
      <w:pPr>
        <w:widowControl w:val="0"/>
        <w:pBdr>
          <w:top w:val="nil"/>
          <w:left w:val="nil"/>
          <w:bottom w:val="nil"/>
          <w:right w:val="nil"/>
          <w:between w:val="nil"/>
        </w:pBdr>
        <w:spacing w:after="0" w:line="244" w:lineRule="auto"/>
        <w:ind w:right="205"/>
        <w:rPr>
          <w:color w:val="000000"/>
          <w:sz w:val="24"/>
          <w:szCs w:val="24"/>
        </w:rPr>
      </w:pPr>
    </w:p>
    <w:p w14:paraId="732D61FF" w14:textId="77777777" w:rsidR="007F5250" w:rsidRDefault="00985717">
      <w:pPr>
        <w:widowControl w:val="0"/>
        <w:pBdr>
          <w:top w:val="nil"/>
          <w:left w:val="nil"/>
          <w:bottom w:val="nil"/>
          <w:right w:val="nil"/>
          <w:between w:val="nil"/>
        </w:pBdr>
        <w:spacing w:after="0" w:line="240" w:lineRule="auto"/>
        <w:rPr>
          <w:color w:val="000000"/>
          <w:sz w:val="24"/>
          <w:szCs w:val="24"/>
        </w:rPr>
      </w:pPr>
      <w:r>
        <w:rPr>
          <w:b/>
          <w:color w:val="000000"/>
          <w:sz w:val="24"/>
          <w:szCs w:val="24"/>
          <w:u w:val="single"/>
        </w:rPr>
        <w:t xml:space="preserve">Sexual Harassment is a Level 3 violation: </w:t>
      </w:r>
      <w:r>
        <w:rPr>
          <w:color w:val="000000"/>
          <w:sz w:val="24"/>
          <w:szCs w:val="24"/>
        </w:rPr>
        <w:t>(See Student Behavior Policy)</w:t>
      </w:r>
    </w:p>
    <w:p w14:paraId="732D6200" w14:textId="77777777" w:rsidR="007F5250" w:rsidRDefault="00985717">
      <w:pPr>
        <w:widowControl w:val="0"/>
        <w:pBdr>
          <w:top w:val="nil"/>
          <w:left w:val="nil"/>
          <w:bottom w:val="nil"/>
          <w:right w:val="nil"/>
          <w:between w:val="nil"/>
        </w:pBdr>
        <w:spacing w:after="0" w:line="249" w:lineRule="auto"/>
        <w:ind w:right="232"/>
        <w:rPr>
          <w:color w:val="000000"/>
          <w:sz w:val="24"/>
          <w:szCs w:val="24"/>
        </w:rPr>
      </w:pPr>
      <w:r>
        <w:rPr>
          <w:color w:val="000000"/>
          <w:sz w:val="24"/>
          <w:szCs w:val="24"/>
        </w:rPr>
        <w:t xml:space="preserve">Parents and the School Board should be notified immediately. If a student is not involved, the School Board should be notified immediately.  Depending upon the severity, a student or person could be removed from the school grounds until action can be decided on.  </w:t>
      </w:r>
      <w:sdt>
        <w:sdtPr>
          <w:tag w:val="goog_rdk_2"/>
          <w:id w:val="746235120"/>
        </w:sdtPr>
        <w:sdtEndPr/>
        <w:sdtContent/>
      </w:sdt>
      <w:sdt>
        <w:sdtPr>
          <w:tag w:val="goog_rdk_3"/>
          <w:id w:val="-116547885"/>
        </w:sdtPr>
        <w:sdtEndPr/>
        <w:sdtContent/>
      </w:sdt>
      <w:r>
        <w:rPr>
          <w:color w:val="000000"/>
          <w:sz w:val="24"/>
          <w:szCs w:val="24"/>
        </w:rPr>
        <w:t>No action will be taken until the Title IX person, or other persons investigate the harassment complaint and report their findings to the School Board. The School Board will then decide on a course of action, and all persons involved in the investigation and decision-making process will be under the "Right to Privacy Act" and will not discuss the sexual harassment complaint outside of those involved.</w:t>
      </w:r>
    </w:p>
    <w:p w14:paraId="732D6201" w14:textId="77777777" w:rsidR="007F5250" w:rsidRDefault="007F5250">
      <w:pPr>
        <w:widowControl w:val="0"/>
        <w:pBdr>
          <w:top w:val="nil"/>
          <w:left w:val="nil"/>
          <w:bottom w:val="nil"/>
          <w:right w:val="nil"/>
          <w:between w:val="nil"/>
        </w:pBdr>
        <w:spacing w:after="0" w:line="249" w:lineRule="auto"/>
        <w:ind w:right="232"/>
        <w:rPr>
          <w:color w:val="000000"/>
          <w:sz w:val="24"/>
          <w:szCs w:val="24"/>
        </w:rPr>
      </w:pPr>
    </w:p>
    <w:p w14:paraId="732D6202" w14:textId="77777777" w:rsidR="007F5250" w:rsidRDefault="00985717">
      <w:pPr>
        <w:widowControl w:val="0"/>
        <w:pBdr>
          <w:top w:val="nil"/>
          <w:left w:val="nil"/>
          <w:bottom w:val="nil"/>
          <w:right w:val="nil"/>
          <w:between w:val="nil"/>
        </w:pBdr>
        <w:spacing w:after="0" w:line="249" w:lineRule="auto"/>
        <w:ind w:right="232"/>
        <w:rPr>
          <w:color w:val="000000"/>
          <w:sz w:val="24"/>
          <w:szCs w:val="24"/>
        </w:rPr>
      </w:pPr>
      <w:r>
        <w:rPr>
          <w:color w:val="000000"/>
          <w:sz w:val="24"/>
          <w:szCs w:val="24"/>
        </w:rPr>
        <w:t>The Luther Board of Trustees reserves the right to bring in an outside investigator if it is deemed necessary, or if requested by the parties involved. A written report will be filed with the School Board.</w:t>
      </w:r>
    </w:p>
    <w:p w14:paraId="732D6203" w14:textId="77777777" w:rsidR="007F5250" w:rsidRDefault="007F5250">
      <w:pPr>
        <w:widowControl w:val="0"/>
        <w:pBdr>
          <w:top w:val="nil"/>
          <w:left w:val="nil"/>
          <w:bottom w:val="nil"/>
          <w:right w:val="nil"/>
          <w:between w:val="nil"/>
        </w:pBdr>
        <w:spacing w:after="0" w:line="256" w:lineRule="auto"/>
        <w:ind w:left="137" w:hanging="3"/>
        <w:rPr>
          <w:color w:val="000000"/>
          <w:sz w:val="24"/>
          <w:szCs w:val="24"/>
        </w:rPr>
      </w:pPr>
    </w:p>
    <w:p w14:paraId="732D6204" w14:textId="77777777" w:rsidR="007F5250" w:rsidRDefault="00985717">
      <w:pPr>
        <w:widowControl w:val="0"/>
        <w:pBdr>
          <w:top w:val="nil"/>
          <w:left w:val="nil"/>
          <w:bottom w:val="nil"/>
          <w:right w:val="nil"/>
          <w:between w:val="nil"/>
        </w:pBdr>
        <w:spacing w:after="0" w:line="256" w:lineRule="auto"/>
        <w:rPr>
          <w:color w:val="000000"/>
          <w:sz w:val="24"/>
          <w:szCs w:val="24"/>
        </w:rPr>
      </w:pPr>
      <w:r>
        <w:rPr>
          <w:color w:val="000000"/>
          <w:sz w:val="24"/>
          <w:szCs w:val="24"/>
        </w:rPr>
        <w:t>Reference: Grievance Procedures: School Policy, Sexual Harassment/Intimidation 3223, Cross Ref: Grievance Procedure 3215.</w:t>
      </w:r>
    </w:p>
    <w:p w14:paraId="732D6205" w14:textId="77777777" w:rsidR="007F5250" w:rsidRDefault="00985717">
      <w:pPr>
        <w:spacing w:after="0"/>
        <w:rPr>
          <w:b/>
          <w:color w:val="000000"/>
          <w:sz w:val="24"/>
          <w:szCs w:val="24"/>
          <w:u w:val="single"/>
        </w:rPr>
      </w:pPr>
      <w:r>
        <w:rPr>
          <w:b/>
          <w:color w:val="000000"/>
          <w:sz w:val="24"/>
          <w:szCs w:val="24"/>
          <w:u w:val="single"/>
        </w:rPr>
        <w:t>Tobacco and Drug Free Zone</w:t>
      </w:r>
    </w:p>
    <w:p w14:paraId="732D6206"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Montana Law states that it is unlawful for a person under 18 years of age to possess, use or buy any tobacco product. Additionally, the use or possession of tobacco on school property—whether owned, leased, or used during school-sponsored activities—is strictly prohibited.</w:t>
      </w:r>
    </w:p>
    <w:p w14:paraId="732D6207" w14:textId="77777777" w:rsidR="007F5250" w:rsidRDefault="00985717">
      <w:pPr>
        <w:spacing w:before="280" w:after="280" w:line="240" w:lineRule="auto"/>
        <w:rPr>
          <w:color w:val="000000"/>
          <w:sz w:val="24"/>
          <w:szCs w:val="24"/>
        </w:rPr>
      </w:pPr>
      <w:r>
        <w:rPr>
          <w:color w:val="000000"/>
          <w:sz w:val="24"/>
          <w:szCs w:val="24"/>
        </w:rPr>
        <w:t>The possession, distribution, sale, or use of the following substances on school grounds or at any school-related event is also strictly prohibited:</w:t>
      </w:r>
    </w:p>
    <w:p w14:paraId="732D6208" w14:textId="77777777" w:rsidR="007F5250" w:rsidRDefault="00985717">
      <w:pPr>
        <w:numPr>
          <w:ilvl w:val="0"/>
          <w:numId w:val="13"/>
        </w:numPr>
        <w:spacing w:before="280" w:after="0" w:line="240" w:lineRule="auto"/>
        <w:rPr>
          <w:color w:val="000000"/>
          <w:sz w:val="24"/>
          <w:szCs w:val="24"/>
        </w:rPr>
      </w:pPr>
      <w:r>
        <w:rPr>
          <w:color w:val="000000"/>
          <w:sz w:val="24"/>
          <w:szCs w:val="24"/>
        </w:rPr>
        <w:t>Tobacco products</w:t>
      </w:r>
    </w:p>
    <w:p w14:paraId="732D6209" w14:textId="77777777" w:rsidR="007F5250" w:rsidRDefault="00985717">
      <w:pPr>
        <w:numPr>
          <w:ilvl w:val="0"/>
          <w:numId w:val="13"/>
        </w:numPr>
        <w:spacing w:after="0" w:line="240" w:lineRule="auto"/>
        <w:rPr>
          <w:color w:val="000000"/>
          <w:sz w:val="24"/>
          <w:szCs w:val="24"/>
        </w:rPr>
      </w:pPr>
      <w:r>
        <w:rPr>
          <w:color w:val="000000"/>
          <w:sz w:val="24"/>
          <w:szCs w:val="24"/>
        </w:rPr>
        <w:t>Alcoholic beverages</w:t>
      </w:r>
    </w:p>
    <w:p w14:paraId="732D620A" w14:textId="77777777" w:rsidR="007F5250" w:rsidRDefault="00985717">
      <w:pPr>
        <w:numPr>
          <w:ilvl w:val="0"/>
          <w:numId w:val="13"/>
        </w:numPr>
        <w:spacing w:after="0" w:line="240" w:lineRule="auto"/>
        <w:rPr>
          <w:color w:val="000000"/>
          <w:sz w:val="24"/>
          <w:szCs w:val="24"/>
        </w:rPr>
      </w:pPr>
      <w:r>
        <w:rPr>
          <w:color w:val="000000"/>
          <w:sz w:val="24"/>
          <w:szCs w:val="24"/>
        </w:rPr>
        <w:t>Illegal drugs or controlled substances</w:t>
      </w:r>
    </w:p>
    <w:p w14:paraId="732D620B" w14:textId="77777777" w:rsidR="007F5250" w:rsidRDefault="00985717">
      <w:pPr>
        <w:numPr>
          <w:ilvl w:val="0"/>
          <w:numId w:val="13"/>
        </w:numPr>
        <w:spacing w:after="0" w:line="240" w:lineRule="auto"/>
        <w:rPr>
          <w:color w:val="000000"/>
          <w:sz w:val="24"/>
          <w:szCs w:val="24"/>
        </w:rPr>
      </w:pPr>
      <w:r>
        <w:rPr>
          <w:color w:val="000000"/>
          <w:sz w:val="24"/>
          <w:szCs w:val="24"/>
        </w:rPr>
        <w:t>Inhalants or paraphernalia associated with drug use</w:t>
      </w:r>
    </w:p>
    <w:p w14:paraId="732D620C" w14:textId="77777777" w:rsidR="007F5250" w:rsidRDefault="00985717">
      <w:pPr>
        <w:numPr>
          <w:ilvl w:val="0"/>
          <w:numId w:val="13"/>
        </w:numPr>
        <w:spacing w:after="280" w:line="240" w:lineRule="auto"/>
        <w:rPr>
          <w:color w:val="000000"/>
          <w:sz w:val="24"/>
          <w:szCs w:val="24"/>
        </w:rPr>
      </w:pPr>
      <w:r>
        <w:rPr>
          <w:color w:val="000000"/>
          <w:sz w:val="24"/>
          <w:szCs w:val="24"/>
        </w:rPr>
        <w:t>Weapons or related items (see separate Weapons Policy)</w:t>
      </w:r>
    </w:p>
    <w:p w14:paraId="732D620D" w14:textId="77777777" w:rsidR="007F5250" w:rsidRDefault="00985717">
      <w:pPr>
        <w:spacing w:before="280" w:after="280" w:line="240" w:lineRule="auto"/>
        <w:rPr>
          <w:color w:val="000000"/>
          <w:sz w:val="24"/>
          <w:szCs w:val="24"/>
        </w:rPr>
      </w:pPr>
      <w:r>
        <w:rPr>
          <w:color w:val="000000"/>
          <w:sz w:val="24"/>
          <w:szCs w:val="24"/>
        </w:rPr>
        <w:t>Violations of this policy may result in disciplinary action, up to and including suspension, expulsion, and referral to law enforcement.</w:t>
      </w:r>
    </w:p>
    <w:p w14:paraId="732D620E" w14:textId="77777777" w:rsidR="007F5250" w:rsidRDefault="00985717">
      <w:pPr>
        <w:spacing w:before="280" w:after="280" w:line="240" w:lineRule="auto"/>
        <w:rPr>
          <w:color w:val="000000"/>
          <w:sz w:val="24"/>
          <w:szCs w:val="24"/>
        </w:rPr>
      </w:pPr>
      <w:r>
        <w:rPr>
          <w:b/>
          <w:color w:val="000000"/>
          <w:sz w:val="24"/>
          <w:szCs w:val="24"/>
          <w:u w:val="single"/>
        </w:rPr>
        <w:t>Weapons Provision</w:t>
      </w:r>
    </w:p>
    <w:p w14:paraId="732D620F" w14:textId="77777777" w:rsidR="007F5250" w:rsidRDefault="00985717">
      <w:pPr>
        <w:spacing w:before="280" w:after="280" w:line="240" w:lineRule="auto"/>
        <w:rPr>
          <w:color w:val="000000"/>
          <w:sz w:val="24"/>
          <w:szCs w:val="24"/>
        </w:rPr>
      </w:pPr>
      <w:r>
        <w:rPr>
          <w:color w:val="000000"/>
          <w:sz w:val="24"/>
          <w:szCs w:val="24"/>
        </w:rPr>
        <w:t>Luther School District maintains a strict zero-tolerance policy regarding weapons on school property to ensure the safety of all students, staff, and visitors.</w:t>
      </w:r>
    </w:p>
    <w:p w14:paraId="732D6210" w14:textId="77777777" w:rsidR="007F5250" w:rsidRDefault="00985717">
      <w:pPr>
        <w:numPr>
          <w:ilvl w:val="0"/>
          <w:numId w:val="14"/>
        </w:numPr>
        <w:spacing w:before="280" w:after="0" w:line="240" w:lineRule="auto"/>
        <w:rPr>
          <w:color w:val="000000"/>
          <w:sz w:val="24"/>
          <w:szCs w:val="24"/>
        </w:rPr>
      </w:pPr>
      <w:r>
        <w:rPr>
          <w:color w:val="000000"/>
          <w:sz w:val="24"/>
          <w:szCs w:val="24"/>
        </w:rPr>
        <w:t>No student may possess a firearm on school grounds, at school-sponsored events, or while traveling to or from school without prior written authorization from staff or school officials.</w:t>
      </w:r>
    </w:p>
    <w:p w14:paraId="732D6211" w14:textId="77777777" w:rsidR="007F5250" w:rsidRDefault="00985717">
      <w:pPr>
        <w:numPr>
          <w:ilvl w:val="0"/>
          <w:numId w:val="14"/>
        </w:numPr>
        <w:spacing w:after="280" w:line="240" w:lineRule="auto"/>
        <w:rPr>
          <w:color w:val="000000"/>
          <w:sz w:val="24"/>
          <w:szCs w:val="24"/>
        </w:rPr>
      </w:pPr>
      <w:r>
        <w:rPr>
          <w:color w:val="000000"/>
          <w:sz w:val="24"/>
          <w:szCs w:val="24"/>
        </w:rPr>
        <w:lastRenderedPageBreak/>
        <w:t>This restriction also applies during school intermissions, field trips, and off-campus school-related activities.</w:t>
      </w:r>
    </w:p>
    <w:p w14:paraId="732D6212" w14:textId="77777777" w:rsidR="007F5250" w:rsidRDefault="00985717">
      <w:pPr>
        <w:spacing w:before="280" w:after="280" w:line="240" w:lineRule="auto"/>
        <w:rPr>
          <w:b/>
          <w:color w:val="000000"/>
          <w:sz w:val="24"/>
          <w:szCs w:val="24"/>
        </w:rPr>
      </w:pPr>
      <w:r>
        <w:rPr>
          <w:b/>
          <w:color w:val="000000"/>
          <w:sz w:val="24"/>
          <w:szCs w:val="24"/>
        </w:rPr>
        <w:t>Definition of a Firearm</w:t>
      </w:r>
    </w:p>
    <w:p w14:paraId="732D6213" w14:textId="77777777" w:rsidR="007F5250" w:rsidRDefault="00985717">
      <w:pPr>
        <w:spacing w:before="280" w:after="280" w:line="240" w:lineRule="auto"/>
        <w:rPr>
          <w:color w:val="000000"/>
          <w:sz w:val="24"/>
          <w:szCs w:val="24"/>
        </w:rPr>
      </w:pPr>
      <w:r>
        <w:rPr>
          <w:color w:val="000000"/>
          <w:sz w:val="24"/>
          <w:szCs w:val="24"/>
        </w:rPr>
        <w:t xml:space="preserve">As defined under </w:t>
      </w:r>
      <w:r>
        <w:rPr>
          <w:b/>
          <w:color w:val="000000"/>
          <w:sz w:val="24"/>
          <w:szCs w:val="24"/>
        </w:rPr>
        <w:t>18 U.S.C. § 921</w:t>
      </w:r>
      <w:r>
        <w:rPr>
          <w:color w:val="000000"/>
          <w:sz w:val="24"/>
          <w:szCs w:val="24"/>
        </w:rPr>
        <w:t>, the term “firearm” includes:</w:t>
      </w:r>
    </w:p>
    <w:p w14:paraId="732D6214" w14:textId="77777777" w:rsidR="007F5250" w:rsidRDefault="00985717">
      <w:pPr>
        <w:numPr>
          <w:ilvl w:val="0"/>
          <w:numId w:val="15"/>
        </w:numPr>
        <w:spacing w:before="280" w:after="0" w:line="240" w:lineRule="auto"/>
        <w:rPr>
          <w:color w:val="000000"/>
          <w:sz w:val="24"/>
          <w:szCs w:val="24"/>
        </w:rPr>
      </w:pPr>
      <w:r>
        <w:rPr>
          <w:color w:val="000000"/>
          <w:sz w:val="24"/>
          <w:szCs w:val="24"/>
        </w:rPr>
        <w:t>Any weapon designed to expel a projectile by the action of an explosion</w:t>
      </w:r>
    </w:p>
    <w:p w14:paraId="732D6215" w14:textId="77777777" w:rsidR="007F5250" w:rsidRDefault="00985717">
      <w:pPr>
        <w:numPr>
          <w:ilvl w:val="0"/>
          <w:numId w:val="15"/>
        </w:numPr>
        <w:spacing w:after="0" w:line="240" w:lineRule="auto"/>
        <w:rPr>
          <w:color w:val="000000"/>
          <w:sz w:val="24"/>
          <w:szCs w:val="24"/>
        </w:rPr>
      </w:pPr>
      <w:r>
        <w:rPr>
          <w:color w:val="000000"/>
          <w:sz w:val="24"/>
          <w:szCs w:val="24"/>
        </w:rPr>
        <w:t>Any frame or receiver of such a weapon</w:t>
      </w:r>
    </w:p>
    <w:p w14:paraId="732D6216" w14:textId="77777777" w:rsidR="007F5250" w:rsidRDefault="00985717">
      <w:pPr>
        <w:numPr>
          <w:ilvl w:val="0"/>
          <w:numId w:val="15"/>
        </w:numPr>
        <w:spacing w:after="0" w:line="240" w:lineRule="auto"/>
        <w:rPr>
          <w:color w:val="000000"/>
          <w:sz w:val="24"/>
          <w:szCs w:val="24"/>
        </w:rPr>
      </w:pPr>
      <w:r>
        <w:rPr>
          <w:color w:val="000000"/>
          <w:sz w:val="24"/>
          <w:szCs w:val="24"/>
        </w:rPr>
        <w:t>Any firearm muffler or silencer</w:t>
      </w:r>
    </w:p>
    <w:p w14:paraId="732D6217" w14:textId="77777777" w:rsidR="007F5250" w:rsidRDefault="00985717">
      <w:pPr>
        <w:numPr>
          <w:ilvl w:val="0"/>
          <w:numId w:val="15"/>
        </w:numPr>
        <w:spacing w:after="280" w:line="240" w:lineRule="auto"/>
        <w:rPr>
          <w:color w:val="000000"/>
          <w:sz w:val="24"/>
          <w:szCs w:val="24"/>
        </w:rPr>
      </w:pPr>
      <w:r>
        <w:rPr>
          <w:color w:val="000000"/>
          <w:sz w:val="24"/>
          <w:szCs w:val="24"/>
        </w:rPr>
        <w:t>Any explosive, incendiary, or poison gas device</w:t>
      </w:r>
    </w:p>
    <w:p w14:paraId="732D6218" w14:textId="77777777" w:rsidR="007F5250" w:rsidRDefault="00985717">
      <w:pPr>
        <w:spacing w:before="280" w:after="280" w:line="240" w:lineRule="auto"/>
        <w:rPr>
          <w:b/>
          <w:color w:val="000000"/>
          <w:sz w:val="24"/>
          <w:szCs w:val="24"/>
        </w:rPr>
      </w:pPr>
      <w:r>
        <w:rPr>
          <w:b/>
          <w:color w:val="000000"/>
          <w:sz w:val="24"/>
          <w:szCs w:val="24"/>
        </w:rPr>
        <w:t>Mandatory Disciplinary Action</w:t>
      </w:r>
    </w:p>
    <w:p w14:paraId="732D6219" w14:textId="77777777" w:rsidR="007F5250" w:rsidRDefault="00985717">
      <w:pPr>
        <w:spacing w:before="280" w:after="280" w:line="240" w:lineRule="auto"/>
        <w:rPr>
          <w:color w:val="000000"/>
          <w:sz w:val="24"/>
          <w:szCs w:val="24"/>
        </w:rPr>
      </w:pPr>
      <w:r>
        <w:rPr>
          <w:color w:val="000000"/>
          <w:sz w:val="24"/>
          <w:szCs w:val="24"/>
        </w:rPr>
        <w:t>In accordance with the Gun-Free Schools Act (20 U.S.C. § 3351):</w:t>
      </w:r>
    </w:p>
    <w:p w14:paraId="732D621A" w14:textId="77777777" w:rsidR="007F5250" w:rsidRDefault="00985717">
      <w:pPr>
        <w:numPr>
          <w:ilvl w:val="0"/>
          <w:numId w:val="16"/>
        </w:numPr>
        <w:spacing w:before="280" w:after="0" w:line="240" w:lineRule="auto"/>
        <w:rPr>
          <w:color w:val="000000"/>
          <w:sz w:val="24"/>
          <w:szCs w:val="24"/>
        </w:rPr>
      </w:pPr>
      <w:r>
        <w:rPr>
          <w:color w:val="000000"/>
          <w:sz w:val="24"/>
          <w:szCs w:val="24"/>
        </w:rPr>
        <w:t>Any student who brings a firearm onto school property will be expelled for a minimum of one calendar year.</w:t>
      </w:r>
    </w:p>
    <w:p w14:paraId="732D621B" w14:textId="77777777" w:rsidR="007F5250" w:rsidRDefault="00985717">
      <w:pPr>
        <w:numPr>
          <w:ilvl w:val="0"/>
          <w:numId w:val="16"/>
        </w:numPr>
        <w:spacing w:after="280" w:line="240" w:lineRule="auto"/>
        <w:rPr>
          <w:color w:val="000000"/>
          <w:sz w:val="24"/>
          <w:szCs w:val="24"/>
        </w:rPr>
      </w:pPr>
      <w:r>
        <w:rPr>
          <w:color w:val="000000"/>
          <w:sz w:val="24"/>
          <w:szCs w:val="24"/>
        </w:rPr>
        <w:t>The Board of Trustees may modify the expulsion requirement on a case-by-case basis, upon the recommendation of the County Superintendent.</w:t>
      </w:r>
    </w:p>
    <w:p w14:paraId="732D621C" w14:textId="77777777" w:rsidR="007F5250" w:rsidRDefault="00985717">
      <w:pPr>
        <w:spacing w:before="280" w:after="280" w:line="240" w:lineRule="auto"/>
        <w:rPr>
          <w:b/>
          <w:color w:val="000000"/>
          <w:sz w:val="24"/>
          <w:szCs w:val="24"/>
          <w:u w:val="single"/>
        </w:rPr>
      </w:pPr>
      <w:r>
        <w:rPr>
          <w:b/>
          <w:color w:val="000000"/>
          <w:sz w:val="24"/>
          <w:szCs w:val="24"/>
          <w:u w:val="single"/>
        </w:rPr>
        <w:t>Approved Program Exception</w:t>
      </w:r>
    </w:p>
    <w:p w14:paraId="732D621D" w14:textId="77777777" w:rsidR="007F5250" w:rsidRDefault="00985717">
      <w:pPr>
        <w:spacing w:before="280" w:after="280" w:line="240" w:lineRule="auto"/>
        <w:rPr>
          <w:color w:val="000000"/>
          <w:sz w:val="24"/>
          <w:szCs w:val="24"/>
        </w:rPr>
      </w:pPr>
      <w:r>
        <w:rPr>
          <w:color w:val="000000"/>
          <w:sz w:val="24"/>
          <w:szCs w:val="24"/>
        </w:rPr>
        <w:t>Per the Gun-Free School Zones Act (18 U.S.C. § 3351(g)), students may bring unloaded firearms onto school property only when:</w:t>
      </w:r>
    </w:p>
    <w:p w14:paraId="732D621E" w14:textId="77777777" w:rsidR="007F5250" w:rsidRDefault="00985717">
      <w:pPr>
        <w:numPr>
          <w:ilvl w:val="0"/>
          <w:numId w:val="17"/>
        </w:numPr>
        <w:spacing w:before="280" w:after="0" w:line="240" w:lineRule="auto"/>
        <w:rPr>
          <w:color w:val="000000"/>
          <w:sz w:val="24"/>
          <w:szCs w:val="24"/>
        </w:rPr>
      </w:pPr>
      <w:r>
        <w:rPr>
          <w:color w:val="000000"/>
          <w:sz w:val="24"/>
          <w:szCs w:val="24"/>
        </w:rPr>
        <w:t>Participating in an approved educational program, such as hunter safety or marksmanship training, and</w:t>
      </w:r>
    </w:p>
    <w:p w14:paraId="732D621F" w14:textId="77777777" w:rsidR="007F5250" w:rsidRDefault="00985717">
      <w:pPr>
        <w:numPr>
          <w:ilvl w:val="0"/>
          <w:numId w:val="17"/>
        </w:numPr>
        <w:spacing w:after="280" w:line="240" w:lineRule="auto"/>
        <w:rPr>
          <w:color w:val="000000"/>
          <w:sz w:val="24"/>
          <w:szCs w:val="24"/>
        </w:rPr>
      </w:pPr>
      <w:r>
        <w:rPr>
          <w:color w:val="000000"/>
          <w:sz w:val="24"/>
          <w:szCs w:val="24"/>
        </w:rPr>
        <w:t>With prior written permission from the Board of Trustees</w:t>
      </w:r>
    </w:p>
    <w:p w14:paraId="732D6220" w14:textId="77777777" w:rsidR="007F5250" w:rsidRDefault="00EE200C">
      <w:pPr>
        <w:spacing w:after="0" w:line="240" w:lineRule="auto"/>
        <w:rPr>
          <w:color w:val="000000"/>
          <w:sz w:val="24"/>
          <w:szCs w:val="24"/>
        </w:rPr>
      </w:pPr>
      <w:r>
        <w:pict w14:anchorId="732D62B3">
          <v:rect id="_x0000_i1029" style="width:0;height:1.5pt" o:hralign="center" o:hrstd="t" o:hr="t" fillcolor="#a0a0a0" stroked="f"/>
        </w:pict>
      </w:r>
    </w:p>
    <w:p w14:paraId="732D6221" w14:textId="77777777" w:rsidR="007F5250" w:rsidRDefault="00985717">
      <w:pPr>
        <w:spacing w:before="280" w:after="280" w:line="240" w:lineRule="auto"/>
        <w:rPr>
          <w:b/>
          <w:color w:val="000000"/>
          <w:sz w:val="24"/>
          <w:szCs w:val="24"/>
          <w:u w:val="single"/>
        </w:rPr>
      </w:pPr>
      <w:r>
        <w:rPr>
          <w:b/>
          <w:color w:val="000000"/>
          <w:sz w:val="24"/>
          <w:szCs w:val="24"/>
          <w:u w:val="single"/>
        </w:rPr>
        <w:t>Weapon-Free Campus</w:t>
      </w:r>
    </w:p>
    <w:p w14:paraId="732D6222" w14:textId="77777777" w:rsidR="007F5250" w:rsidRDefault="00985717">
      <w:pPr>
        <w:spacing w:before="280" w:after="280" w:line="240" w:lineRule="auto"/>
        <w:rPr>
          <w:color w:val="000000"/>
          <w:sz w:val="24"/>
          <w:szCs w:val="24"/>
        </w:rPr>
      </w:pPr>
      <w:r>
        <w:rPr>
          <w:color w:val="000000"/>
          <w:sz w:val="24"/>
          <w:szCs w:val="24"/>
        </w:rPr>
        <w:t>Luther School District prohibits all individuals, including students, staff, and visitors, from possessing or storing weapons on school property or in any school building.</w:t>
      </w:r>
    </w:p>
    <w:p w14:paraId="732D6223" w14:textId="77777777" w:rsidR="007F5250" w:rsidRDefault="00985717">
      <w:pPr>
        <w:numPr>
          <w:ilvl w:val="0"/>
          <w:numId w:val="18"/>
        </w:numPr>
        <w:spacing w:before="280" w:after="0" w:line="240" w:lineRule="auto"/>
        <w:rPr>
          <w:color w:val="000000"/>
          <w:sz w:val="24"/>
          <w:szCs w:val="24"/>
        </w:rPr>
      </w:pPr>
      <w:r>
        <w:rPr>
          <w:color w:val="000000"/>
          <w:sz w:val="24"/>
          <w:szCs w:val="24"/>
        </w:rPr>
        <w:t>Any person found in possession of a weapon will be referred to law enforcement for immediate prosecution.</w:t>
      </w:r>
    </w:p>
    <w:p w14:paraId="732D6224" w14:textId="77777777" w:rsidR="007F5250" w:rsidRDefault="00985717">
      <w:pPr>
        <w:numPr>
          <w:ilvl w:val="0"/>
          <w:numId w:val="18"/>
        </w:numPr>
        <w:spacing w:after="280" w:line="240" w:lineRule="auto"/>
        <w:rPr>
          <w:color w:val="000000"/>
          <w:sz w:val="24"/>
          <w:szCs w:val="24"/>
        </w:rPr>
      </w:pPr>
      <w:r>
        <w:rPr>
          <w:color w:val="000000"/>
          <w:sz w:val="24"/>
          <w:szCs w:val="24"/>
        </w:rPr>
        <w:t>Parents or guardians of minors found in violation may also face prosecution for allowing their child to carry or store a weapon at school.</w:t>
      </w:r>
    </w:p>
    <w:p w14:paraId="732D6225" w14:textId="77777777" w:rsidR="007F5250" w:rsidRDefault="00985717">
      <w:pPr>
        <w:spacing w:before="280" w:after="280" w:line="240" w:lineRule="auto"/>
        <w:rPr>
          <w:color w:val="000000"/>
          <w:sz w:val="24"/>
          <w:szCs w:val="24"/>
        </w:rPr>
      </w:pPr>
      <w:r>
        <w:rPr>
          <w:color w:val="000000"/>
          <w:sz w:val="24"/>
          <w:szCs w:val="24"/>
        </w:rPr>
        <w:t>Note: Knives are not permitted on school grounds under any circumstances.</w:t>
      </w:r>
    </w:p>
    <w:p w14:paraId="732D6226" w14:textId="77777777" w:rsidR="007F5250" w:rsidRDefault="00985717">
      <w:pPr>
        <w:spacing w:after="0"/>
        <w:rPr>
          <w:b/>
          <w:color w:val="000000"/>
          <w:sz w:val="24"/>
          <w:szCs w:val="24"/>
          <w:u w:val="single"/>
        </w:rPr>
      </w:pPr>
      <w:r>
        <w:rPr>
          <w:b/>
          <w:color w:val="000000"/>
          <w:sz w:val="24"/>
          <w:szCs w:val="24"/>
          <w:u w:val="single"/>
        </w:rPr>
        <w:t>STUDENT BEHAVIOR POLICY</w:t>
      </w:r>
    </w:p>
    <w:p w14:paraId="732D6227" w14:textId="77777777" w:rsidR="007F5250" w:rsidRDefault="00985717">
      <w:pPr>
        <w:spacing w:after="0"/>
        <w:ind w:left="160"/>
        <w:jc w:val="center"/>
        <w:rPr>
          <w:b/>
          <w:color w:val="000000"/>
          <w:sz w:val="24"/>
          <w:szCs w:val="24"/>
        </w:rPr>
      </w:pPr>
      <w:r>
        <w:rPr>
          <w:b/>
          <w:color w:val="000000"/>
          <w:sz w:val="24"/>
          <w:szCs w:val="24"/>
        </w:rPr>
        <w:lastRenderedPageBreak/>
        <w:t>BE SAFE AND BE KIND TO OTHERS</w:t>
      </w:r>
    </w:p>
    <w:p w14:paraId="732D6228" w14:textId="77777777" w:rsidR="007F5250" w:rsidRDefault="00985717">
      <w:pPr>
        <w:spacing w:after="0" w:line="256" w:lineRule="auto"/>
        <w:ind w:right="705"/>
        <w:rPr>
          <w:color w:val="000000"/>
          <w:sz w:val="24"/>
          <w:szCs w:val="24"/>
        </w:rPr>
      </w:pPr>
      <w:r>
        <w:rPr>
          <w:color w:val="000000"/>
          <w:sz w:val="24"/>
          <w:szCs w:val="24"/>
        </w:rPr>
        <w:t>Our goal is to provide a safe, social environment for the children of our school, where they will be treated with respect, regardless of their race, religion, beliefs, or family arrangement.</w:t>
      </w:r>
    </w:p>
    <w:p w14:paraId="732D6229" w14:textId="77777777" w:rsidR="007F5250" w:rsidRDefault="007F5250">
      <w:pPr>
        <w:widowControl w:val="0"/>
        <w:pBdr>
          <w:top w:val="nil"/>
          <w:left w:val="nil"/>
          <w:bottom w:val="nil"/>
          <w:right w:val="nil"/>
          <w:between w:val="nil"/>
        </w:pBdr>
        <w:spacing w:after="0" w:line="240" w:lineRule="auto"/>
        <w:rPr>
          <w:color w:val="000000"/>
          <w:sz w:val="24"/>
          <w:szCs w:val="24"/>
        </w:rPr>
      </w:pPr>
    </w:p>
    <w:p w14:paraId="732D622A" w14:textId="77777777" w:rsidR="007F5250" w:rsidRDefault="00985717">
      <w:pPr>
        <w:spacing w:after="0" w:line="264" w:lineRule="auto"/>
        <w:ind w:right="189"/>
        <w:rPr>
          <w:color w:val="000000"/>
          <w:sz w:val="24"/>
          <w:szCs w:val="24"/>
        </w:rPr>
      </w:pPr>
      <w:r>
        <w:rPr>
          <w:color w:val="000000"/>
          <w:sz w:val="24"/>
          <w:szCs w:val="24"/>
        </w:rPr>
        <w:t>The Playground will be monitored from the arrival of the first bus at 8:00 A.M. until the departure of the bus by Luther School Staff.</w:t>
      </w:r>
    </w:p>
    <w:p w14:paraId="732D622B" w14:textId="77777777" w:rsidR="007F5250" w:rsidRDefault="007F5250">
      <w:pPr>
        <w:widowControl w:val="0"/>
        <w:pBdr>
          <w:top w:val="nil"/>
          <w:left w:val="nil"/>
          <w:bottom w:val="nil"/>
          <w:right w:val="nil"/>
          <w:between w:val="nil"/>
        </w:pBdr>
        <w:spacing w:after="0" w:line="240" w:lineRule="auto"/>
        <w:rPr>
          <w:color w:val="000000"/>
          <w:sz w:val="24"/>
          <w:szCs w:val="24"/>
        </w:rPr>
      </w:pPr>
    </w:p>
    <w:p w14:paraId="732D622C" w14:textId="77777777" w:rsidR="007F5250" w:rsidRDefault="00985717">
      <w:pPr>
        <w:spacing w:after="0" w:line="266" w:lineRule="auto"/>
        <w:ind w:right="189"/>
        <w:rPr>
          <w:color w:val="000000"/>
          <w:sz w:val="24"/>
          <w:szCs w:val="24"/>
        </w:rPr>
      </w:pPr>
      <w:r>
        <w:rPr>
          <w:color w:val="000000"/>
          <w:sz w:val="24"/>
          <w:szCs w:val="24"/>
        </w:rPr>
        <w:t>Should children be involved in a serious offense on the playground, as determined by a staff member on duty, the teacher/staff in charge of the playground or on the bus will promptly document the offense and deal with the situation according to the three levels of rule violations.</w:t>
      </w:r>
    </w:p>
    <w:p w14:paraId="732D622D" w14:textId="77777777" w:rsidR="007F5250" w:rsidRDefault="007F5250">
      <w:pPr>
        <w:widowControl w:val="0"/>
        <w:pBdr>
          <w:top w:val="nil"/>
          <w:left w:val="nil"/>
          <w:bottom w:val="nil"/>
          <w:right w:val="nil"/>
          <w:between w:val="nil"/>
        </w:pBdr>
        <w:spacing w:after="0" w:line="240" w:lineRule="auto"/>
        <w:rPr>
          <w:color w:val="000000"/>
          <w:sz w:val="24"/>
          <w:szCs w:val="24"/>
        </w:rPr>
      </w:pPr>
    </w:p>
    <w:p w14:paraId="732D622E" w14:textId="77777777" w:rsidR="007F5250" w:rsidRDefault="00985717">
      <w:pPr>
        <w:spacing w:after="0"/>
        <w:rPr>
          <w:b/>
          <w:color w:val="000000"/>
          <w:sz w:val="24"/>
          <w:szCs w:val="24"/>
          <w:u w:val="single"/>
        </w:rPr>
      </w:pPr>
      <w:r>
        <w:rPr>
          <w:b/>
          <w:color w:val="000000"/>
          <w:sz w:val="24"/>
          <w:szCs w:val="24"/>
          <w:u w:val="single"/>
        </w:rPr>
        <w:t>3 Levels of Rule Violation</w:t>
      </w:r>
    </w:p>
    <w:p w14:paraId="732D622F" w14:textId="77777777" w:rsidR="007F5250" w:rsidRDefault="00985717">
      <w:pPr>
        <w:spacing w:after="0"/>
        <w:rPr>
          <w:color w:val="000000"/>
          <w:sz w:val="24"/>
          <w:szCs w:val="24"/>
        </w:rPr>
      </w:pPr>
      <w:r>
        <w:rPr>
          <w:b/>
          <w:color w:val="000000"/>
          <w:sz w:val="24"/>
          <w:szCs w:val="24"/>
          <w:u w:val="single"/>
        </w:rPr>
        <w:t>Level 1 Offenses</w:t>
      </w:r>
      <w:r>
        <w:rPr>
          <w:b/>
          <w:color w:val="000000"/>
          <w:sz w:val="24"/>
          <w:szCs w:val="24"/>
        </w:rPr>
        <w:t xml:space="preserve"> </w:t>
      </w:r>
      <w:r>
        <w:rPr>
          <w:color w:val="000000"/>
          <w:sz w:val="24"/>
          <w:szCs w:val="24"/>
        </w:rPr>
        <w:t>- Minor physical or emotional behavior toward others.</w:t>
      </w:r>
    </w:p>
    <w:p w14:paraId="732D6230" w14:textId="77777777" w:rsidR="007F5250" w:rsidRDefault="007F5250">
      <w:pPr>
        <w:widowControl w:val="0"/>
        <w:pBdr>
          <w:top w:val="nil"/>
          <w:left w:val="nil"/>
          <w:bottom w:val="nil"/>
          <w:right w:val="nil"/>
          <w:between w:val="nil"/>
        </w:pBdr>
        <w:spacing w:after="0" w:line="240" w:lineRule="auto"/>
        <w:rPr>
          <w:color w:val="000000"/>
          <w:sz w:val="24"/>
          <w:szCs w:val="24"/>
        </w:rPr>
      </w:pPr>
    </w:p>
    <w:p w14:paraId="732D6231" w14:textId="77777777" w:rsidR="007F5250" w:rsidRDefault="00985717">
      <w:pPr>
        <w:spacing w:after="0" w:line="261" w:lineRule="auto"/>
        <w:ind w:left="163"/>
        <w:rPr>
          <w:color w:val="000000"/>
          <w:sz w:val="24"/>
          <w:szCs w:val="24"/>
        </w:rPr>
      </w:pPr>
      <w:r>
        <w:rPr>
          <w:color w:val="000000"/>
          <w:sz w:val="24"/>
          <w:szCs w:val="24"/>
        </w:rPr>
        <w:t>1</w:t>
      </w:r>
      <w:r>
        <w:rPr>
          <w:color w:val="000000"/>
          <w:sz w:val="24"/>
          <w:szCs w:val="24"/>
          <w:vertAlign w:val="superscript"/>
        </w:rPr>
        <w:t>st</w:t>
      </w:r>
      <w:r>
        <w:rPr>
          <w:color w:val="000000"/>
          <w:sz w:val="24"/>
          <w:szCs w:val="24"/>
        </w:rPr>
        <w:t xml:space="preserve"> Offense - Warning to student</w:t>
      </w:r>
    </w:p>
    <w:p w14:paraId="732D6232" w14:textId="77777777" w:rsidR="007F5250" w:rsidRDefault="00985717">
      <w:pPr>
        <w:spacing w:after="0" w:line="266" w:lineRule="auto"/>
        <w:ind w:left="175" w:right="464" w:hanging="3"/>
        <w:rPr>
          <w:color w:val="000000"/>
          <w:sz w:val="24"/>
          <w:szCs w:val="24"/>
        </w:rPr>
      </w:pPr>
      <w:r>
        <w:rPr>
          <w:color w:val="000000"/>
          <w:sz w:val="24"/>
          <w:szCs w:val="24"/>
        </w:rPr>
        <w:t>2</w:t>
      </w:r>
      <w:r>
        <w:rPr>
          <w:color w:val="000000"/>
          <w:sz w:val="24"/>
          <w:szCs w:val="24"/>
          <w:vertAlign w:val="superscript"/>
        </w:rPr>
        <w:t>nd</w:t>
      </w:r>
      <w:r>
        <w:rPr>
          <w:color w:val="000000"/>
          <w:sz w:val="24"/>
          <w:szCs w:val="24"/>
        </w:rPr>
        <w:t xml:space="preserve"> Offense - </w:t>
      </w:r>
      <w:r>
        <w:rPr>
          <w:sz w:val="24"/>
          <w:szCs w:val="24"/>
        </w:rPr>
        <w:t>Students</w:t>
      </w:r>
      <w:r>
        <w:rPr>
          <w:color w:val="000000"/>
          <w:sz w:val="24"/>
          <w:szCs w:val="24"/>
        </w:rPr>
        <w:t xml:space="preserve"> may lose a day of recess privileges, and the parent will be contacted by a school official.</w:t>
      </w:r>
    </w:p>
    <w:p w14:paraId="732D6233" w14:textId="77777777" w:rsidR="007F5250" w:rsidRDefault="00985717">
      <w:pPr>
        <w:spacing w:after="0" w:line="236" w:lineRule="auto"/>
        <w:ind w:left="173"/>
        <w:rPr>
          <w:color w:val="000000"/>
          <w:sz w:val="24"/>
          <w:szCs w:val="24"/>
        </w:rPr>
      </w:pPr>
      <w:r>
        <w:rPr>
          <w:color w:val="000000"/>
          <w:sz w:val="24"/>
          <w:szCs w:val="24"/>
        </w:rPr>
        <w:t>3</w:t>
      </w:r>
      <w:r>
        <w:rPr>
          <w:color w:val="000000"/>
          <w:sz w:val="24"/>
          <w:szCs w:val="24"/>
          <w:vertAlign w:val="superscript"/>
        </w:rPr>
        <w:t>rd</w:t>
      </w:r>
      <w:r>
        <w:rPr>
          <w:color w:val="000000"/>
          <w:sz w:val="24"/>
          <w:szCs w:val="24"/>
        </w:rPr>
        <w:t xml:space="preserve"> Offense - Parent/guardian will be contacted the same day by the teacher or a school official.</w:t>
      </w:r>
    </w:p>
    <w:p w14:paraId="732D6234" w14:textId="77777777" w:rsidR="007F5250" w:rsidRDefault="00985717">
      <w:pPr>
        <w:spacing w:after="0"/>
        <w:ind w:left="175"/>
        <w:rPr>
          <w:color w:val="000000"/>
          <w:sz w:val="24"/>
          <w:szCs w:val="24"/>
        </w:rPr>
      </w:pPr>
      <w:r>
        <w:rPr>
          <w:color w:val="000000"/>
          <w:sz w:val="24"/>
          <w:szCs w:val="24"/>
        </w:rPr>
        <w:t>Parents may be consulted for appropriate consequences for the student.</w:t>
      </w:r>
    </w:p>
    <w:p w14:paraId="732D6235" w14:textId="77777777" w:rsidR="007F5250" w:rsidRDefault="007F5250">
      <w:pPr>
        <w:widowControl w:val="0"/>
        <w:pBdr>
          <w:top w:val="nil"/>
          <w:left w:val="nil"/>
          <w:bottom w:val="nil"/>
          <w:right w:val="nil"/>
          <w:between w:val="nil"/>
        </w:pBdr>
        <w:spacing w:after="0" w:line="240" w:lineRule="auto"/>
        <w:rPr>
          <w:color w:val="000000"/>
          <w:sz w:val="24"/>
          <w:szCs w:val="24"/>
        </w:rPr>
      </w:pPr>
    </w:p>
    <w:p w14:paraId="732D6236" w14:textId="77777777" w:rsidR="007F5250" w:rsidRDefault="00985717">
      <w:pPr>
        <w:spacing w:after="0" w:line="261" w:lineRule="auto"/>
        <w:ind w:left="189" w:hanging="3"/>
        <w:rPr>
          <w:color w:val="000000"/>
          <w:sz w:val="24"/>
          <w:szCs w:val="24"/>
        </w:rPr>
      </w:pPr>
      <w:r>
        <w:rPr>
          <w:color w:val="000000"/>
          <w:sz w:val="24"/>
          <w:szCs w:val="24"/>
        </w:rPr>
        <w:t>In the event of continued offenses by a student(s), the teacher will inform the County Superintendent and School Board, and a meeting shall be held before the student returns to school.</w:t>
      </w:r>
    </w:p>
    <w:p w14:paraId="732D6237" w14:textId="77777777" w:rsidR="007F5250" w:rsidRDefault="007F5250">
      <w:pPr>
        <w:widowControl w:val="0"/>
        <w:pBdr>
          <w:top w:val="nil"/>
          <w:left w:val="nil"/>
          <w:bottom w:val="nil"/>
          <w:right w:val="nil"/>
          <w:between w:val="nil"/>
        </w:pBdr>
        <w:spacing w:after="0" w:line="240" w:lineRule="auto"/>
        <w:rPr>
          <w:color w:val="000000"/>
          <w:sz w:val="24"/>
          <w:szCs w:val="24"/>
        </w:rPr>
      </w:pPr>
    </w:p>
    <w:p w14:paraId="732D6238" w14:textId="77777777" w:rsidR="007F5250" w:rsidRDefault="00985717">
      <w:pPr>
        <w:spacing w:after="0" w:line="256" w:lineRule="auto"/>
        <w:rPr>
          <w:color w:val="000000"/>
          <w:sz w:val="24"/>
          <w:szCs w:val="24"/>
        </w:rPr>
      </w:pPr>
      <w:r>
        <w:rPr>
          <w:b/>
          <w:color w:val="000000"/>
          <w:sz w:val="24"/>
          <w:szCs w:val="24"/>
          <w:u w:val="single"/>
        </w:rPr>
        <w:t>Level 2 Offenses</w:t>
      </w:r>
      <w:r>
        <w:rPr>
          <w:b/>
          <w:color w:val="000000"/>
          <w:sz w:val="24"/>
          <w:szCs w:val="24"/>
        </w:rPr>
        <w:t xml:space="preserve"> </w:t>
      </w:r>
      <w:r>
        <w:rPr>
          <w:color w:val="000000"/>
          <w:sz w:val="24"/>
          <w:szCs w:val="24"/>
        </w:rPr>
        <w:t xml:space="preserve">- Aggressive acts, with intent to physically hurt another individual, such as, slaps, hitting, kick, punches, </w:t>
      </w:r>
      <w:r>
        <w:rPr>
          <w:sz w:val="24"/>
          <w:szCs w:val="24"/>
        </w:rPr>
        <w:t>restraints</w:t>
      </w:r>
      <w:r>
        <w:rPr>
          <w:color w:val="000000"/>
          <w:sz w:val="24"/>
          <w:szCs w:val="24"/>
        </w:rPr>
        <w:t xml:space="preserve"> with force, verbal abuse, etc.</w:t>
      </w:r>
    </w:p>
    <w:p w14:paraId="732D6239" w14:textId="77777777" w:rsidR="007F5250" w:rsidRDefault="007F5250">
      <w:pPr>
        <w:spacing w:after="0" w:line="254" w:lineRule="auto"/>
        <w:rPr>
          <w:color w:val="000000"/>
          <w:sz w:val="24"/>
          <w:szCs w:val="24"/>
        </w:rPr>
      </w:pPr>
    </w:p>
    <w:p w14:paraId="732D623A" w14:textId="77777777" w:rsidR="007F5250" w:rsidRDefault="00985717">
      <w:pPr>
        <w:spacing w:after="0" w:line="254" w:lineRule="auto"/>
        <w:rPr>
          <w:color w:val="000000"/>
          <w:sz w:val="24"/>
          <w:szCs w:val="24"/>
        </w:rPr>
      </w:pPr>
      <w:r>
        <w:rPr>
          <w:color w:val="000000"/>
          <w:sz w:val="24"/>
          <w:szCs w:val="24"/>
        </w:rPr>
        <w:t xml:space="preserve">No warning to the student, but immediate consequences will be decided by the supervising teacher, and/or classroom teacher.  </w:t>
      </w:r>
      <w:r>
        <w:rPr>
          <w:sz w:val="24"/>
          <w:szCs w:val="24"/>
        </w:rPr>
        <w:t>Students</w:t>
      </w:r>
      <w:r>
        <w:rPr>
          <w:color w:val="000000"/>
          <w:sz w:val="24"/>
          <w:szCs w:val="24"/>
        </w:rPr>
        <w:t xml:space="preserve"> may be removed from the classroom and </w:t>
      </w:r>
      <w:r>
        <w:rPr>
          <w:sz w:val="24"/>
          <w:szCs w:val="24"/>
        </w:rPr>
        <w:t>parents</w:t>
      </w:r>
      <w:r>
        <w:rPr>
          <w:color w:val="000000"/>
          <w:sz w:val="24"/>
          <w:szCs w:val="24"/>
        </w:rPr>
        <w:t xml:space="preserve"> called.  The parent may be asked to take the child home and a meeting will be set as soon as possible to resolve the issue.</w:t>
      </w:r>
    </w:p>
    <w:p w14:paraId="732D623B" w14:textId="77777777" w:rsidR="007F5250" w:rsidRDefault="007F5250">
      <w:pPr>
        <w:widowControl w:val="0"/>
        <w:pBdr>
          <w:top w:val="nil"/>
          <w:left w:val="nil"/>
          <w:bottom w:val="nil"/>
          <w:right w:val="nil"/>
          <w:between w:val="nil"/>
        </w:pBdr>
        <w:spacing w:after="0" w:line="240" w:lineRule="auto"/>
        <w:rPr>
          <w:color w:val="000000"/>
          <w:sz w:val="24"/>
          <w:szCs w:val="24"/>
        </w:rPr>
      </w:pPr>
    </w:p>
    <w:p w14:paraId="732D623C" w14:textId="77777777" w:rsidR="007F5250" w:rsidRDefault="00985717">
      <w:pPr>
        <w:spacing w:after="0"/>
        <w:ind w:right="189"/>
        <w:rPr>
          <w:color w:val="000000"/>
          <w:sz w:val="24"/>
          <w:szCs w:val="24"/>
        </w:rPr>
      </w:pPr>
      <w:r>
        <w:rPr>
          <w:b/>
          <w:color w:val="000000"/>
          <w:sz w:val="24"/>
          <w:szCs w:val="24"/>
          <w:u w:val="single"/>
        </w:rPr>
        <w:t>Level 3 Offenses-</w:t>
      </w:r>
      <w:r>
        <w:rPr>
          <w:color w:val="000000"/>
          <w:sz w:val="24"/>
          <w:szCs w:val="24"/>
        </w:rPr>
        <w:t>- Aggressive</w:t>
      </w:r>
      <w:r>
        <w:rPr>
          <w:b/>
          <w:color w:val="000000"/>
          <w:sz w:val="24"/>
          <w:szCs w:val="24"/>
        </w:rPr>
        <w:t xml:space="preserve"> </w:t>
      </w:r>
      <w:r>
        <w:rPr>
          <w:color w:val="000000"/>
          <w:sz w:val="24"/>
          <w:szCs w:val="24"/>
        </w:rPr>
        <w:t>acts with malicious intent- Use of a weapon, choking, throwing/swinging objects which could cause serious injury, inappropriate sexual behavior, possession of tobacco, alcohol, or drugs.</w:t>
      </w:r>
    </w:p>
    <w:p w14:paraId="732D623D" w14:textId="77777777" w:rsidR="007F5250" w:rsidRDefault="007F5250">
      <w:pPr>
        <w:spacing w:after="0"/>
        <w:rPr>
          <w:color w:val="000000"/>
          <w:sz w:val="24"/>
          <w:szCs w:val="24"/>
          <w:u w:val="single"/>
        </w:rPr>
      </w:pPr>
    </w:p>
    <w:p w14:paraId="732D623E" w14:textId="77777777" w:rsidR="007F5250" w:rsidRDefault="00985717">
      <w:pPr>
        <w:spacing w:after="0"/>
        <w:rPr>
          <w:b/>
          <w:color w:val="000000"/>
          <w:sz w:val="24"/>
          <w:szCs w:val="24"/>
          <w:u w:val="single"/>
        </w:rPr>
      </w:pPr>
      <w:r>
        <w:rPr>
          <w:b/>
          <w:color w:val="000000"/>
          <w:sz w:val="24"/>
          <w:szCs w:val="24"/>
          <w:u w:val="single"/>
        </w:rPr>
        <w:t>Levels of Correction</w:t>
      </w:r>
    </w:p>
    <w:p w14:paraId="732D623F" w14:textId="77777777" w:rsidR="007F5250" w:rsidRDefault="00985717">
      <w:pPr>
        <w:spacing w:after="0" w:line="261" w:lineRule="auto"/>
        <w:rPr>
          <w:color w:val="000000"/>
          <w:sz w:val="24"/>
          <w:szCs w:val="24"/>
        </w:rPr>
      </w:pPr>
      <w:r>
        <w:rPr>
          <w:color w:val="000000"/>
          <w:sz w:val="24"/>
          <w:szCs w:val="24"/>
        </w:rPr>
        <w:t>All students shall submit to the reasonable rules of the Luther District. Refusal to comply with the written rules and regulations established for the governing of the school shall constitute sufficient cause for discipline, suspension, or expulsion. Corrective action and/or punishment for misconduct must reflect good faith effort on the part of the staff.</w:t>
      </w:r>
    </w:p>
    <w:p w14:paraId="732D6240" w14:textId="77777777" w:rsidR="007F5250" w:rsidRDefault="007F5250">
      <w:pPr>
        <w:widowControl w:val="0"/>
        <w:pBdr>
          <w:top w:val="nil"/>
          <w:left w:val="nil"/>
          <w:bottom w:val="nil"/>
          <w:right w:val="nil"/>
          <w:between w:val="nil"/>
        </w:pBdr>
        <w:spacing w:after="0" w:line="240" w:lineRule="auto"/>
        <w:rPr>
          <w:b/>
          <w:color w:val="000000"/>
          <w:sz w:val="24"/>
          <w:szCs w:val="24"/>
        </w:rPr>
      </w:pPr>
    </w:p>
    <w:p w14:paraId="732D6241" w14:textId="77777777" w:rsidR="007F5250" w:rsidRDefault="00985717">
      <w:pPr>
        <w:widowControl w:val="0"/>
        <w:numPr>
          <w:ilvl w:val="0"/>
          <w:numId w:val="11"/>
        </w:numPr>
        <w:pBdr>
          <w:top w:val="nil"/>
          <w:left w:val="nil"/>
          <w:bottom w:val="nil"/>
          <w:right w:val="nil"/>
          <w:between w:val="nil"/>
        </w:pBdr>
        <w:tabs>
          <w:tab w:val="left" w:pos="575"/>
        </w:tabs>
        <w:spacing w:after="0" w:line="254" w:lineRule="auto"/>
        <w:ind w:left="244" w:right="420" w:hanging="5"/>
        <w:rPr>
          <w:color w:val="000000"/>
          <w:sz w:val="24"/>
          <w:szCs w:val="24"/>
        </w:rPr>
      </w:pPr>
      <w:r>
        <w:rPr>
          <w:color w:val="000000"/>
          <w:sz w:val="24"/>
          <w:szCs w:val="24"/>
        </w:rPr>
        <w:t xml:space="preserve">Discipline constitutes corrective action of punishment, including brief exclusions from a class </w:t>
      </w:r>
      <w:r>
        <w:rPr>
          <w:color w:val="000000"/>
          <w:sz w:val="24"/>
          <w:szCs w:val="24"/>
        </w:rPr>
        <w:lastRenderedPageBreak/>
        <w:t xml:space="preserve">for not more than the remainder of the class period, including exclusion from any other type of activity conducted by or for the </w:t>
      </w:r>
      <w:proofErr w:type="gramStart"/>
      <w:r>
        <w:rPr>
          <w:color w:val="000000"/>
          <w:sz w:val="24"/>
          <w:szCs w:val="24"/>
        </w:rPr>
        <w:t>District</w:t>
      </w:r>
      <w:proofErr w:type="gramEnd"/>
      <w:r>
        <w:rPr>
          <w:color w:val="000000"/>
          <w:sz w:val="24"/>
          <w:szCs w:val="24"/>
        </w:rPr>
        <w:t>.  Discipline shall not adversely affect academic grades, as long as all required work is performed.</w:t>
      </w:r>
    </w:p>
    <w:p w14:paraId="732D6242" w14:textId="77777777" w:rsidR="007F5250" w:rsidRDefault="00985717">
      <w:pPr>
        <w:widowControl w:val="0"/>
        <w:numPr>
          <w:ilvl w:val="0"/>
          <w:numId w:val="11"/>
        </w:numPr>
        <w:pBdr>
          <w:top w:val="nil"/>
          <w:left w:val="nil"/>
          <w:bottom w:val="nil"/>
          <w:right w:val="nil"/>
          <w:between w:val="nil"/>
        </w:pBdr>
        <w:tabs>
          <w:tab w:val="left" w:pos="587"/>
        </w:tabs>
        <w:spacing w:after="0" w:line="252" w:lineRule="auto"/>
        <w:ind w:left="250" w:right="676" w:hanging="1"/>
        <w:rPr>
          <w:color w:val="000000"/>
          <w:sz w:val="24"/>
          <w:szCs w:val="24"/>
        </w:rPr>
      </w:pPr>
      <w:r>
        <w:rPr>
          <w:color w:val="000000"/>
          <w:sz w:val="24"/>
          <w:szCs w:val="24"/>
        </w:rPr>
        <w:t>Suspension is the removal from school or individual classes for a specific period of time, after which the student has the right to return.  The teaching staff has the right to suspend a student.</w:t>
      </w:r>
    </w:p>
    <w:p w14:paraId="732D6243" w14:textId="77777777" w:rsidR="007F5250" w:rsidRDefault="00985717">
      <w:pPr>
        <w:widowControl w:val="0"/>
        <w:numPr>
          <w:ilvl w:val="0"/>
          <w:numId w:val="11"/>
        </w:numPr>
        <w:pBdr>
          <w:top w:val="nil"/>
          <w:left w:val="nil"/>
          <w:bottom w:val="nil"/>
          <w:right w:val="nil"/>
          <w:between w:val="nil"/>
        </w:pBdr>
        <w:tabs>
          <w:tab w:val="left" w:pos="589"/>
        </w:tabs>
        <w:spacing w:after="0" w:line="240" w:lineRule="auto"/>
        <w:ind w:left="588" w:hanging="334"/>
        <w:rPr>
          <w:color w:val="000000"/>
          <w:sz w:val="24"/>
          <w:szCs w:val="24"/>
        </w:rPr>
      </w:pPr>
      <w:r>
        <w:rPr>
          <w:color w:val="000000"/>
          <w:sz w:val="24"/>
          <w:szCs w:val="24"/>
        </w:rPr>
        <w:t>Expulsion is the removal from school.  Only the School Board has the authority to expel.</w:t>
      </w:r>
    </w:p>
    <w:p w14:paraId="732D6244" w14:textId="77777777" w:rsidR="007F5250" w:rsidRDefault="007F5250">
      <w:pPr>
        <w:pStyle w:val="Heading5"/>
        <w:spacing w:before="0"/>
        <w:rPr>
          <w:b/>
          <w:color w:val="000000"/>
          <w:sz w:val="24"/>
          <w:szCs w:val="24"/>
          <w:u w:val="single"/>
        </w:rPr>
      </w:pPr>
    </w:p>
    <w:p w14:paraId="732D6245" w14:textId="77777777" w:rsidR="007F5250" w:rsidRDefault="00985717">
      <w:pPr>
        <w:pStyle w:val="Heading3"/>
        <w:rPr>
          <w:color w:val="000000"/>
          <w:u w:val="single"/>
        </w:rPr>
      </w:pPr>
      <w:r>
        <w:rPr>
          <w:b/>
          <w:color w:val="000000"/>
          <w:u w:val="single"/>
        </w:rPr>
        <w:t>Bus Safety</w:t>
      </w:r>
    </w:p>
    <w:p w14:paraId="732D6246"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For the safety of all students, Luther School maintains and enforces clear expectations for conduct while riding the school bus. The bus is considered an extension of the school campus, and all school rules apply during transportation to and from school or school-sponsored activities.</w:t>
      </w:r>
    </w:p>
    <w:p w14:paraId="732D6247"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Parent/Guardian Responsibility: Parents or guardians must provide written notice to the school or directly notify the bus driver if:</w:t>
      </w:r>
    </w:p>
    <w:p w14:paraId="732D6248" w14:textId="77777777" w:rsidR="007F5250" w:rsidRDefault="00985717">
      <w:pPr>
        <w:numPr>
          <w:ilvl w:val="0"/>
          <w:numId w:val="19"/>
        </w:numPr>
        <w:pBdr>
          <w:top w:val="nil"/>
          <w:left w:val="nil"/>
          <w:bottom w:val="nil"/>
          <w:right w:val="nil"/>
          <w:between w:val="nil"/>
        </w:pBdr>
        <w:spacing w:line="240" w:lineRule="auto"/>
        <w:rPr>
          <w:color w:val="000000"/>
          <w:sz w:val="24"/>
          <w:szCs w:val="24"/>
        </w:rPr>
      </w:pPr>
      <w:r>
        <w:rPr>
          <w:color w:val="000000"/>
          <w:sz w:val="24"/>
          <w:szCs w:val="24"/>
        </w:rPr>
        <w:t>A student will be getting off the bus at a location other than their regular stop, or</w:t>
      </w:r>
    </w:p>
    <w:p w14:paraId="732D6249" w14:textId="77777777" w:rsidR="007F5250" w:rsidRDefault="00985717">
      <w:pPr>
        <w:numPr>
          <w:ilvl w:val="0"/>
          <w:numId w:val="19"/>
        </w:numPr>
        <w:pBdr>
          <w:top w:val="nil"/>
          <w:left w:val="nil"/>
          <w:bottom w:val="nil"/>
          <w:right w:val="nil"/>
          <w:between w:val="nil"/>
        </w:pBdr>
        <w:spacing w:line="240" w:lineRule="auto"/>
        <w:rPr>
          <w:color w:val="000000"/>
          <w:sz w:val="24"/>
          <w:szCs w:val="24"/>
        </w:rPr>
      </w:pPr>
      <w:r>
        <w:rPr>
          <w:color w:val="000000"/>
          <w:sz w:val="24"/>
          <w:szCs w:val="24"/>
        </w:rPr>
        <w:t>A student will not be riding the bus on a particular day.</w:t>
      </w:r>
    </w:p>
    <w:p w14:paraId="732D624A" w14:textId="77777777" w:rsidR="007F5250" w:rsidRDefault="00985717">
      <w:pPr>
        <w:pStyle w:val="Heading4"/>
        <w:ind w:left="0"/>
        <w:rPr>
          <w:rFonts w:ascii="Calibri" w:eastAsia="Calibri" w:hAnsi="Calibri" w:cs="Calibri"/>
          <w:sz w:val="24"/>
          <w:szCs w:val="24"/>
        </w:rPr>
      </w:pPr>
      <w:r>
        <w:rPr>
          <w:rFonts w:ascii="Calibri" w:eastAsia="Calibri" w:hAnsi="Calibri" w:cs="Calibri"/>
          <w:sz w:val="24"/>
          <w:szCs w:val="24"/>
        </w:rPr>
        <w:t>Student Conduct Rules on the Bus</w:t>
      </w:r>
    </w:p>
    <w:p w14:paraId="732D624B"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To maintain a safe and respectful environment, the following rules must be followed:</w:t>
      </w:r>
    </w:p>
    <w:p w14:paraId="732D624C"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Remain seated at all times while the bus is in motion.</w:t>
      </w:r>
    </w:p>
    <w:p w14:paraId="732D624D"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Do not stand, lean into the aisle, or over seat backs.</w:t>
      </w:r>
    </w:p>
    <w:p w14:paraId="732D624E"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Sit directly on the seat, not on knees, backpacks, or the floor.</w:t>
      </w:r>
    </w:p>
    <w:p w14:paraId="732D624F"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No fighting or physical aggression.</w:t>
      </w:r>
    </w:p>
    <w:p w14:paraId="732D6250"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Do not throw objects inside the bus.</w:t>
      </w:r>
    </w:p>
    <w:p w14:paraId="732D6251"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Maintain a quiet environment—no yelling, screaming, or disruptive noises.</w:t>
      </w:r>
    </w:p>
    <w:p w14:paraId="732D6252"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Keep hands, feet, and personal belongings to yourself.</w:t>
      </w:r>
    </w:p>
    <w:p w14:paraId="732D6253"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Do not move between seats while the bus is in motion.</w:t>
      </w:r>
    </w:p>
    <w:p w14:paraId="732D6254"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Keep all body parts inside the bus—nothing should extend out of the windows.</w:t>
      </w:r>
    </w:p>
    <w:p w14:paraId="732D6255"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Do not throw objects out the windows.</w:t>
      </w:r>
    </w:p>
    <w:p w14:paraId="732D6256"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No pushing or tripping other passengers.</w:t>
      </w:r>
    </w:p>
    <w:p w14:paraId="732D6257" w14:textId="77777777" w:rsidR="007F5250" w:rsidRDefault="00985717">
      <w:pPr>
        <w:numPr>
          <w:ilvl w:val="0"/>
          <w:numId w:val="20"/>
        </w:numPr>
        <w:pBdr>
          <w:top w:val="nil"/>
          <w:left w:val="nil"/>
          <w:bottom w:val="nil"/>
          <w:right w:val="nil"/>
          <w:between w:val="nil"/>
        </w:pBdr>
        <w:spacing w:line="240" w:lineRule="auto"/>
        <w:rPr>
          <w:color w:val="000000"/>
          <w:sz w:val="24"/>
          <w:szCs w:val="24"/>
        </w:rPr>
      </w:pPr>
      <w:r>
        <w:rPr>
          <w:color w:val="000000"/>
          <w:sz w:val="24"/>
          <w:szCs w:val="24"/>
        </w:rPr>
        <w:t>Follow all safety rules during boarding, riding, and exiting the bus.</w:t>
      </w:r>
    </w:p>
    <w:p w14:paraId="732D6258" w14:textId="77777777" w:rsidR="007F5250" w:rsidRDefault="00EE200C">
      <w:r>
        <w:pict w14:anchorId="732D62B4">
          <v:rect id="_x0000_i1030" style="width:0;height:1.5pt" o:hralign="center" o:hrstd="t" o:hr="t" fillcolor="#a0a0a0" stroked="f"/>
        </w:pict>
      </w:r>
    </w:p>
    <w:p w14:paraId="732D6259" w14:textId="77777777" w:rsidR="007F5250" w:rsidRDefault="00985717">
      <w:pPr>
        <w:pStyle w:val="Heading4"/>
        <w:ind w:firstLine="132"/>
        <w:rPr>
          <w:rFonts w:ascii="Calibri" w:eastAsia="Calibri" w:hAnsi="Calibri" w:cs="Calibri"/>
          <w:sz w:val="24"/>
          <w:szCs w:val="24"/>
        </w:rPr>
      </w:pPr>
      <w:r>
        <w:rPr>
          <w:rFonts w:ascii="Calibri" w:eastAsia="Calibri" w:hAnsi="Calibri" w:cs="Calibri"/>
          <w:sz w:val="24"/>
          <w:szCs w:val="24"/>
        </w:rPr>
        <w:t>Disciplinary Guidelines</w:t>
      </w:r>
    </w:p>
    <w:p w14:paraId="732D625A" w14:textId="77777777" w:rsidR="007F5250" w:rsidRDefault="00985717">
      <w:pPr>
        <w:numPr>
          <w:ilvl w:val="0"/>
          <w:numId w:val="21"/>
        </w:numPr>
        <w:pBdr>
          <w:top w:val="nil"/>
          <w:left w:val="nil"/>
          <w:bottom w:val="nil"/>
          <w:right w:val="nil"/>
          <w:between w:val="nil"/>
        </w:pBdr>
        <w:spacing w:line="240" w:lineRule="auto"/>
        <w:rPr>
          <w:color w:val="000000"/>
          <w:sz w:val="24"/>
          <w:szCs w:val="24"/>
        </w:rPr>
      </w:pPr>
      <w:r>
        <w:rPr>
          <w:color w:val="000000"/>
          <w:sz w:val="24"/>
          <w:szCs w:val="24"/>
        </w:rPr>
        <w:lastRenderedPageBreak/>
        <w:t>Students are subject to the Code of Conduct as outlined in the Luther School Policy, Section 3240 (K–8 Guidelines of Conduct).</w:t>
      </w:r>
    </w:p>
    <w:p w14:paraId="732D625B" w14:textId="77777777" w:rsidR="007F5250" w:rsidRDefault="00985717">
      <w:pPr>
        <w:numPr>
          <w:ilvl w:val="0"/>
          <w:numId w:val="21"/>
        </w:numPr>
        <w:pBdr>
          <w:top w:val="nil"/>
          <w:left w:val="nil"/>
          <w:bottom w:val="nil"/>
          <w:right w:val="nil"/>
          <w:between w:val="nil"/>
        </w:pBdr>
        <w:spacing w:line="240" w:lineRule="auto"/>
        <w:rPr>
          <w:color w:val="000000"/>
          <w:sz w:val="24"/>
          <w:szCs w:val="24"/>
        </w:rPr>
      </w:pPr>
      <w:r>
        <w:rPr>
          <w:color w:val="000000"/>
          <w:sz w:val="24"/>
          <w:szCs w:val="24"/>
        </w:rPr>
        <w:t>Staff or drivers may use reasonable and necessary force as authorized under Montana Code Annotated (MCA) §§ 45-3-102 and 45-3-107 when safety is at risk.</w:t>
      </w:r>
    </w:p>
    <w:p w14:paraId="732D625C" w14:textId="77777777" w:rsidR="007F5250" w:rsidRDefault="00985717">
      <w:pPr>
        <w:numPr>
          <w:ilvl w:val="0"/>
          <w:numId w:val="21"/>
        </w:numPr>
        <w:pBdr>
          <w:top w:val="nil"/>
          <w:left w:val="nil"/>
          <w:bottom w:val="nil"/>
          <w:right w:val="nil"/>
          <w:between w:val="nil"/>
        </w:pBdr>
        <w:spacing w:line="240" w:lineRule="auto"/>
        <w:rPr>
          <w:color w:val="000000"/>
          <w:sz w:val="24"/>
          <w:szCs w:val="24"/>
        </w:rPr>
      </w:pPr>
      <w:r>
        <w:rPr>
          <w:color w:val="000000"/>
          <w:sz w:val="24"/>
          <w:szCs w:val="24"/>
        </w:rPr>
        <w:t>Violations of bus safety rules may result in disciplinary action, including loss of bus privileges.</w:t>
      </w:r>
    </w:p>
    <w:p w14:paraId="732D625D"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Failure to comply with bus rules compromises the safety of others and will be treated as a serious behavioral offense.</w:t>
      </w:r>
    </w:p>
    <w:p w14:paraId="732D625E" w14:textId="77777777" w:rsidR="007F5250" w:rsidRDefault="00985717">
      <w:pPr>
        <w:pStyle w:val="Heading5"/>
        <w:spacing w:before="0"/>
        <w:rPr>
          <w:b/>
          <w:color w:val="000000"/>
          <w:sz w:val="24"/>
          <w:szCs w:val="24"/>
          <w:u w:val="single"/>
        </w:rPr>
      </w:pPr>
      <w:r>
        <w:rPr>
          <w:b/>
          <w:color w:val="000000"/>
          <w:sz w:val="24"/>
          <w:szCs w:val="24"/>
          <w:u w:val="single"/>
        </w:rPr>
        <w:t>Grievance Procedure</w:t>
      </w:r>
    </w:p>
    <w:p w14:paraId="732D625F" w14:textId="77777777" w:rsidR="007F5250" w:rsidRDefault="00985717">
      <w:pPr>
        <w:widowControl w:val="0"/>
        <w:pBdr>
          <w:top w:val="nil"/>
          <w:left w:val="nil"/>
          <w:bottom w:val="nil"/>
          <w:right w:val="nil"/>
          <w:between w:val="nil"/>
        </w:pBdr>
        <w:spacing w:after="0" w:line="244" w:lineRule="auto"/>
        <w:ind w:right="126"/>
        <w:rPr>
          <w:color w:val="000000"/>
          <w:sz w:val="24"/>
          <w:szCs w:val="24"/>
        </w:rPr>
      </w:pPr>
      <w:r>
        <w:rPr>
          <w:color w:val="000000"/>
          <w:sz w:val="24"/>
          <w:szCs w:val="24"/>
        </w:rPr>
        <w:t>This School District will endeavor to respond to and resolve complaints without resorting to this grievance procedure and, if a complaint is filed, to address the complaint promptly and equitably. The right of a person to a prompt and equitable resolution of the complaint filed hereunder shall not be impaired by the person's pursuit of other remedies.  Use of this grievance procedure is not a prerequisite to pursuit of other remedies, and use of this grievance procedure does not extend any filing deadline related to the pursuit of other remedies.</w:t>
      </w:r>
    </w:p>
    <w:p w14:paraId="732D6260" w14:textId="77777777" w:rsidR="007F5250" w:rsidRDefault="007F5250">
      <w:pPr>
        <w:widowControl w:val="0"/>
        <w:pBdr>
          <w:top w:val="nil"/>
          <w:left w:val="nil"/>
          <w:bottom w:val="nil"/>
          <w:right w:val="nil"/>
          <w:between w:val="nil"/>
        </w:pBdr>
        <w:spacing w:after="0" w:line="249" w:lineRule="auto"/>
        <w:ind w:left="105" w:right="212" w:firstLine="71"/>
        <w:rPr>
          <w:color w:val="000000"/>
          <w:sz w:val="24"/>
          <w:szCs w:val="24"/>
        </w:rPr>
      </w:pPr>
    </w:p>
    <w:p w14:paraId="732D6261" w14:textId="77777777" w:rsidR="007F5250" w:rsidRDefault="00985717">
      <w:pPr>
        <w:widowControl w:val="0"/>
        <w:pBdr>
          <w:top w:val="nil"/>
          <w:left w:val="nil"/>
          <w:bottom w:val="nil"/>
          <w:right w:val="nil"/>
          <w:between w:val="nil"/>
        </w:pBdr>
        <w:spacing w:after="0" w:line="249" w:lineRule="auto"/>
        <w:ind w:right="212"/>
        <w:rPr>
          <w:color w:val="000000"/>
          <w:sz w:val="24"/>
          <w:szCs w:val="24"/>
        </w:rPr>
      </w:pPr>
      <w:r>
        <w:rPr>
          <w:color w:val="000000"/>
          <w:sz w:val="24"/>
          <w:szCs w:val="24"/>
        </w:rPr>
        <w:t>All individuals should use this grievance procedure if they believe that the School Board, its employees, or agents have violated their rights guaranteed by the State or Federal Constitution, State or Federal statute, or Board Policy.</w:t>
      </w:r>
    </w:p>
    <w:p w14:paraId="732D6262" w14:textId="77777777" w:rsidR="007F5250" w:rsidRDefault="007F5250">
      <w:pPr>
        <w:spacing w:after="0" w:line="252" w:lineRule="auto"/>
        <w:ind w:right="296"/>
        <w:rPr>
          <w:color w:val="000000"/>
          <w:sz w:val="24"/>
          <w:szCs w:val="24"/>
        </w:rPr>
      </w:pPr>
    </w:p>
    <w:p w14:paraId="732D6263" w14:textId="77777777" w:rsidR="007F5250" w:rsidRDefault="00985717">
      <w:pPr>
        <w:spacing w:after="0"/>
        <w:ind w:left="720"/>
        <w:rPr>
          <w:b/>
          <w:color w:val="000000"/>
          <w:sz w:val="24"/>
          <w:szCs w:val="24"/>
        </w:rPr>
      </w:pPr>
      <w:r>
        <w:rPr>
          <w:b/>
          <w:color w:val="000000"/>
          <w:sz w:val="24"/>
          <w:szCs w:val="24"/>
          <w:u w:val="single"/>
        </w:rPr>
        <w:t>Level 1: Informal</w:t>
      </w:r>
    </w:p>
    <w:p w14:paraId="732D6264" w14:textId="77777777" w:rsidR="007F5250" w:rsidRDefault="00985717">
      <w:pPr>
        <w:spacing w:after="0" w:line="240" w:lineRule="auto"/>
        <w:ind w:left="720" w:right="212"/>
        <w:rPr>
          <w:color w:val="000000"/>
          <w:sz w:val="24"/>
          <w:szCs w:val="24"/>
        </w:rPr>
      </w:pPr>
      <w:r>
        <w:rPr>
          <w:color w:val="000000"/>
          <w:sz w:val="24"/>
          <w:szCs w:val="24"/>
        </w:rPr>
        <w:t>An informal meeting with the parties and the Teacher can solve many problems.  An individual with a complaint is encouraged to first discuss it with the Teacher involved, to resolve the matter promptly and informally.  An exception is that complaints of sexual harassment should be discussed with the first level that is not involved in the alleged harassment. Any issues regarding individual students should be brought to the attention, first with the Classroom Teacher, second with the Lead Teacher, and third with the County Superintendent.</w:t>
      </w:r>
    </w:p>
    <w:p w14:paraId="732D6265" w14:textId="77777777" w:rsidR="007F5250" w:rsidRDefault="007F5250">
      <w:pPr>
        <w:widowControl w:val="0"/>
        <w:pBdr>
          <w:top w:val="nil"/>
          <w:left w:val="nil"/>
          <w:bottom w:val="nil"/>
          <w:right w:val="nil"/>
          <w:between w:val="nil"/>
        </w:pBdr>
        <w:spacing w:after="0" w:line="240" w:lineRule="auto"/>
        <w:ind w:left="720"/>
        <w:rPr>
          <w:color w:val="000000"/>
          <w:sz w:val="24"/>
          <w:szCs w:val="24"/>
        </w:rPr>
      </w:pPr>
    </w:p>
    <w:p w14:paraId="732D6266" w14:textId="77777777" w:rsidR="007F5250" w:rsidRDefault="00985717">
      <w:pPr>
        <w:spacing w:after="0"/>
        <w:ind w:left="720"/>
        <w:rPr>
          <w:b/>
          <w:color w:val="000000"/>
          <w:sz w:val="24"/>
          <w:szCs w:val="24"/>
        </w:rPr>
      </w:pPr>
      <w:r>
        <w:rPr>
          <w:b/>
          <w:color w:val="000000"/>
          <w:sz w:val="24"/>
          <w:szCs w:val="24"/>
          <w:u w:val="single"/>
        </w:rPr>
        <w:t>Level 2: Board of Trustees</w:t>
      </w:r>
    </w:p>
    <w:p w14:paraId="732D6267" w14:textId="77777777" w:rsidR="007F5250" w:rsidRDefault="00985717">
      <w:pPr>
        <w:spacing w:after="0" w:line="254" w:lineRule="auto"/>
        <w:ind w:left="720" w:right="173"/>
        <w:rPr>
          <w:color w:val="000000"/>
          <w:sz w:val="24"/>
          <w:szCs w:val="24"/>
        </w:rPr>
      </w:pPr>
      <w:r>
        <w:rPr>
          <w:color w:val="000000"/>
          <w:sz w:val="24"/>
          <w:szCs w:val="24"/>
        </w:rPr>
        <w:t>On receipt of the written appeal, the matter shall be placed on the agenda of the School Board for consideration not later than the next regularly scheduled meeting.  A decision shall be made and reported in writing to all parties within thirty (30) days of that meeting.  The decision of the School Board will be final, unless appealed with the period provided by law.</w:t>
      </w:r>
    </w:p>
    <w:p w14:paraId="732D6268" w14:textId="77777777" w:rsidR="007F5250" w:rsidRDefault="007F5250">
      <w:pPr>
        <w:widowControl w:val="0"/>
        <w:pBdr>
          <w:top w:val="nil"/>
          <w:left w:val="nil"/>
          <w:bottom w:val="nil"/>
          <w:right w:val="nil"/>
          <w:between w:val="nil"/>
        </w:pBdr>
        <w:spacing w:after="0" w:line="240" w:lineRule="auto"/>
        <w:ind w:left="720"/>
        <w:rPr>
          <w:color w:val="000000"/>
          <w:sz w:val="24"/>
          <w:szCs w:val="24"/>
        </w:rPr>
      </w:pPr>
    </w:p>
    <w:p w14:paraId="732D6269" w14:textId="77777777" w:rsidR="007F5250" w:rsidRDefault="00985717">
      <w:pPr>
        <w:spacing w:after="0" w:line="252" w:lineRule="auto"/>
        <w:ind w:left="720" w:right="212"/>
        <w:rPr>
          <w:b/>
          <w:color w:val="000000"/>
          <w:sz w:val="24"/>
          <w:szCs w:val="24"/>
          <w:u w:val="single"/>
        </w:rPr>
      </w:pPr>
      <w:r>
        <w:rPr>
          <w:b/>
          <w:color w:val="000000"/>
          <w:sz w:val="24"/>
          <w:szCs w:val="24"/>
          <w:u w:val="single"/>
        </w:rPr>
        <w:t>Level 3: Superintendent of Schools</w:t>
      </w:r>
    </w:p>
    <w:p w14:paraId="732D626A" w14:textId="77777777" w:rsidR="007F5250" w:rsidRDefault="00985717">
      <w:pPr>
        <w:spacing w:after="0" w:line="252" w:lineRule="auto"/>
        <w:ind w:left="720" w:right="212"/>
        <w:rPr>
          <w:color w:val="000000"/>
          <w:sz w:val="24"/>
          <w:szCs w:val="24"/>
        </w:rPr>
      </w:pPr>
      <w:r>
        <w:rPr>
          <w:color w:val="000000"/>
          <w:sz w:val="24"/>
          <w:szCs w:val="24"/>
        </w:rPr>
        <w:t>If the case falls within the jurisdiction of the County Superintendent of Schools, the decision of the Board of Trustees may be appealed to the County Superintendent by filing a written appeal within thirty (30) days after the final decision of the Board pursuant to the Rules of School Controversy (10.6.103, et seq. ARM.}</w:t>
      </w:r>
    </w:p>
    <w:p w14:paraId="732D626B" w14:textId="77777777" w:rsidR="007F5250" w:rsidRDefault="007F5250">
      <w:pPr>
        <w:spacing w:after="0" w:line="252" w:lineRule="auto"/>
        <w:ind w:left="161" w:right="212" w:firstLine="8"/>
        <w:rPr>
          <w:color w:val="000000"/>
          <w:sz w:val="24"/>
          <w:szCs w:val="24"/>
        </w:rPr>
      </w:pPr>
    </w:p>
    <w:p w14:paraId="732D626C" w14:textId="77777777" w:rsidR="007F5250" w:rsidRDefault="00985717">
      <w:pPr>
        <w:pStyle w:val="Heading3"/>
        <w:rPr>
          <w:color w:val="000000"/>
          <w:u w:val="single"/>
        </w:rPr>
      </w:pPr>
      <w:r>
        <w:rPr>
          <w:b/>
          <w:color w:val="000000"/>
          <w:u w:val="single"/>
        </w:rPr>
        <w:lastRenderedPageBreak/>
        <w:t>Staff Responsibilities</w:t>
      </w:r>
    </w:p>
    <w:p w14:paraId="732D626D"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All staff members share in the supervision and care of students and facilities throughout the school day. The following duties are assigned to ensure the safety, security, and smooth operation of Luther School:</w:t>
      </w:r>
    </w:p>
    <w:p w14:paraId="732D626E" w14:textId="77777777" w:rsidR="007F5250" w:rsidRDefault="00985717">
      <w:pPr>
        <w:pStyle w:val="Heading4"/>
        <w:ind w:firstLine="132"/>
        <w:rPr>
          <w:rFonts w:ascii="Calibri" w:eastAsia="Calibri" w:hAnsi="Calibri" w:cs="Calibri"/>
          <w:b w:val="0"/>
          <w:color w:val="000000"/>
          <w:sz w:val="24"/>
          <w:szCs w:val="24"/>
          <w:u w:val="none"/>
        </w:rPr>
      </w:pPr>
      <w:r>
        <w:rPr>
          <w:rFonts w:ascii="Calibri" w:eastAsia="Calibri" w:hAnsi="Calibri" w:cs="Calibri"/>
          <w:color w:val="000000"/>
          <w:sz w:val="24"/>
          <w:szCs w:val="24"/>
          <w:u w:val="none"/>
        </w:rPr>
        <w:t>Morning Duty</w:t>
      </w:r>
    </w:p>
    <w:p w14:paraId="732D626F" w14:textId="77777777" w:rsidR="007F5250" w:rsidRDefault="00985717">
      <w:pPr>
        <w:numPr>
          <w:ilvl w:val="0"/>
          <w:numId w:val="23"/>
        </w:numPr>
        <w:pBdr>
          <w:top w:val="nil"/>
          <w:left w:val="nil"/>
          <w:bottom w:val="nil"/>
          <w:right w:val="nil"/>
          <w:between w:val="nil"/>
        </w:pBdr>
        <w:spacing w:line="240" w:lineRule="auto"/>
        <w:rPr>
          <w:color w:val="000000"/>
          <w:sz w:val="24"/>
          <w:szCs w:val="24"/>
        </w:rPr>
      </w:pPr>
      <w:r>
        <w:rPr>
          <w:color w:val="000000"/>
          <w:sz w:val="24"/>
          <w:szCs w:val="24"/>
        </w:rPr>
        <w:t>Arrive on campus before 8:00 AM.</w:t>
      </w:r>
    </w:p>
    <w:p w14:paraId="732D6270" w14:textId="77777777" w:rsidR="007F5250" w:rsidRDefault="00985717">
      <w:pPr>
        <w:numPr>
          <w:ilvl w:val="0"/>
          <w:numId w:val="23"/>
        </w:numPr>
        <w:pBdr>
          <w:top w:val="nil"/>
          <w:left w:val="nil"/>
          <w:bottom w:val="nil"/>
          <w:right w:val="nil"/>
          <w:between w:val="nil"/>
        </w:pBdr>
        <w:spacing w:line="240" w:lineRule="auto"/>
        <w:rPr>
          <w:color w:val="000000"/>
          <w:sz w:val="24"/>
          <w:szCs w:val="24"/>
        </w:rPr>
      </w:pPr>
      <w:r>
        <w:rPr>
          <w:color w:val="000000"/>
          <w:sz w:val="24"/>
          <w:szCs w:val="24"/>
        </w:rPr>
        <w:t>Shovel or sweep sidewalks, as needed, to ensure safe entry.</w:t>
      </w:r>
    </w:p>
    <w:p w14:paraId="732D6271" w14:textId="77777777" w:rsidR="007F5250" w:rsidRDefault="00985717">
      <w:pPr>
        <w:numPr>
          <w:ilvl w:val="0"/>
          <w:numId w:val="23"/>
        </w:numPr>
        <w:pBdr>
          <w:top w:val="nil"/>
          <w:left w:val="nil"/>
          <w:bottom w:val="nil"/>
          <w:right w:val="nil"/>
          <w:between w:val="nil"/>
        </w:pBdr>
        <w:spacing w:line="240" w:lineRule="auto"/>
        <w:rPr>
          <w:color w:val="000000"/>
          <w:sz w:val="24"/>
          <w:szCs w:val="24"/>
        </w:rPr>
      </w:pPr>
      <w:r>
        <w:rPr>
          <w:color w:val="000000"/>
          <w:sz w:val="24"/>
          <w:szCs w:val="24"/>
        </w:rPr>
        <w:t>Unlock and secure all buildings.</w:t>
      </w:r>
    </w:p>
    <w:p w14:paraId="732D6272" w14:textId="77777777" w:rsidR="007F5250" w:rsidRDefault="00985717">
      <w:pPr>
        <w:numPr>
          <w:ilvl w:val="0"/>
          <w:numId w:val="23"/>
        </w:numPr>
        <w:pBdr>
          <w:top w:val="nil"/>
          <w:left w:val="nil"/>
          <w:bottom w:val="nil"/>
          <w:right w:val="nil"/>
          <w:between w:val="nil"/>
        </w:pBdr>
        <w:spacing w:line="240" w:lineRule="auto"/>
        <w:rPr>
          <w:color w:val="000000"/>
          <w:sz w:val="24"/>
          <w:szCs w:val="24"/>
        </w:rPr>
      </w:pPr>
      <w:r>
        <w:rPr>
          <w:color w:val="000000"/>
          <w:sz w:val="24"/>
          <w:szCs w:val="24"/>
        </w:rPr>
        <w:t>Turn on lights and heating in all classrooms and the gym.</w:t>
      </w:r>
    </w:p>
    <w:p w14:paraId="732D6273" w14:textId="77777777" w:rsidR="007F5250" w:rsidRDefault="00985717">
      <w:pPr>
        <w:numPr>
          <w:ilvl w:val="0"/>
          <w:numId w:val="23"/>
        </w:numPr>
        <w:pBdr>
          <w:top w:val="nil"/>
          <w:left w:val="nil"/>
          <w:bottom w:val="nil"/>
          <w:right w:val="nil"/>
          <w:between w:val="nil"/>
        </w:pBdr>
        <w:spacing w:line="240" w:lineRule="auto"/>
        <w:rPr>
          <w:color w:val="000000"/>
          <w:sz w:val="24"/>
          <w:szCs w:val="24"/>
        </w:rPr>
      </w:pPr>
      <w:r>
        <w:rPr>
          <w:color w:val="000000"/>
          <w:sz w:val="24"/>
          <w:szCs w:val="24"/>
        </w:rPr>
        <w:t>Bring students inside promptly for the Pledge of Allegiance at 8:10 AM.</w:t>
      </w:r>
    </w:p>
    <w:p w14:paraId="732D6274" w14:textId="77777777" w:rsidR="007F5250" w:rsidRDefault="00985717">
      <w:pPr>
        <w:pStyle w:val="Heading4"/>
        <w:ind w:firstLine="132"/>
        <w:rPr>
          <w:rFonts w:ascii="Calibri" w:eastAsia="Calibri" w:hAnsi="Calibri" w:cs="Calibri"/>
          <w:b w:val="0"/>
          <w:color w:val="000000"/>
          <w:sz w:val="24"/>
          <w:szCs w:val="24"/>
          <w:u w:val="none"/>
        </w:rPr>
      </w:pPr>
      <w:r>
        <w:rPr>
          <w:rFonts w:ascii="Calibri" w:eastAsia="Calibri" w:hAnsi="Calibri" w:cs="Calibri"/>
          <w:color w:val="000000"/>
          <w:sz w:val="24"/>
          <w:szCs w:val="24"/>
          <w:u w:val="none"/>
        </w:rPr>
        <w:t>Reces</w:t>
      </w:r>
      <w:r>
        <w:rPr>
          <w:rFonts w:ascii="Calibri" w:eastAsia="Calibri" w:hAnsi="Calibri" w:cs="Calibri"/>
          <w:b w:val="0"/>
          <w:color w:val="000000"/>
          <w:sz w:val="24"/>
          <w:szCs w:val="24"/>
          <w:u w:val="none"/>
        </w:rPr>
        <w:t>s Duty</w:t>
      </w:r>
    </w:p>
    <w:p w14:paraId="732D6275" w14:textId="77777777" w:rsidR="007F5250" w:rsidRDefault="00985717">
      <w:pPr>
        <w:numPr>
          <w:ilvl w:val="0"/>
          <w:numId w:val="24"/>
        </w:numPr>
        <w:pBdr>
          <w:top w:val="nil"/>
          <w:left w:val="nil"/>
          <w:bottom w:val="nil"/>
          <w:right w:val="nil"/>
          <w:between w:val="nil"/>
        </w:pBdr>
        <w:spacing w:line="240" w:lineRule="auto"/>
        <w:rPr>
          <w:color w:val="000000"/>
          <w:sz w:val="24"/>
          <w:szCs w:val="24"/>
        </w:rPr>
      </w:pPr>
      <w:r>
        <w:rPr>
          <w:color w:val="000000"/>
          <w:sz w:val="24"/>
          <w:szCs w:val="24"/>
        </w:rPr>
        <w:t>Supervise students during outdoor and indoor recess (field and gym areas).</w:t>
      </w:r>
    </w:p>
    <w:p w14:paraId="732D6276" w14:textId="77777777" w:rsidR="007F5250" w:rsidRDefault="00985717">
      <w:pPr>
        <w:numPr>
          <w:ilvl w:val="0"/>
          <w:numId w:val="24"/>
        </w:numPr>
        <w:pBdr>
          <w:top w:val="nil"/>
          <w:left w:val="nil"/>
          <w:bottom w:val="nil"/>
          <w:right w:val="nil"/>
          <w:between w:val="nil"/>
        </w:pBdr>
        <w:spacing w:line="240" w:lineRule="auto"/>
        <w:rPr>
          <w:color w:val="000000"/>
          <w:sz w:val="24"/>
          <w:szCs w:val="24"/>
        </w:rPr>
      </w:pPr>
      <w:r>
        <w:rPr>
          <w:color w:val="000000"/>
          <w:sz w:val="24"/>
          <w:szCs w:val="24"/>
        </w:rPr>
        <w:t>Monitor all areas for student safety and well-being.</w:t>
      </w:r>
    </w:p>
    <w:p w14:paraId="732D6277" w14:textId="77777777" w:rsidR="007F5250" w:rsidRDefault="00985717">
      <w:pPr>
        <w:numPr>
          <w:ilvl w:val="0"/>
          <w:numId w:val="24"/>
        </w:numPr>
        <w:pBdr>
          <w:top w:val="nil"/>
          <w:left w:val="nil"/>
          <w:bottom w:val="nil"/>
          <w:right w:val="nil"/>
          <w:between w:val="nil"/>
        </w:pBdr>
        <w:spacing w:line="240" w:lineRule="auto"/>
        <w:rPr>
          <w:color w:val="000000"/>
          <w:sz w:val="24"/>
          <w:szCs w:val="24"/>
        </w:rPr>
      </w:pPr>
      <w:r>
        <w:rPr>
          <w:color w:val="000000"/>
          <w:sz w:val="24"/>
          <w:szCs w:val="24"/>
        </w:rPr>
        <w:t>Call students in promptly at the end of recess.</w:t>
      </w:r>
    </w:p>
    <w:p w14:paraId="732D6278" w14:textId="77777777" w:rsidR="007F5250" w:rsidRDefault="00985717">
      <w:pPr>
        <w:numPr>
          <w:ilvl w:val="0"/>
          <w:numId w:val="24"/>
        </w:numPr>
        <w:pBdr>
          <w:top w:val="nil"/>
          <w:left w:val="nil"/>
          <w:bottom w:val="nil"/>
          <w:right w:val="nil"/>
          <w:between w:val="nil"/>
        </w:pBdr>
        <w:spacing w:line="240" w:lineRule="auto"/>
        <w:rPr>
          <w:color w:val="000000"/>
          <w:sz w:val="24"/>
          <w:szCs w:val="24"/>
        </w:rPr>
      </w:pPr>
      <w:r>
        <w:rPr>
          <w:color w:val="000000"/>
          <w:sz w:val="24"/>
          <w:szCs w:val="24"/>
        </w:rPr>
        <w:t>Exercise judgment regarding weather and safety conditions.</w:t>
      </w:r>
    </w:p>
    <w:p w14:paraId="732D6279" w14:textId="77777777" w:rsidR="007F5250" w:rsidRDefault="00985717">
      <w:pPr>
        <w:pStyle w:val="Heading4"/>
        <w:ind w:firstLine="132"/>
        <w:rPr>
          <w:rFonts w:ascii="Calibri" w:eastAsia="Calibri" w:hAnsi="Calibri" w:cs="Calibri"/>
          <w:color w:val="000000"/>
          <w:sz w:val="24"/>
          <w:szCs w:val="24"/>
          <w:u w:val="none"/>
        </w:rPr>
      </w:pPr>
      <w:r>
        <w:rPr>
          <w:rFonts w:ascii="Calibri" w:eastAsia="Calibri" w:hAnsi="Calibri" w:cs="Calibri"/>
          <w:color w:val="000000"/>
          <w:sz w:val="24"/>
          <w:szCs w:val="24"/>
          <w:u w:val="none"/>
        </w:rPr>
        <w:t>After School Duty</w:t>
      </w:r>
    </w:p>
    <w:p w14:paraId="732D627A" w14:textId="77777777" w:rsidR="007F5250" w:rsidRDefault="00985717">
      <w:pPr>
        <w:numPr>
          <w:ilvl w:val="0"/>
          <w:numId w:val="25"/>
        </w:numPr>
        <w:pBdr>
          <w:top w:val="nil"/>
          <w:left w:val="nil"/>
          <w:bottom w:val="nil"/>
          <w:right w:val="nil"/>
          <w:between w:val="nil"/>
        </w:pBdr>
        <w:spacing w:line="240" w:lineRule="auto"/>
        <w:rPr>
          <w:color w:val="000000"/>
          <w:sz w:val="24"/>
          <w:szCs w:val="24"/>
        </w:rPr>
      </w:pPr>
      <w:r>
        <w:rPr>
          <w:color w:val="000000"/>
          <w:sz w:val="24"/>
          <w:szCs w:val="24"/>
        </w:rPr>
        <w:t>Monitor students as they prepare to board the bus and leave school grounds.</w:t>
      </w:r>
    </w:p>
    <w:p w14:paraId="732D627B" w14:textId="77777777" w:rsidR="007F5250" w:rsidRDefault="00985717">
      <w:pPr>
        <w:numPr>
          <w:ilvl w:val="0"/>
          <w:numId w:val="25"/>
        </w:numPr>
        <w:pBdr>
          <w:top w:val="nil"/>
          <w:left w:val="nil"/>
          <w:bottom w:val="nil"/>
          <w:right w:val="nil"/>
          <w:between w:val="nil"/>
        </w:pBdr>
        <w:spacing w:line="240" w:lineRule="auto"/>
        <w:rPr>
          <w:color w:val="000000"/>
          <w:sz w:val="24"/>
          <w:szCs w:val="24"/>
        </w:rPr>
      </w:pPr>
      <w:r>
        <w:rPr>
          <w:color w:val="000000"/>
          <w:sz w:val="24"/>
          <w:szCs w:val="24"/>
        </w:rPr>
        <w:t>Ensure all equipment is properly put away.</w:t>
      </w:r>
    </w:p>
    <w:p w14:paraId="732D627C" w14:textId="77777777" w:rsidR="007F5250" w:rsidRDefault="00985717">
      <w:pPr>
        <w:numPr>
          <w:ilvl w:val="0"/>
          <w:numId w:val="25"/>
        </w:numPr>
        <w:pBdr>
          <w:top w:val="nil"/>
          <w:left w:val="nil"/>
          <w:bottom w:val="nil"/>
          <w:right w:val="nil"/>
          <w:between w:val="nil"/>
        </w:pBdr>
        <w:spacing w:line="240" w:lineRule="auto"/>
        <w:rPr>
          <w:color w:val="000000"/>
          <w:sz w:val="24"/>
          <w:szCs w:val="24"/>
        </w:rPr>
      </w:pPr>
      <w:r>
        <w:rPr>
          <w:color w:val="000000"/>
          <w:sz w:val="24"/>
          <w:szCs w:val="24"/>
        </w:rPr>
        <w:t>Before leaving, check the building to:</w:t>
      </w:r>
    </w:p>
    <w:p w14:paraId="732D627D" w14:textId="77777777" w:rsidR="007F5250" w:rsidRDefault="00985717">
      <w:pPr>
        <w:numPr>
          <w:ilvl w:val="1"/>
          <w:numId w:val="25"/>
        </w:numPr>
        <w:pBdr>
          <w:top w:val="nil"/>
          <w:left w:val="nil"/>
          <w:bottom w:val="nil"/>
          <w:right w:val="nil"/>
          <w:between w:val="nil"/>
        </w:pBdr>
        <w:spacing w:line="240" w:lineRule="auto"/>
        <w:rPr>
          <w:color w:val="000000"/>
          <w:sz w:val="24"/>
          <w:szCs w:val="24"/>
        </w:rPr>
      </w:pPr>
      <w:r>
        <w:rPr>
          <w:color w:val="000000"/>
          <w:sz w:val="24"/>
          <w:szCs w:val="24"/>
        </w:rPr>
        <w:t>Turn off all lights</w:t>
      </w:r>
    </w:p>
    <w:p w14:paraId="732D627E" w14:textId="77777777" w:rsidR="007F5250" w:rsidRDefault="00985717">
      <w:pPr>
        <w:numPr>
          <w:ilvl w:val="1"/>
          <w:numId w:val="25"/>
        </w:numPr>
        <w:pBdr>
          <w:top w:val="nil"/>
          <w:left w:val="nil"/>
          <w:bottom w:val="nil"/>
          <w:right w:val="nil"/>
          <w:between w:val="nil"/>
        </w:pBdr>
        <w:spacing w:line="240" w:lineRule="auto"/>
        <w:rPr>
          <w:color w:val="000000"/>
          <w:sz w:val="24"/>
          <w:szCs w:val="24"/>
        </w:rPr>
      </w:pPr>
      <w:r>
        <w:rPr>
          <w:color w:val="000000"/>
          <w:sz w:val="24"/>
          <w:szCs w:val="24"/>
        </w:rPr>
        <w:t>Turn down heat</w:t>
      </w:r>
    </w:p>
    <w:p w14:paraId="732D627F" w14:textId="77777777" w:rsidR="007F5250" w:rsidRDefault="007F5250"/>
    <w:p w14:paraId="732D6280" w14:textId="77777777" w:rsidR="007F5250" w:rsidRDefault="00985717">
      <w:pPr>
        <w:numPr>
          <w:ilvl w:val="1"/>
          <w:numId w:val="25"/>
        </w:numPr>
        <w:pBdr>
          <w:top w:val="nil"/>
          <w:left w:val="nil"/>
          <w:bottom w:val="nil"/>
          <w:right w:val="nil"/>
          <w:between w:val="nil"/>
        </w:pBdr>
        <w:spacing w:line="240" w:lineRule="auto"/>
        <w:rPr>
          <w:color w:val="000000"/>
          <w:sz w:val="24"/>
          <w:szCs w:val="24"/>
        </w:rPr>
      </w:pPr>
      <w:r>
        <w:rPr>
          <w:color w:val="000000"/>
          <w:sz w:val="24"/>
          <w:szCs w:val="24"/>
        </w:rPr>
        <w:t>Check windows and bathrooms</w:t>
      </w:r>
    </w:p>
    <w:p w14:paraId="732D6281" w14:textId="77777777" w:rsidR="007F5250" w:rsidRDefault="00985717">
      <w:pPr>
        <w:numPr>
          <w:ilvl w:val="1"/>
          <w:numId w:val="25"/>
        </w:numPr>
        <w:pBdr>
          <w:top w:val="nil"/>
          <w:left w:val="nil"/>
          <w:bottom w:val="nil"/>
          <w:right w:val="nil"/>
          <w:between w:val="nil"/>
        </w:pBdr>
        <w:spacing w:line="240" w:lineRule="auto"/>
        <w:rPr>
          <w:color w:val="000000"/>
          <w:sz w:val="24"/>
          <w:szCs w:val="24"/>
        </w:rPr>
      </w:pPr>
      <w:r>
        <w:rPr>
          <w:color w:val="000000"/>
          <w:sz w:val="24"/>
          <w:szCs w:val="24"/>
        </w:rPr>
        <w:t>Lock all doors</w:t>
      </w:r>
    </w:p>
    <w:p w14:paraId="732D6282" w14:textId="77777777" w:rsidR="007F5250" w:rsidRDefault="00985717">
      <w:pPr>
        <w:pBdr>
          <w:top w:val="nil"/>
          <w:left w:val="nil"/>
          <w:bottom w:val="nil"/>
          <w:right w:val="nil"/>
          <w:between w:val="nil"/>
        </w:pBdr>
        <w:spacing w:line="240" w:lineRule="auto"/>
        <w:rPr>
          <w:color w:val="000000"/>
          <w:sz w:val="24"/>
          <w:szCs w:val="24"/>
        </w:rPr>
      </w:pPr>
      <w:r>
        <w:rPr>
          <w:b/>
          <w:color w:val="000000"/>
          <w:sz w:val="24"/>
          <w:szCs w:val="24"/>
          <w:u w:val="single"/>
        </w:rPr>
        <w:t>Board of Trustees</w:t>
      </w:r>
    </w:p>
    <w:p w14:paraId="732D6283"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 xml:space="preserve">The </w:t>
      </w:r>
      <w:r>
        <w:rPr>
          <w:b/>
          <w:color w:val="000000"/>
          <w:sz w:val="24"/>
          <w:szCs w:val="24"/>
        </w:rPr>
        <w:t>Luther School Board of Trustees</w:t>
      </w:r>
      <w:r>
        <w:rPr>
          <w:color w:val="000000"/>
          <w:sz w:val="24"/>
          <w:szCs w:val="24"/>
        </w:rPr>
        <w:t xml:space="preserve"> serves as the governing body of the </w:t>
      </w:r>
      <w:proofErr w:type="gramStart"/>
      <w:r>
        <w:rPr>
          <w:color w:val="000000"/>
          <w:sz w:val="24"/>
          <w:szCs w:val="24"/>
        </w:rPr>
        <w:t>District</w:t>
      </w:r>
      <w:proofErr w:type="gramEnd"/>
      <w:r>
        <w:rPr>
          <w:color w:val="000000"/>
          <w:sz w:val="24"/>
          <w:szCs w:val="24"/>
        </w:rPr>
        <w:t xml:space="preserve"> and is committed to providing </w:t>
      </w:r>
      <w:r>
        <w:rPr>
          <w:b/>
          <w:color w:val="000000"/>
          <w:sz w:val="24"/>
          <w:szCs w:val="24"/>
        </w:rPr>
        <w:t>visionary leadership</w:t>
      </w:r>
      <w:r>
        <w:rPr>
          <w:color w:val="000000"/>
          <w:sz w:val="24"/>
          <w:szCs w:val="24"/>
        </w:rPr>
        <w:t xml:space="preserve"> that supports the educational success of every student.</w:t>
      </w:r>
    </w:p>
    <w:p w14:paraId="732D6284"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The Board is responsible for:</w:t>
      </w:r>
    </w:p>
    <w:p w14:paraId="732D6285" w14:textId="77777777" w:rsidR="007F5250" w:rsidRDefault="00985717">
      <w:pPr>
        <w:numPr>
          <w:ilvl w:val="0"/>
          <w:numId w:val="26"/>
        </w:numPr>
        <w:pBdr>
          <w:top w:val="nil"/>
          <w:left w:val="nil"/>
          <w:bottom w:val="nil"/>
          <w:right w:val="nil"/>
          <w:between w:val="nil"/>
        </w:pBdr>
        <w:spacing w:line="240" w:lineRule="auto"/>
        <w:rPr>
          <w:color w:val="000000"/>
          <w:sz w:val="24"/>
          <w:szCs w:val="24"/>
        </w:rPr>
      </w:pPr>
      <w:r>
        <w:rPr>
          <w:color w:val="000000"/>
          <w:sz w:val="24"/>
          <w:szCs w:val="24"/>
        </w:rPr>
        <w:t>Establishing policies and procedures that support student learning and safety</w:t>
      </w:r>
    </w:p>
    <w:p w14:paraId="732D6286" w14:textId="77777777" w:rsidR="007F5250" w:rsidRDefault="00985717">
      <w:pPr>
        <w:numPr>
          <w:ilvl w:val="0"/>
          <w:numId w:val="26"/>
        </w:numPr>
        <w:pBdr>
          <w:top w:val="nil"/>
          <w:left w:val="nil"/>
          <w:bottom w:val="nil"/>
          <w:right w:val="nil"/>
          <w:between w:val="nil"/>
        </w:pBdr>
        <w:spacing w:line="240" w:lineRule="auto"/>
        <w:rPr>
          <w:color w:val="000000"/>
          <w:sz w:val="24"/>
          <w:szCs w:val="24"/>
        </w:rPr>
      </w:pPr>
      <w:r>
        <w:rPr>
          <w:color w:val="000000"/>
          <w:sz w:val="24"/>
          <w:szCs w:val="24"/>
        </w:rPr>
        <w:t>Overseeing school operations, staffing, programming, and budgeting</w:t>
      </w:r>
    </w:p>
    <w:p w14:paraId="732D6287" w14:textId="77777777" w:rsidR="007F5250" w:rsidRDefault="00985717">
      <w:pPr>
        <w:numPr>
          <w:ilvl w:val="0"/>
          <w:numId w:val="26"/>
        </w:numPr>
        <w:pBdr>
          <w:top w:val="nil"/>
          <w:left w:val="nil"/>
          <w:bottom w:val="nil"/>
          <w:right w:val="nil"/>
          <w:between w:val="nil"/>
        </w:pBdr>
        <w:spacing w:line="240" w:lineRule="auto"/>
        <w:rPr>
          <w:color w:val="000000"/>
          <w:sz w:val="24"/>
          <w:szCs w:val="24"/>
        </w:rPr>
      </w:pPr>
      <w:r>
        <w:rPr>
          <w:color w:val="000000"/>
          <w:sz w:val="24"/>
          <w:szCs w:val="24"/>
        </w:rPr>
        <w:t>Ensuring decisions are made in the best interests of students’ academic, personal, and social development</w:t>
      </w:r>
    </w:p>
    <w:p w14:paraId="732D6288"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lastRenderedPageBreak/>
        <w:t>The student is the central focus of all Board decisions. All school resources—whether instructional, financial, or personnel-related—should be directed toward enhancing opportunities for student growth.</w:t>
      </w:r>
    </w:p>
    <w:p w14:paraId="732D6289" w14:textId="77777777" w:rsidR="007F5250" w:rsidRDefault="00EE200C">
      <w:pPr>
        <w:rPr>
          <w:color w:val="000000"/>
          <w:sz w:val="24"/>
          <w:szCs w:val="24"/>
        </w:rPr>
      </w:pPr>
      <w:r>
        <w:pict w14:anchorId="732D62B5">
          <v:rect id="_x0000_i1031" style="width:0;height:1.5pt" o:hralign="center" o:hrstd="t" o:hr="t" fillcolor="#a0a0a0" stroked="f"/>
        </w:pict>
      </w:r>
    </w:p>
    <w:p w14:paraId="732D628A" w14:textId="77777777" w:rsidR="007F5250" w:rsidRDefault="00985717">
      <w:pPr>
        <w:pStyle w:val="Heading3"/>
        <w:rPr>
          <w:color w:val="000000"/>
        </w:rPr>
      </w:pPr>
      <w:r>
        <w:rPr>
          <w:color w:val="000000"/>
        </w:rPr>
        <w:t>Title IX Oversight and Grievance Handling</w:t>
      </w:r>
    </w:p>
    <w:p w14:paraId="732D628B"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In cases involving sexual harassment or discrimination, a designated Title IX Coordinator (or other appropriate investigator) will conduct a thorough and impartial investigation. Upon completion:</w:t>
      </w:r>
    </w:p>
    <w:p w14:paraId="732D628C" w14:textId="77777777" w:rsidR="007F5250" w:rsidRDefault="00985717">
      <w:pPr>
        <w:numPr>
          <w:ilvl w:val="0"/>
          <w:numId w:val="27"/>
        </w:numPr>
        <w:pBdr>
          <w:top w:val="nil"/>
          <w:left w:val="nil"/>
          <w:bottom w:val="nil"/>
          <w:right w:val="nil"/>
          <w:between w:val="nil"/>
        </w:pBdr>
        <w:spacing w:line="240" w:lineRule="auto"/>
        <w:rPr>
          <w:color w:val="000000"/>
          <w:sz w:val="24"/>
          <w:szCs w:val="24"/>
        </w:rPr>
      </w:pPr>
      <w:r>
        <w:rPr>
          <w:color w:val="000000"/>
          <w:sz w:val="24"/>
          <w:szCs w:val="24"/>
        </w:rPr>
        <w:t>A written report of findings will be submitted to the School Board.</w:t>
      </w:r>
    </w:p>
    <w:p w14:paraId="732D628D" w14:textId="77777777" w:rsidR="007F5250" w:rsidRDefault="00985717">
      <w:pPr>
        <w:numPr>
          <w:ilvl w:val="0"/>
          <w:numId w:val="27"/>
        </w:numPr>
        <w:pBdr>
          <w:top w:val="nil"/>
          <w:left w:val="nil"/>
          <w:bottom w:val="nil"/>
          <w:right w:val="nil"/>
          <w:between w:val="nil"/>
        </w:pBdr>
        <w:spacing w:line="240" w:lineRule="auto"/>
        <w:rPr>
          <w:color w:val="000000"/>
          <w:sz w:val="24"/>
          <w:szCs w:val="24"/>
        </w:rPr>
      </w:pPr>
      <w:r>
        <w:rPr>
          <w:color w:val="000000"/>
          <w:sz w:val="24"/>
          <w:szCs w:val="24"/>
        </w:rPr>
        <w:t>The Board will determine any necessary disciplinary actions or interventions.</w:t>
      </w:r>
    </w:p>
    <w:p w14:paraId="732D628E" w14:textId="77777777" w:rsidR="007F5250" w:rsidRDefault="00985717">
      <w:pPr>
        <w:numPr>
          <w:ilvl w:val="0"/>
          <w:numId w:val="27"/>
        </w:numPr>
        <w:pBdr>
          <w:top w:val="nil"/>
          <w:left w:val="nil"/>
          <w:bottom w:val="nil"/>
          <w:right w:val="nil"/>
          <w:between w:val="nil"/>
        </w:pBdr>
        <w:spacing w:line="240" w:lineRule="auto"/>
        <w:rPr>
          <w:color w:val="000000"/>
          <w:sz w:val="24"/>
          <w:szCs w:val="24"/>
        </w:rPr>
      </w:pPr>
      <w:r>
        <w:rPr>
          <w:color w:val="000000"/>
          <w:sz w:val="24"/>
          <w:szCs w:val="24"/>
        </w:rPr>
        <w:t>All individuals involved in the investigation or decision-making process are required to comply with the Right to Privacy Act and shall not discuss the matter outside of the authorized process.</w:t>
      </w:r>
    </w:p>
    <w:p w14:paraId="732D628F" w14:textId="77777777" w:rsidR="007F5250" w:rsidRDefault="00985717">
      <w:pPr>
        <w:pBdr>
          <w:top w:val="nil"/>
          <w:left w:val="nil"/>
          <w:bottom w:val="nil"/>
          <w:right w:val="nil"/>
          <w:between w:val="nil"/>
        </w:pBdr>
        <w:spacing w:line="240" w:lineRule="auto"/>
        <w:rPr>
          <w:color w:val="000000"/>
          <w:sz w:val="24"/>
          <w:szCs w:val="24"/>
        </w:rPr>
      </w:pPr>
      <w:r>
        <w:rPr>
          <w:color w:val="000000"/>
          <w:sz w:val="24"/>
          <w:szCs w:val="24"/>
        </w:rPr>
        <w:t>The Board of Trustees reserves the right to appoint an outside investigator if necessary or requested by either party to ensure fairness and objectivity.</w:t>
      </w:r>
    </w:p>
    <w:p w14:paraId="732D6290" w14:textId="77777777" w:rsidR="007F5250" w:rsidRDefault="00985717">
      <w:pPr>
        <w:pBdr>
          <w:top w:val="nil"/>
          <w:left w:val="nil"/>
          <w:bottom w:val="nil"/>
          <w:right w:val="nil"/>
          <w:between w:val="nil"/>
        </w:pBdr>
        <w:spacing w:line="240" w:lineRule="auto"/>
        <w:rPr>
          <w:color w:val="000000"/>
          <w:sz w:val="24"/>
          <w:szCs w:val="24"/>
        </w:rPr>
      </w:pPr>
      <w:r>
        <w:rPr>
          <w:b/>
          <w:color w:val="000000"/>
          <w:sz w:val="24"/>
          <w:szCs w:val="24"/>
        </w:rPr>
        <w:t>Reference Policies:</w:t>
      </w:r>
    </w:p>
    <w:p w14:paraId="732D6291" w14:textId="77777777" w:rsidR="007F5250" w:rsidRDefault="00985717">
      <w:pPr>
        <w:numPr>
          <w:ilvl w:val="0"/>
          <w:numId w:val="28"/>
        </w:numPr>
        <w:pBdr>
          <w:top w:val="nil"/>
          <w:left w:val="nil"/>
          <w:bottom w:val="nil"/>
          <w:right w:val="nil"/>
          <w:between w:val="nil"/>
        </w:pBdr>
        <w:spacing w:line="240" w:lineRule="auto"/>
        <w:rPr>
          <w:color w:val="000000"/>
          <w:sz w:val="24"/>
          <w:szCs w:val="24"/>
        </w:rPr>
      </w:pPr>
      <w:r>
        <w:rPr>
          <w:color w:val="000000"/>
          <w:sz w:val="24"/>
          <w:szCs w:val="24"/>
        </w:rPr>
        <w:t xml:space="preserve">Sexual Harassment/Intimidation – Policy </w:t>
      </w:r>
      <w:r>
        <w:rPr>
          <w:b/>
          <w:color w:val="000000"/>
          <w:sz w:val="24"/>
          <w:szCs w:val="24"/>
        </w:rPr>
        <w:t>3223</w:t>
      </w:r>
    </w:p>
    <w:p w14:paraId="732D6292" w14:textId="77777777" w:rsidR="007F5250" w:rsidRDefault="00985717">
      <w:pPr>
        <w:numPr>
          <w:ilvl w:val="0"/>
          <w:numId w:val="28"/>
        </w:numPr>
        <w:pBdr>
          <w:top w:val="nil"/>
          <w:left w:val="nil"/>
          <w:bottom w:val="nil"/>
          <w:right w:val="nil"/>
          <w:between w:val="nil"/>
        </w:pBdr>
        <w:spacing w:line="240" w:lineRule="auto"/>
        <w:rPr>
          <w:color w:val="000000"/>
          <w:sz w:val="24"/>
          <w:szCs w:val="24"/>
        </w:rPr>
      </w:pPr>
      <w:r>
        <w:rPr>
          <w:color w:val="000000"/>
          <w:sz w:val="24"/>
          <w:szCs w:val="24"/>
        </w:rPr>
        <w:t xml:space="preserve">Grievance Procedure – Policy </w:t>
      </w:r>
      <w:r>
        <w:rPr>
          <w:b/>
          <w:color w:val="000000"/>
          <w:sz w:val="24"/>
          <w:szCs w:val="24"/>
        </w:rPr>
        <w:t>3215</w:t>
      </w:r>
    </w:p>
    <w:p w14:paraId="732D6293" w14:textId="77777777" w:rsidR="007F5250" w:rsidRDefault="00985717">
      <w:pPr>
        <w:rPr>
          <w:color w:val="000000"/>
          <w:sz w:val="24"/>
          <w:szCs w:val="24"/>
        </w:rPr>
      </w:pPr>
      <w:r>
        <w:br w:type="page"/>
      </w:r>
    </w:p>
    <w:p w14:paraId="732D6294" w14:textId="77777777" w:rsidR="007F5250" w:rsidRDefault="00985717">
      <w:pPr>
        <w:jc w:val="center"/>
        <w:rPr>
          <w:b/>
          <w:color w:val="000000"/>
          <w:sz w:val="24"/>
          <w:szCs w:val="24"/>
        </w:rPr>
      </w:pPr>
      <w:r>
        <w:rPr>
          <w:b/>
          <w:color w:val="000000"/>
          <w:sz w:val="24"/>
          <w:szCs w:val="24"/>
        </w:rPr>
        <w:lastRenderedPageBreak/>
        <w:t xml:space="preserve">LUTHER SCHOOL STUDENT/PARENT HANDBOOK </w:t>
      </w:r>
    </w:p>
    <w:p w14:paraId="732D6295" w14:textId="77777777" w:rsidR="007F5250" w:rsidRDefault="00985717">
      <w:pPr>
        <w:jc w:val="center"/>
        <w:rPr>
          <w:b/>
          <w:color w:val="000000"/>
          <w:sz w:val="24"/>
          <w:szCs w:val="24"/>
        </w:rPr>
      </w:pPr>
      <w:r>
        <w:rPr>
          <w:b/>
          <w:color w:val="000000"/>
          <w:sz w:val="24"/>
          <w:szCs w:val="24"/>
        </w:rPr>
        <w:t>SIGNATURE PAGE</w:t>
      </w:r>
    </w:p>
    <w:p w14:paraId="732D6296" w14:textId="3D4321ED" w:rsidR="007F5250" w:rsidRDefault="00985717">
      <w:pPr>
        <w:jc w:val="center"/>
        <w:rPr>
          <w:b/>
          <w:color w:val="000000"/>
          <w:sz w:val="24"/>
          <w:szCs w:val="24"/>
        </w:rPr>
      </w:pPr>
      <w:r>
        <w:rPr>
          <w:b/>
          <w:color w:val="000000"/>
          <w:sz w:val="24"/>
          <w:szCs w:val="24"/>
        </w:rPr>
        <w:t xml:space="preserve">School Year </w:t>
      </w:r>
      <w:r w:rsidR="00E82A8C">
        <w:rPr>
          <w:b/>
          <w:color w:val="000000"/>
          <w:sz w:val="24"/>
          <w:szCs w:val="24"/>
        </w:rPr>
        <w:t>2026-2027</w:t>
      </w:r>
    </w:p>
    <w:p w14:paraId="732D6297" w14:textId="77777777" w:rsidR="007F5250" w:rsidRDefault="00985717">
      <w:pPr>
        <w:rPr>
          <w:color w:val="000000"/>
          <w:sz w:val="24"/>
          <w:szCs w:val="24"/>
        </w:rPr>
      </w:pPr>
      <w:r>
        <w:rPr>
          <w:color w:val="000000"/>
          <w:sz w:val="24"/>
          <w:szCs w:val="24"/>
        </w:rPr>
        <w:t>Dear Parents &amp; Students:</w:t>
      </w:r>
    </w:p>
    <w:p w14:paraId="732D6298" w14:textId="77777777" w:rsidR="007F5250" w:rsidRDefault="00985717">
      <w:pPr>
        <w:rPr>
          <w:color w:val="000000"/>
          <w:sz w:val="24"/>
          <w:szCs w:val="24"/>
        </w:rPr>
      </w:pPr>
      <w:r>
        <w:rPr>
          <w:color w:val="000000"/>
          <w:sz w:val="24"/>
          <w:szCs w:val="24"/>
        </w:rPr>
        <w:t>After reading and reviewing the Luther School District Handbook, as well as the Bullying Policy &amp; Internet Access Conduct Agreement, please sign below.</w:t>
      </w:r>
    </w:p>
    <w:p w14:paraId="732D6299" w14:textId="77777777" w:rsidR="007F5250" w:rsidRDefault="007F5250">
      <w:pPr>
        <w:rPr>
          <w:color w:val="000000"/>
          <w:sz w:val="24"/>
          <w:szCs w:val="24"/>
        </w:rPr>
      </w:pPr>
    </w:p>
    <w:p w14:paraId="732D629A" w14:textId="6EBCDC39" w:rsidR="007F5250" w:rsidRDefault="00985717">
      <w:pPr>
        <w:rPr>
          <w:color w:val="000000"/>
          <w:sz w:val="24"/>
          <w:szCs w:val="24"/>
        </w:rPr>
      </w:pPr>
      <w:r>
        <w:rPr>
          <w:color w:val="000000"/>
          <w:sz w:val="24"/>
          <w:szCs w:val="24"/>
        </w:rPr>
        <w:t xml:space="preserve">I/We have received the Luther School District Handbook &amp; Bullying Policy for the </w:t>
      </w:r>
      <w:r w:rsidR="00E82A8C">
        <w:rPr>
          <w:color w:val="000000"/>
          <w:sz w:val="24"/>
          <w:szCs w:val="24"/>
        </w:rPr>
        <w:t>2026-2027</w:t>
      </w:r>
      <w:r>
        <w:rPr>
          <w:color w:val="000000"/>
          <w:sz w:val="24"/>
          <w:szCs w:val="24"/>
        </w:rPr>
        <w:t xml:space="preserve"> school year.</w:t>
      </w:r>
    </w:p>
    <w:p w14:paraId="732D629B" w14:textId="77777777" w:rsidR="007F5250" w:rsidRDefault="00985717">
      <w:pPr>
        <w:rPr>
          <w:color w:val="000000"/>
          <w:sz w:val="24"/>
          <w:szCs w:val="24"/>
        </w:rPr>
      </w:pPr>
      <w:r>
        <w:rPr>
          <w:color w:val="000000"/>
          <w:sz w:val="24"/>
          <w:szCs w:val="24"/>
        </w:rPr>
        <w:t>__________________________________________</w:t>
      </w:r>
      <w:r>
        <w:rPr>
          <w:color w:val="000000"/>
          <w:sz w:val="24"/>
          <w:szCs w:val="24"/>
        </w:rPr>
        <w:tab/>
      </w:r>
      <w:r>
        <w:rPr>
          <w:color w:val="000000"/>
          <w:sz w:val="24"/>
          <w:szCs w:val="24"/>
        </w:rPr>
        <w:tab/>
      </w:r>
      <w:r>
        <w:rPr>
          <w:color w:val="000000"/>
          <w:sz w:val="24"/>
          <w:szCs w:val="24"/>
        </w:rPr>
        <w:tab/>
        <w:t>___________________</w:t>
      </w:r>
    </w:p>
    <w:p w14:paraId="732D629C" w14:textId="77777777" w:rsidR="007F5250" w:rsidRDefault="00985717">
      <w:pPr>
        <w:rPr>
          <w:color w:val="000000"/>
          <w:sz w:val="24"/>
          <w:szCs w:val="24"/>
        </w:rPr>
      </w:pPr>
      <w:r>
        <w:rPr>
          <w:color w:val="000000"/>
          <w:sz w:val="24"/>
          <w:szCs w:val="24"/>
        </w:rPr>
        <w:t>Parent/Guardian Name Printed</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Date</w:t>
      </w:r>
    </w:p>
    <w:p w14:paraId="732D629D" w14:textId="77777777" w:rsidR="007F5250" w:rsidRDefault="007F5250">
      <w:pPr>
        <w:rPr>
          <w:color w:val="000000"/>
          <w:sz w:val="24"/>
          <w:szCs w:val="24"/>
        </w:rPr>
      </w:pPr>
    </w:p>
    <w:p w14:paraId="732D629E" w14:textId="77777777" w:rsidR="007F5250" w:rsidRDefault="00985717">
      <w:pPr>
        <w:rPr>
          <w:color w:val="000000"/>
          <w:sz w:val="24"/>
          <w:szCs w:val="24"/>
        </w:rPr>
      </w:pPr>
      <w:r>
        <w:rPr>
          <w:color w:val="000000"/>
          <w:sz w:val="24"/>
          <w:szCs w:val="24"/>
        </w:rPr>
        <w:t>__________________________________________</w:t>
      </w:r>
      <w:r>
        <w:rPr>
          <w:color w:val="000000"/>
          <w:sz w:val="24"/>
          <w:szCs w:val="24"/>
        </w:rPr>
        <w:tab/>
      </w:r>
      <w:r>
        <w:rPr>
          <w:color w:val="000000"/>
          <w:sz w:val="24"/>
          <w:szCs w:val="24"/>
        </w:rPr>
        <w:tab/>
      </w:r>
      <w:r>
        <w:rPr>
          <w:color w:val="000000"/>
          <w:sz w:val="24"/>
          <w:szCs w:val="24"/>
        </w:rPr>
        <w:tab/>
        <w:t>___________________</w:t>
      </w:r>
    </w:p>
    <w:p w14:paraId="732D629F" w14:textId="77777777" w:rsidR="007F5250" w:rsidRDefault="00985717">
      <w:pPr>
        <w:rPr>
          <w:color w:val="000000"/>
          <w:sz w:val="24"/>
          <w:szCs w:val="24"/>
        </w:rPr>
      </w:pPr>
      <w:r>
        <w:rPr>
          <w:color w:val="000000"/>
          <w:sz w:val="24"/>
          <w:szCs w:val="24"/>
        </w:rPr>
        <w:t>Parent/Guardian Signature</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Date</w:t>
      </w:r>
    </w:p>
    <w:p w14:paraId="732D62A0" w14:textId="77777777" w:rsidR="007F5250" w:rsidRDefault="007F5250">
      <w:pPr>
        <w:rPr>
          <w:color w:val="000000"/>
          <w:sz w:val="24"/>
          <w:szCs w:val="24"/>
        </w:rPr>
      </w:pPr>
    </w:p>
    <w:p w14:paraId="732D62A1" w14:textId="77777777" w:rsidR="007F5250" w:rsidRDefault="00985717">
      <w:pPr>
        <w:rPr>
          <w:color w:val="000000"/>
          <w:sz w:val="24"/>
          <w:szCs w:val="24"/>
        </w:rPr>
      </w:pPr>
      <w:r>
        <w:rPr>
          <w:color w:val="000000"/>
          <w:sz w:val="24"/>
          <w:szCs w:val="24"/>
        </w:rPr>
        <w:t>__________________________________________</w:t>
      </w:r>
      <w:r>
        <w:rPr>
          <w:color w:val="000000"/>
          <w:sz w:val="24"/>
          <w:szCs w:val="24"/>
        </w:rPr>
        <w:tab/>
      </w:r>
      <w:r>
        <w:rPr>
          <w:color w:val="000000"/>
          <w:sz w:val="24"/>
          <w:szCs w:val="24"/>
        </w:rPr>
        <w:tab/>
      </w:r>
      <w:r>
        <w:rPr>
          <w:color w:val="000000"/>
          <w:sz w:val="24"/>
          <w:szCs w:val="24"/>
        </w:rPr>
        <w:tab/>
        <w:t>____________________</w:t>
      </w:r>
    </w:p>
    <w:p w14:paraId="732D62A2" w14:textId="77777777" w:rsidR="007F5250" w:rsidRDefault="00985717">
      <w:pPr>
        <w:rPr>
          <w:color w:val="000000"/>
          <w:sz w:val="24"/>
          <w:szCs w:val="24"/>
        </w:rPr>
      </w:pPr>
      <w:r>
        <w:rPr>
          <w:color w:val="000000"/>
          <w:sz w:val="24"/>
          <w:szCs w:val="24"/>
        </w:rPr>
        <w:t>Student Printed Name</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Date</w:t>
      </w:r>
    </w:p>
    <w:p w14:paraId="732D62A3" w14:textId="77777777" w:rsidR="007F5250" w:rsidRDefault="007F5250">
      <w:pPr>
        <w:rPr>
          <w:color w:val="000000"/>
          <w:sz w:val="24"/>
          <w:szCs w:val="24"/>
        </w:rPr>
      </w:pPr>
    </w:p>
    <w:p w14:paraId="732D62A4" w14:textId="77777777" w:rsidR="007F5250" w:rsidRDefault="00985717">
      <w:pPr>
        <w:rPr>
          <w:color w:val="000000"/>
          <w:sz w:val="24"/>
          <w:szCs w:val="24"/>
        </w:rPr>
      </w:pPr>
      <w:r>
        <w:rPr>
          <w:color w:val="000000"/>
          <w:sz w:val="24"/>
          <w:szCs w:val="24"/>
        </w:rPr>
        <w:t>__________________________________________</w:t>
      </w:r>
      <w:r>
        <w:rPr>
          <w:color w:val="000000"/>
          <w:sz w:val="24"/>
          <w:szCs w:val="24"/>
        </w:rPr>
        <w:tab/>
      </w:r>
      <w:r>
        <w:rPr>
          <w:color w:val="000000"/>
          <w:sz w:val="24"/>
          <w:szCs w:val="24"/>
        </w:rPr>
        <w:tab/>
      </w:r>
      <w:r>
        <w:rPr>
          <w:color w:val="000000"/>
          <w:sz w:val="24"/>
          <w:szCs w:val="24"/>
        </w:rPr>
        <w:tab/>
        <w:t>____________________</w:t>
      </w:r>
    </w:p>
    <w:p w14:paraId="732D62A5" w14:textId="77777777" w:rsidR="007F5250" w:rsidRDefault="00985717">
      <w:pPr>
        <w:rPr>
          <w:color w:val="000000"/>
          <w:sz w:val="24"/>
          <w:szCs w:val="24"/>
        </w:rPr>
      </w:pPr>
      <w:r>
        <w:rPr>
          <w:color w:val="000000"/>
          <w:sz w:val="24"/>
          <w:szCs w:val="24"/>
        </w:rPr>
        <w:t>Student Signature</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Date</w:t>
      </w:r>
    </w:p>
    <w:p w14:paraId="732D62A6" w14:textId="77777777" w:rsidR="007F5250" w:rsidRDefault="007F5250">
      <w:pPr>
        <w:rPr>
          <w:color w:val="000000"/>
          <w:sz w:val="24"/>
          <w:szCs w:val="24"/>
        </w:rPr>
      </w:pPr>
    </w:p>
    <w:p w14:paraId="732D62A7" w14:textId="77777777" w:rsidR="007F5250" w:rsidRDefault="00985717">
      <w:pPr>
        <w:rPr>
          <w:b/>
          <w:color w:val="000000"/>
          <w:sz w:val="24"/>
          <w:szCs w:val="24"/>
        </w:rPr>
      </w:pPr>
      <w:r>
        <w:rPr>
          <w:b/>
          <w:color w:val="000000"/>
          <w:sz w:val="24"/>
          <w:szCs w:val="24"/>
        </w:rPr>
        <w:t>Please return the signed signature page to Melissa Larsen, District Clerk/Business Manager at the Luther School.  If you have any questions, please feel free to contact your child’s teacher.</w:t>
      </w:r>
    </w:p>
    <w:p w14:paraId="732D62A8" w14:textId="77777777" w:rsidR="007F5250" w:rsidRDefault="007F5250">
      <w:pPr>
        <w:rPr>
          <w:color w:val="000000"/>
          <w:sz w:val="24"/>
          <w:szCs w:val="24"/>
        </w:rPr>
      </w:pPr>
    </w:p>
    <w:p w14:paraId="732D62A9" w14:textId="77777777" w:rsidR="007F5250" w:rsidRDefault="007F5250">
      <w:pPr>
        <w:rPr>
          <w:color w:val="000000"/>
          <w:sz w:val="24"/>
          <w:szCs w:val="24"/>
        </w:rPr>
      </w:pPr>
    </w:p>
    <w:p w14:paraId="732D62AA" w14:textId="77777777" w:rsidR="007F5250" w:rsidRDefault="007F5250">
      <w:pPr>
        <w:rPr>
          <w:color w:val="000000"/>
          <w:sz w:val="24"/>
          <w:szCs w:val="24"/>
        </w:rPr>
      </w:pPr>
      <w:bookmarkStart w:id="0" w:name="_heading=h.yk6cyk1djyog" w:colFirst="0" w:colLast="0"/>
      <w:bookmarkEnd w:id="0"/>
    </w:p>
    <w:sectPr w:rsidR="007F5250">
      <w:footerReference w:type="default" r:id="rId11"/>
      <w:pgSz w:w="12240" w:h="15840"/>
      <w:pgMar w:top="1440" w:right="1008" w:bottom="72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D666B" w14:textId="77777777" w:rsidR="00EE200C" w:rsidRDefault="00EE200C">
      <w:pPr>
        <w:spacing w:after="0" w:line="240" w:lineRule="auto"/>
      </w:pPr>
      <w:r>
        <w:separator/>
      </w:r>
    </w:p>
  </w:endnote>
  <w:endnote w:type="continuationSeparator" w:id="0">
    <w:p w14:paraId="75F1A0D2" w14:textId="77777777" w:rsidR="00EE200C" w:rsidRDefault="00EE2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D62BA" w14:textId="77777777" w:rsidR="007F5250" w:rsidRDefault="00985717">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6E6C61">
      <w:rPr>
        <w:noProof/>
        <w:color w:val="000000"/>
      </w:rPr>
      <w:t>1</w:t>
    </w:r>
    <w:r>
      <w:rPr>
        <w:color w:val="000000"/>
      </w:rPr>
      <w:fldChar w:fldCharType="end"/>
    </w:r>
  </w:p>
  <w:p w14:paraId="732D62BB" w14:textId="6ED97EE2" w:rsidR="007F5250" w:rsidRDefault="00985717">
    <w:pPr>
      <w:pBdr>
        <w:top w:val="nil"/>
        <w:left w:val="nil"/>
        <w:bottom w:val="nil"/>
        <w:right w:val="nil"/>
        <w:between w:val="nil"/>
      </w:pBdr>
      <w:tabs>
        <w:tab w:val="center" w:pos="4680"/>
        <w:tab w:val="right" w:pos="9360"/>
      </w:tabs>
      <w:spacing w:after="0" w:line="240" w:lineRule="auto"/>
      <w:jc w:val="right"/>
      <w:rPr>
        <w:color w:val="000000"/>
        <w:sz w:val="14"/>
        <w:szCs w:val="14"/>
      </w:rPr>
    </w:pPr>
    <w:r>
      <w:rPr>
        <w:color w:val="000000"/>
        <w:sz w:val="14"/>
        <w:szCs w:val="14"/>
      </w:rPr>
      <w:t xml:space="preserve"> MRL 7-1</w:t>
    </w:r>
    <w:r w:rsidR="00EF21E2">
      <w:rPr>
        <w:color w:val="000000"/>
        <w:sz w:val="14"/>
        <w:szCs w:val="14"/>
      </w:rPr>
      <w:t>4</w:t>
    </w:r>
    <w:r>
      <w:rPr>
        <w:color w:val="000000"/>
        <w:sz w:val="14"/>
        <w:szCs w:val="14"/>
      </w:rPr>
      <w:t>-202</w:t>
    </w:r>
    <w:r w:rsidR="00EF21E2">
      <w:rPr>
        <w:color w:val="000000"/>
        <w:sz w:val="14"/>
        <w:szCs w:val="1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6F8BD" w14:textId="77777777" w:rsidR="00EE200C" w:rsidRDefault="00EE200C">
      <w:pPr>
        <w:spacing w:after="0" w:line="240" w:lineRule="auto"/>
      </w:pPr>
      <w:r>
        <w:separator/>
      </w:r>
    </w:p>
  </w:footnote>
  <w:footnote w:type="continuationSeparator" w:id="0">
    <w:p w14:paraId="6E06FBAC" w14:textId="77777777" w:rsidR="00EE200C" w:rsidRDefault="00EE20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B6BCA"/>
    <w:multiLevelType w:val="multilevel"/>
    <w:tmpl w:val="EA64B9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CAF1ED0"/>
    <w:multiLevelType w:val="multilevel"/>
    <w:tmpl w:val="7826B3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CE52B64"/>
    <w:multiLevelType w:val="multilevel"/>
    <w:tmpl w:val="AC3AD4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F65246B"/>
    <w:multiLevelType w:val="multilevel"/>
    <w:tmpl w:val="973E9B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8770C28"/>
    <w:multiLevelType w:val="multilevel"/>
    <w:tmpl w:val="03E47D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A8C00CD"/>
    <w:multiLevelType w:val="multilevel"/>
    <w:tmpl w:val="BD5E39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B286566"/>
    <w:multiLevelType w:val="multilevel"/>
    <w:tmpl w:val="726C1D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F8A6FEA"/>
    <w:multiLevelType w:val="multilevel"/>
    <w:tmpl w:val="7438FE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FFF0603"/>
    <w:multiLevelType w:val="multilevel"/>
    <w:tmpl w:val="947006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3964EF7"/>
    <w:multiLevelType w:val="multilevel"/>
    <w:tmpl w:val="459849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3EA553C"/>
    <w:multiLevelType w:val="multilevel"/>
    <w:tmpl w:val="46FCBE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6075B2B"/>
    <w:multiLevelType w:val="multilevel"/>
    <w:tmpl w:val="A60CA2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A5C2CB5"/>
    <w:multiLevelType w:val="multilevel"/>
    <w:tmpl w:val="8B42C7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D18136F"/>
    <w:multiLevelType w:val="multilevel"/>
    <w:tmpl w:val="81029A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3247B7F"/>
    <w:multiLevelType w:val="multilevel"/>
    <w:tmpl w:val="3A9846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8732B50"/>
    <w:multiLevelType w:val="multilevel"/>
    <w:tmpl w:val="A816ED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B141423"/>
    <w:multiLevelType w:val="multilevel"/>
    <w:tmpl w:val="8C40E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C0E6E35"/>
    <w:multiLevelType w:val="multilevel"/>
    <w:tmpl w:val="4B64B9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0AF081A"/>
    <w:multiLevelType w:val="multilevel"/>
    <w:tmpl w:val="E56639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1700122"/>
    <w:multiLevelType w:val="multilevel"/>
    <w:tmpl w:val="2F60CC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78E23CE"/>
    <w:multiLevelType w:val="multilevel"/>
    <w:tmpl w:val="AA0637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8AB6752"/>
    <w:multiLevelType w:val="multilevel"/>
    <w:tmpl w:val="FA2049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AB21ACF"/>
    <w:multiLevelType w:val="multilevel"/>
    <w:tmpl w:val="62BC32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DF01056"/>
    <w:multiLevelType w:val="multilevel"/>
    <w:tmpl w:val="C7EC39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ECC0B2F"/>
    <w:multiLevelType w:val="multilevel"/>
    <w:tmpl w:val="512696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EE4125C"/>
    <w:multiLevelType w:val="multilevel"/>
    <w:tmpl w:val="FFB0B9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15A100D"/>
    <w:multiLevelType w:val="multilevel"/>
    <w:tmpl w:val="C916CA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5704FA8"/>
    <w:multiLevelType w:val="multilevel"/>
    <w:tmpl w:val="3AC28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9187F9B"/>
    <w:multiLevelType w:val="multilevel"/>
    <w:tmpl w:val="4E3480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C70525B"/>
    <w:multiLevelType w:val="multilevel"/>
    <w:tmpl w:val="813EC6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1290757"/>
    <w:multiLevelType w:val="multilevel"/>
    <w:tmpl w:val="874E25EC"/>
    <w:lvl w:ilvl="0">
      <w:start w:val="1"/>
      <w:numFmt w:val="decimal"/>
      <w:lvlText w:val="%1."/>
      <w:lvlJc w:val="left"/>
      <w:pPr>
        <w:ind w:left="245" w:hanging="335"/>
      </w:pPr>
      <w:rPr>
        <w:rFonts w:ascii="Arial" w:eastAsia="Arial" w:hAnsi="Arial" w:cs="Arial"/>
        <w:color w:val="232323"/>
        <w:sz w:val="23"/>
        <w:szCs w:val="23"/>
      </w:rPr>
    </w:lvl>
    <w:lvl w:ilvl="1">
      <w:start w:val="1"/>
      <w:numFmt w:val="decimal"/>
      <w:lvlText w:val="%2."/>
      <w:lvlJc w:val="left"/>
      <w:pPr>
        <w:ind w:left="976" w:hanging="243"/>
      </w:pPr>
      <w:rPr>
        <w:b/>
      </w:rPr>
    </w:lvl>
    <w:lvl w:ilvl="2">
      <w:numFmt w:val="bullet"/>
      <w:lvlText w:val="•"/>
      <w:lvlJc w:val="left"/>
      <w:pPr>
        <w:ind w:left="1542" w:hanging="367"/>
      </w:pPr>
    </w:lvl>
    <w:lvl w:ilvl="3">
      <w:numFmt w:val="bullet"/>
      <w:lvlText w:val="•"/>
      <w:lvlJc w:val="left"/>
      <w:pPr>
        <w:ind w:left="1480" w:hanging="367"/>
      </w:pPr>
    </w:lvl>
    <w:lvl w:ilvl="4">
      <w:numFmt w:val="bullet"/>
      <w:lvlText w:val="•"/>
      <w:lvlJc w:val="left"/>
      <w:pPr>
        <w:ind w:left="1500" w:hanging="367"/>
      </w:pPr>
    </w:lvl>
    <w:lvl w:ilvl="5">
      <w:numFmt w:val="bullet"/>
      <w:lvlText w:val="•"/>
      <w:lvlJc w:val="left"/>
      <w:pPr>
        <w:ind w:left="1540" w:hanging="367"/>
      </w:pPr>
    </w:lvl>
    <w:lvl w:ilvl="6">
      <w:numFmt w:val="bullet"/>
      <w:lvlText w:val="•"/>
      <w:lvlJc w:val="left"/>
      <w:pPr>
        <w:ind w:left="3468" w:hanging="367"/>
      </w:pPr>
    </w:lvl>
    <w:lvl w:ilvl="7">
      <w:numFmt w:val="bullet"/>
      <w:lvlText w:val="•"/>
      <w:lvlJc w:val="left"/>
      <w:pPr>
        <w:ind w:left="5397" w:hanging="366"/>
      </w:pPr>
    </w:lvl>
    <w:lvl w:ilvl="8">
      <w:numFmt w:val="bullet"/>
      <w:lvlText w:val="•"/>
      <w:lvlJc w:val="left"/>
      <w:pPr>
        <w:ind w:left="7326" w:hanging="367"/>
      </w:pPr>
    </w:lvl>
  </w:abstractNum>
  <w:abstractNum w:abstractNumId="31" w15:restartNumberingAfterBreak="0">
    <w:nsid w:val="78F6428D"/>
    <w:multiLevelType w:val="multilevel"/>
    <w:tmpl w:val="DFC89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C9D5C9A"/>
    <w:multiLevelType w:val="multilevel"/>
    <w:tmpl w:val="A12A58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1"/>
  </w:num>
  <w:num w:numId="2">
    <w:abstractNumId w:val="11"/>
  </w:num>
  <w:num w:numId="3">
    <w:abstractNumId w:val="32"/>
  </w:num>
  <w:num w:numId="4">
    <w:abstractNumId w:val="8"/>
  </w:num>
  <w:num w:numId="5">
    <w:abstractNumId w:val="20"/>
  </w:num>
  <w:num w:numId="6">
    <w:abstractNumId w:val="12"/>
  </w:num>
  <w:num w:numId="7">
    <w:abstractNumId w:val="7"/>
  </w:num>
  <w:num w:numId="8">
    <w:abstractNumId w:val="13"/>
  </w:num>
  <w:num w:numId="9">
    <w:abstractNumId w:val="5"/>
  </w:num>
  <w:num w:numId="10">
    <w:abstractNumId w:val="9"/>
  </w:num>
  <w:num w:numId="11">
    <w:abstractNumId w:val="30"/>
  </w:num>
  <w:num w:numId="12">
    <w:abstractNumId w:val="6"/>
  </w:num>
  <w:num w:numId="13">
    <w:abstractNumId w:val="28"/>
  </w:num>
  <w:num w:numId="14">
    <w:abstractNumId w:val="1"/>
  </w:num>
  <w:num w:numId="15">
    <w:abstractNumId w:val="0"/>
  </w:num>
  <w:num w:numId="16">
    <w:abstractNumId w:val="24"/>
  </w:num>
  <w:num w:numId="17">
    <w:abstractNumId w:val="2"/>
  </w:num>
  <w:num w:numId="18">
    <w:abstractNumId w:val="17"/>
  </w:num>
  <w:num w:numId="19">
    <w:abstractNumId w:val="16"/>
  </w:num>
  <w:num w:numId="20">
    <w:abstractNumId w:val="19"/>
  </w:num>
  <w:num w:numId="21">
    <w:abstractNumId w:val="27"/>
  </w:num>
  <w:num w:numId="22">
    <w:abstractNumId w:val="18"/>
  </w:num>
  <w:num w:numId="23">
    <w:abstractNumId w:val="3"/>
  </w:num>
  <w:num w:numId="24">
    <w:abstractNumId w:val="22"/>
  </w:num>
  <w:num w:numId="25">
    <w:abstractNumId w:val="15"/>
  </w:num>
  <w:num w:numId="26">
    <w:abstractNumId w:val="21"/>
  </w:num>
  <w:num w:numId="27">
    <w:abstractNumId w:val="4"/>
  </w:num>
  <w:num w:numId="28">
    <w:abstractNumId w:val="23"/>
  </w:num>
  <w:num w:numId="29">
    <w:abstractNumId w:val="14"/>
  </w:num>
  <w:num w:numId="30">
    <w:abstractNumId w:val="29"/>
  </w:num>
  <w:num w:numId="31">
    <w:abstractNumId w:val="26"/>
  </w:num>
  <w:num w:numId="32">
    <w:abstractNumId w:val="10"/>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250"/>
    <w:rsid w:val="000F4EE0"/>
    <w:rsid w:val="00326310"/>
    <w:rsid w:val="00487E6B"/>
    <w:rsid w:val="006E6C61"/>
    <w:rsid w:val="007F5250"/>
    <w:rsid w:val="00892D81"/>
    <w:rsid w:val="00985717"/>
    <w:rsid w:val="00A80CB5"/>
    <w:rsid w:val="00AF5FD1"/>
    <w:rsid w:val="00D00FDC"/>
    <w:rsid w:val="00E57C68"/>
    <w:rsid w:val="00E82A8C"/>
    <w:rsid w:val="00EE200C"/>
    <w:rsid w:val="00EF2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2D60B4"/>
  <w15:docId w15:val="{0DD8239E-1FAD-47D2-83EC-E2C3EF64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40" w:after="0"/>
      <w:outlineLvl w:val="2"/>
    </w:pPr>
    <w:rPr>
      <w:color w:val="1F3863"/>
      <w:sz w:val="24"/>
      <w:szCs w:val="24"/>
    </w:rPr>
  </w:style>
  <w:style w:type="paragraph" w:styleId="Heading4">
    <w:name w:val="heading 4"/>
    <w:basedOn w:val="Normal"/>
    <w:next w:val="Normal"/>
    <w:link w:val="Heading4Char"/>
    <w:uiPriority w:val="9"/>
    <w:unhideWhenUsed/>
    <w:qFormat/>
    <w:pPr>
      <w:widowControl w:val="0"/>
      <w:spacing w:after="0" w:line="344" w:lineRule="auto"/>
      <w:ind w:left="132"/>
      <w:outlineLvl w:val="3"/>
    </w:pPr>
    <w:rPr>
      <w:rFonts w:ascii="Trebuchet MS" w:eastAsia="Trebuchet MS" w:hAnsi="Trebuchet MS" w:cs="Trebuchet MS"/>
      <w:b/>
      <w:sz w:val="30"/>
      <w:szCs w:val="30"/>
      <w:u w:val="single"/>
    </w:rPr>
  </w:style>
  <w:style w:type="paragraph" w:styleId="Heading5">
    <w:name w:val="heading 5"/>
    <w:basedOn w:val="Normal"/>
    <w:next w:val="Normal"/>
    <w:link w:val="Heading5Char"/>
    <w:uiPriority w:val="9"/>
    <w:unhideWhenUsed/>
    <w:qFormat/>
    <w:pPr>
      <w:keepNext/>
      <w:keepLines/>
      <w:spacing w:before="40" w:after="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F3863"/>
    </w:rPr>
  </w:style>
  <w:style w:type="paragraph" w:styleId="Heading7">
    <w:name w:val="heading 7"/>
    <w:basedOn w:val="Normal"/>
    <w:next w:val="Normal"/>
    <w:link w:val="Heading7Char"/>
    <w:uiPriority w:val="9"/>
    <w:semiHidden/>
    <w:unhideWhenUsed/>
    <w:qFormat/>
    <w:rsid w:val="007F041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041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041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pBdr>
        <w:bottom w:val="single" w:sz="8" w:space="4" w:color="4472C4"/>
      </w:pBdr>
      <w:spacing w:after="300" w:line="240" w:lineRule="auto"/>
    </w:pPr>
    <w:rPr>
      <w:color w:val="323E4F"/>
      <w:sz w:val="52"/>
      <w:szCs w:val="52"/>
    </w:rPr>
  </w:style>
  <w:style w:type="character" w:customStyle="1" w:styleId="Heading1Char">
    <w:name w:val="Heading 1 Char"/>
    <w:basedOn w:val="DefaultParagraphFont"/>
    <w:link w:val="Heading1"/>
    <w:uiPriority w:val="9"/>
    <w:rsid w:val="007F0416"/>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1"/>
    <w:rsid w:val="007F0416"/>
    <w:rPr>
      <w:rFonts w:ascii="Trebuchet MS" w:eastAsia="Trebuchet MS" w:hAnsi="Trebuchet MS" w:cs="Trebuchet MS"/>
      <w:b/>
      <w:bCs/>
      <w:sz w:val="30"/>
      <w:szCs w:val="30"/>
      <w:u w:val="single" w:color="000000"/>
    </w:rPr>
  </w:style>
  <w:style w:type="character" w:customStyle="1" w:styleId="Heading5Char">
    <w:name w:val="Heading 5 Char"/>
    <w:basedOn w:val="DefaultParagraphFont"/>
    <w:link w:val="Heading5"/>
    <w:uiPriority w:val="9"/>
    <w:rsid w:val="007F041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F041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041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041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0416"/>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1"/>
    <w:qFormat/>
    <w:rsid w:val="007F0416"/>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F0416"/>
    <w:rPr>
      <w:rFonts w:ascii="Arial" w:eastAsia="Arial" w:hAnsi="Arial" w:cs="Arial"/>
      <w:sz w:val="24"/>
      <w:szCs w:val="24"/>
    </w:rPr>
  </w:style>
  <w:style w:type="paragraph" w:styleId="ListParagraph">
    <w:name w:val="List Paragraph"/>
    <w:basedOn w:val="Normal"/>
    <w:uiPriority w:val="1"/>
    <w:qFormat/>
    <w:rsid w:val="007F0416"/>
    <w:pPr>
      <w:widowControl w:val="0"/>
      <w:autoSpaceDE w:val="0"/>
      <w:autoSpaceDN w:val="0"/>
      <w:spacing w:after="0" w:line="240" w:lineRule="auto"/>
      <w:ind w:left="1449" w:hanging="372"/>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F04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416"/>
    <w:rPr>
      <w:rFonts w:ascii="Segoe UI" w:hAnsi="Segoe UI" w:cs="Segoe UI"/>
      <w:sz w:val="18"/>
      <w:szCs w:val="18"/>
    </w:rPr>
  </w:style>
  <w:style w:type="paragraph" w:styleId="NoSpacing">
    <w:name w:val="No Spacing"/>
    <w:uiPriority w:val="1"/>
    <w:qFormat/>
    <w:rsid w:val="007F0416"/>
    <w:pPr>
      <w:spacing w:after="0" w:line="240" w:lineRule="auto"/>
    </w:pPr>
  </w:style>
  <w:style w:type="paragraph" w:styleId="Header">
    <w:name w:val="header"/>
    <w:basedOn w:val="Normal"/>
    <w:link w:val="HeaderChar"/>
    <w:uiPriority w:val="99"/>
    <w:unhideWhenUsed/>
    <w:rsid w:val="007F0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416"/>
  </w:style>
  <w:style w:type="paragraph" w:styleId="Footer">
    <w:name w:val="footer"/>
    <w:basedOn w:val="Normal"/>
    <w:link w:val="FooterChar"/>
    <w:uiPriority w:val="99"/>
    <w:unhideWhenUsed/>
    <w:rsid w:val="007F0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416"/>
  </w:style>
  <w:style w:type="character" w:customStyle="1" w:styleId="TitleChar">
    <w:name w:val="Title Char"/>
    <w:basedOn w:val="DefaultParagraphFont"/>
    <w:link w:val="Title"/>
    <w:uiPriority w:val="10"/>
    <w:rsid w:val="00D52F9F"/>
    <w:rPr>
      <w:rFonts w:asciiTheme="majorHAnsi" w:eastAsiaTheme="majorEastAsia" w:hAnsiTheme="majorHAnsi" w:cstheme="majorBidi"/>
      <w:color w:val="323E4F" w:themeColor="text2" w:themeShade="BF"/>
      <w:spacing w:val="5"/>
      <w:kern w:val="28"/>
      <w:sz w:val="52"/>
      <w:szCs w:val="52"/>
    </w:rPr>
  </w:style>
  <w:style w:type="character" w:styleId="CommentReference">
    <w:name w:val="annotation reference"/>
    <w:basedOn w:val="DefaultParagraphFont"/>
    <w:uiPriority w:val="99"/>
    <w:semiHidden/>
    <w:unhideWhenUsed/>
    <w:rsid w:val="00BE37EE"/>
    <w:rPr>
      <w:sz w:val="16"/>
      <w:szCs w:val="16"/>
    </w:rPr>
  </w:style>
  <w:style w:type="paragraph" w:styleId="CommentText">
    <w:name w:val="annotation text"/>
    <w:basedOn w:val="Normal"/>
    <w:link w:val="CommentTextChar"/>
    <w:uiPriority w:val="99"/>
    <w:semiHidden/>
    <w:unhideWhenUsed/>
    <w:rsid w:val="00BE37EE"/>
    <w:pPr>
      <w:spacing w:line="240" w:lineRule="auto"/>
    </w:pPr>
    <w:rPr>
      <w:sz w:val="20"/>
      <w:szCs w:val="20"/>
    </w:rPr>
  </w:style>
  <w:style w:type="character" w:customStyle="1" w:styleId="CommentTextChar">
    <w:name w:val="Comment Text Char"/>
    <w:basedOn w:val="DefaultParagraphFont"/>
    <w:link w:val="CommentText"/>
    <w:uiPriority w:val="99"/>
    <w:semiHidden/>
    <w:rsid w:val="00BE37EE"/>
    <w:rPr>
      <w:sz w:val="20"/>
      <w:szCs w:val="20"/>
    </w:rPr>
  </w:style>
  <w:style w:type="paragraph" w:styleId="CommentSubject">
    <w:name w:val="annotation subject"/>
    <w:basedOn w:val="CommentText"/>
    <w:next w:val="CommentText"/>
    <w:link w:val="CommentSubjectChar"/>
    <w:uiPriority w:val="99"/>
    <w:semiHidden/>
    <w:unhideWhenUsed/>
    <w:rsid w:val="00BE37EE"/>
    <w:rPr>
      <w:b/>
      <w:bCs/>
    </w:rPr>
  </w:style>
  <w:style w:type="character" w:customStyle="1" w:styleId="CommentSubjectChar">
    <w:name w:val="Comment Subject Char"/>
    <w:basedOn w:val="CommentTextChar"/>
    <w:link w:val="CommentSubject"/>
    <w:uiPriority w:val="99"/>
    <w:semiHidden/>
    <w:rsid w:val="00BE37EE"/>
    <w:rPr>
      <w:b/>
      <w:bCs/>
      <w:sz w:val="20"/>
      <w:szCs w:val="20"/>
    </w:rPr>
  </w:style>
  <w:style w:type="character" w:styleId="Strong">
    <w:name w:val="Strong"/>
    <w:basedOn w:val="DefaultParagraphFont"/>
    <w:uiPriority w:val="22"/>
    <w:qFormat/>
    <w:rsid w:val="00347FE8"/>
    <w:rPr>
      <w:b/>
      <w:bCs/>
    </w:rPr>
  </w:style>
  <w:style w:type="paragraph" w:styleId="NormalWeb">
    <w:name w:val="Normal (Web)"/>
    <w:basedOn w:val="Normal"/>
    <w:uiPriority w:val="99"/>
    <w:unhideWhenUsed/>
    <w:rsid w:val="00701A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01A7C"/>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701A7C"/>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AF5FD1"/>
    <w:rPr>
      <w:color w:val="0563C1" w:themeColor="hyperlink"/>
      <w:u w:val="single"/>
    </w:rPr>
  </w:style>
  <w:style w:type="character" w:styleId="UnresolvedMention">
    <w:name w:val="Unresolved Mention"/>
    <w:basedOn w:val="DefaultParagraphFont"/>
    <w:uiPriority w:val="99"/>
    <w:semiHidden/>
    <w:unhideWhenUsed/>
    <w:rsid w:val="00AF5FD1"/>
    <w:rPr>
      <w:color w:val="605E5C"/>
      <w:shd w:val="clear" w:color="auto" w:fill="E1DFDD"/>
    </w:rPr>
  </w:style>
  <w:style w:type="character" w:customStyle="1" w:styleId="dq">
    <w:name w:val="dq"/>
    <w:basedOn w:val="DefaultParagraphFont"/>
    <w:rsid w:val="00EF21E2"/>
  </w:style>
  <w:style w:type="paragraph" w:customStyle="1" w:styleId="pdq2pgselectionanchorcontainer">
    <w:name w:val="pdq2pg_selectionanchorcontainer"/>
    <w:basedOn w:val="Normal"/>
    <w:rsid w:val="000F4EE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7620">
      <w:bodyDiv w:val="1"/>
      <w:marLeft w:val="0"/>
      <w:marRight w:val="0"/>
      <w:marTop w:val="0"/>
      <w:marBottom w:val="0"/>
      <w:divBdr>
        <w:top w:val="none" w:sz="0" w:space="0" w:color="auto"/>
        <w:left w:val="none" w:sz="0" w:space="0" w:color="auto"/>
        <w:bottom w:val="none" w:sz="0" w:space="0" w:color="auto"/>
        <w:right w:val="none" w:sz="0" w:space="0" w:color="auto"/>
      </w:divBdr>
    </w:div>
    <w:div w:id="53938911">
      <w:bodyDiv w:val="1"/>
      <w:marLeft w:val="0"/>
      <w:marRight w:val="0"/>
      <w:marTop w:val="0"/>
      <w:marBottom w:val="0"/>
      <w:divBdr>
        <w:top w:val="none" w:sz="0" w:space="0" w:color="auto"/>
        <w:left w:val="none" w:sz="0" w:space="0" w:color="auto"/>
        <w:bottom w:val="none" w:sz="0" w:space="0" w:color="auto"/>
        <w:right w:val="none" w:sz="0" w:space="0" w:color="auto"/>
      </w:divBdr>
    </w:div>
    <w:div w:id="199363281">
      <w:bodyDiv w:val="1"/>
      <w:marLeft w:val="0"/>
      <w:marRight w:val="0"/>
      <w:marTop w:val="0"/>
      <w:marBottom w:val="0"/>
      <w:divBdr>
        <w:top w:val="none" w:sz="0" w:space="0" w:color="auto"/>
        <w:left w:val="none" w:sz="0" w:space="0" w:color="auto"/>
        <w:bottom w:val="none" w:sz="0" w:space="0" w:color="auto"/>
        <w:right w:val="none" w:sz="0" w:space="0" w:color="auto"/>
      </w:divBdr>
    </w:div>
    <w:div w:id="533080511">
      <w:bodyDiv w:val="1"/>
      <w:marLeft w:val="0"/>
      <w:marRight w:val="0"/>
      <w:marTop w:val="0"/>
      <w:marBottom w:val="0"/>
      <w:divBdr>
        <w:top w:val="none" w:sz="0" w:space="0" w:color="auto"/>
        <w:left w:val="none" w:sz="0" w:space="0" w:color="auto"/>
        <w:bottom w:val="none" w:sz="0" w:space="0" w:color="auto"/>
        <w:right w:val="none" w:sz="0" w:space="0" w:color="auto"/>
      </w:divBdr>
    </w:div>
    <w:div w:id="977221163">
      <w:bodyDiv w:val="1"/>
      <w:marLeft w:val="0"/>
      <w:marRight w:val="0"/>
      <w:marTop w:val="0"/>
      <w:marBottom w:val="0"/>
      <w:divBdr>
        <w:top w:val="none" w:sz="0" w:space="0" w:color="auto"/>
        <w:left w:val="none" w:sz="0" w:space="0" w:color="auto"/>
        <w:bottom w:val="none" w:sz="0" w:space="0" w:color="auto"/>
        <w:right w:val="none" w:sz="0" w:space="0" w:color="auto"/>
      </w:divBdr>
      <w:divsChild>
        <w:div w:id="883911532">
          <w:marLeft w:val="0"/>
          <w:marRight w:val="0"/>
          <w:marTop w:val="0"/>
          <w:marBottom w:val="120"/>
          <w:divBdr>
            <w:top w:val="none" w:sz="0" w:space="0" w:color="auto"/>
            <w:left w:val="none" w:sz="0" w:space="0" w:color="auto"/>
            <w:bottom w:val="none" w:sz="0" w:space="0" w:color="auto"/>
            <w:right w:val="none" w:sz="0" w:space="0" w:color="auto"/>
          </w:divBdr>
          <w:divsChild>
            <w:div w:id="1869027551">
              <w:marLeft w:val="0"/>
              <w:marRight w:val="120"/>
              <w:marTop w:val="0"/>
              <w:marBottom w:val="0"/>
              <w:divBdr>
                <w:top w:val="none" w:sz="0" w:space="0" w:color="auto"/>
                <w:left w:val="none" w:sz="0" w:space="0" w:color="auto"/>
                <w:bottom w:val="none" w:sz="0" w:space="0" w:color="auto"/>
                <w:right w:val="none" w:sz="0" w:space="0" w:color="auto"/>
              </w:divBdr>
              <w:divsChild>
                <w:div w:id="12333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545109">
      <w:bodyDiv w:val="1"/>
      <w:marLeft w:val="0"/>
      <w:marRight w:val="0"/>
      <w:marTop w:val="0"/>
      <w:marBottom w:val="0"/>
      <w:divBdr>
        <w:top w:val="none" w:sz="0" w:space="0" w:color="auto"/>
        <w:left w:val="none" w:sz="0" w:space="0" w:color="auto"/>
        <w:bottom w:val="none" w:sz="0" w:space="0" w:color="auto"/>
        <w:right w:val="none" w:sz="0" w:space="0" w:color="auto"/>
      </w:divBdr>
    </w:div>
    <w:div w:id="1565024339">
      <w:bodyDiv w:val="1"/>
      <w:marLeft w:val="0"/>
      <w:marRight w:val="0"/>
      <w:marTop w:val="0"/>
      <w:marBottom w:val="0"/>
      <w:divBdr>
        <w:top w:val="none" w:sz="0" w:space="0" w:color="auto"/>
        <w:left w:val="none" w:sz="0" w:space="0" w:color="auto"/>
        <w:bottom w:val="none" w:sz="0" w:space="0" w:color="auto"/>
        <w:right w:val="none" w:sz="0" w:space="0" w:color="auto"/>
      </w:divBdr>
    </w:div>
    <w:div w:id="2079546486">
      <w:bodyDiv w:val="1"/>
      <w:marLeft w:val="0"/>
      <w:marRight w:val="0"/>
      <w:marTop w:val="0"/>
      <w:marBottom w:val="0"/>
      <w:divBdr>
        <w:top w:val="none" w:sz="0" w:space="0" w:color="auto"/>
        <w:left w:val="none" w:sz="0" w:space="0" w:color="auto"/>
        <w:bottom w:val="none" w:sz="0" w:space="0" w:color="auto"/>
        <w:right w:val="none" w:sz="0" w:space="0" w:color="auto"/>
      </w:divBdr>
      <w:divsChild>
        <w:div w:id="969047619">
          <w:marLeft w:val="0"/>
          <w:marRight w:val="0"/>
          <w:marTop w:val="0"/>
          <w:marBottom w:val="0"/>
          <w:divBdr>
            <w:top w:val="none" w:sz="0" w:space="0" w:color="auto"/>
            <w:left w:val="none" w:sz="0" w:space="0" w:color="auto"/>
            <w:bottom w:val="none" w:sz="0" w:space="0" w:color="auto"/>
            <w:right w:val="none" w:sz="0" w:space="0" w:color="auto"/>
          </w:divBdr>
          <w:divsChild>
            <w:div w:id="249582663">
              <w:marLeft w:val="0"/>
              <w:marRight w:val="0"/>
              <w:marTop w:val="0"/>
              <w:marBottom w:val="0"/>
              <w:divBdr>
                <w:top w:val="none" w:sz="0" w:space="0" w:color="auto"/>
                <w:left w:val="none" w:sz="0" w:space="0" w:color="auto"/>
                <w:bottom w:val="none" w:sz="0" w:space="0" w:color="auto"/>
                <w:right w:val="none" w:sz="0" w:space="0" w:color="auto"/>
              </w:divBdr>
              <w:divsChild>
                <w:div w:id="1807776407">
                  <w:marLeft w:val="0"/>
                  <w:marRight w:val="0"/>
                  <w:marTop w:val="0"/>
                  <w:marBottom w:val="0"/>
                  <w:divBdr>
                    <w:top w:val="none" w:sz="0" w:space="0" w:color="auto"/>
                    <w:left w:val="none" w:sz="0" w:space="0" w:color="auto"/>
                    <w:bottom w:val="none" w:sz="0" w:space="0" w:color="auto"/>
                    <w:right w:val="none" w:sz="0" w:space="0" w:color="auto"/>
                  </w:divBdr>
                  <w:divsChild>
                    <w:div w:id="1973441888">
                      <w:marLeft w:val="0"/>
                      <w:marRight w:val="0"/>
                      <w:marTop w:val="0"/>
                      <w:marBottom w:val="0"/>
                      <w:divBdr>
                        <w:top w:val="none" w:sz="0" w:space="0" w:color="auto"/>
                        <w:left w:val="none" w:sz="0" w:space="0" w:color="auto"/>
                        <w:bottom w:val="none" w:sz="0" w:space="0" w:color="auto"/>
                        <w:right w:val="none" w:sz="0" w:space="0" w:color="auto"/>
                      </w:divBdr>
                      <w:divsChild>
                        <w:div w:id="198788644">
                          <w:marLeft w:val="0"/>
                          <w:marRight w:val="0"/>
                          <w:marTop w:val="0"/>
                          <w:marBottom w:val="0"/>
                          <w:divBdr>
                            <w:top w:val="none" w:sz="0" w:space="0" w:color="auto"/>
                            <w:left w:val="none" w:sz="0" w:space="0" w:color="auto"/>
                            <w:bottom w:val="none" w:sz="0" w:space="0" w:color="auto"/>
                            <w:right w:val="none" w:sz="0" w:space="0" w:color="auto"/>
                          </w:divBdr>
                          <w:divsChild>
                            <w:div w:id="944653557">
                              <w:marLeft w:val="0"/>
                              <w:marRight w:val="0"/>
                              <w:marTop w:val="0"/>
                              <w:marBottom w:val="0"/>
                              <w:divBdr>
                                <w:top w:val="none" w:sz="0" w:space="0" w:color="auto"/>
                                <w:left w:val="none" w:sz="0" w:space="0" w:color="auto"/>
                                <w:bottom w:val="none" w:sz="0" w:space="0" w:color="auto"/>
                                <w:right w:val="none" w:sz="0" w:space="0" w:color="auto"/>
                              </w:divBdr>
                              <w:divsChild>
                                <w:div w:id="188177990">
                                  <w:marLeft w:val="0"/>
                                  <w:marRight w:val="0"/>
                                  <w:marTop w:val="0"/>
                                  <w:marBottom w:val="0"/>
                                  <w:divBdr>
                                    <w:top w:val="none" w:sz="0" w:space="0" w:color="auto"/>
                                    <w:left w:val="none" w:sz="0" w:space="0" w:color="auto"/>
                                    <w:bottom w:val="none" w:sz="0" w:space="0" w:color="auto"/>
                                    <w:right w:val="none" w:sz="0" w:space="0" w:color="auto"/>
                                  </w:divBdr>
                                  <w:divsChild>
                                    <w:div w:id="125053161">
                                      <w:marLeft w:val="0"/>
                                      <w:marRight w:val="0"/>
                                      <w:marTop w:val="0"/>
                                      <w:marBottom w:val="0"/>
                                      <w:divBdr>
                                        <w:top w:val="none" w:sz="0" w:space="0" w:color="auto"/>
                                        <w:left w:val="none" w:sz="0" w:space="0" w:color="auto"/>
                                        <w:bottom w:val="none" w:sz="0" w:space="0" w:color="auto"/>
                                        <w:right w:val="none" w:sz="0" w:space="0" w:color="auto"/>
                                      </w:divBdr>
                                      <w:divsChild>
                                        <w:div w:id="308366658">
                                          <w:marLeft w:val="0"/>
                                          <w:marRight w:val="0"/>
                                          <w:marTop w:val="0"/>
                                          <w:marBottom w:val="0"/>
                                          <w:divBdr>
                                            <w:top w:val="none" w:sz="0" w:space="0" w:color="auto"/>
                                            <w:left w:val="none" w:sz="0" w:space="0" w:color="auto"/>
                                            <w:bottom w:val="none" w:sz="0" w:space="0" w:color="auto"/>
                                            <w:right w:val="none" w:sz="0" w:space="0" w:color="auto"/>
                                          </w:divBdr>
                                          <w:divsChild>
                                            <w:div w:id="145444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6322845">
          <w:marLeft w:val="0"/>
          <w:marRight w:val="0"/>
          <w:marTop w:val="0"/>
          <w:marBottom w:val="0"/>
          <w:divBdr>
            <w:top w:val="none" w:sz="0" w:space="0" w:color="auto"/>
            <w:left w:val="none" w:sz="0" w:space="0" w:color="auto"/>
            <w:bottom w:val="none" w:sz="0" w:space="0" w:color="auto"/>
            <w:right w:val="none" w:sz="0" w:space="0" w:color="auto"/>
          </w:divBdr>
          <w:divsChild>
            <w:div w:id="1151629748">
              <w:marLeft w:val="0"/>
              <w:marRight w:val="0"/>
              <w:marTop w:val="0"/>
              <w:marBottom w:val="0"/>
              <w:divBdr>
                <w:top w:val="none" w:sz="0" w:space="0" w:color="auto"/>
                <w:left w:val="none" w:sz="0" w:space="0" w:color="auto"/>
                <w:bottom w:val="none" w:sz="0" w:space="0" w:color="auto"/>
                <w:right w:val="none" w:sz="0" w:space="0" w:color="auto"/>
              </w:divBdr>
              <w:divsChild>
                <w:div w:id="1723022429">
                  <w:marLeft w:val="0"/>
                  <w:marRight w:val="0"/>
                  <w:marTop w:val="0"/>
                  <w:marBottom w:val="0"/>
                  <w:divBdr>
                    <w:top w:val="none" w:sz="0" w:space="0" w:color="auto"/>
                    <w:left w:val="none" w:sz="0" w:space="0" w:color="auto"/>
                    <w:bottom w:val="none" w:sz="0" w:space="0" w:color="auto"/>
                    <w:right w:val="none" w:sz="0" w:space="0" w:color="auto"/>
                  </w:divBdr>
                  <w:divsChild>
                    <w:div w:id="1087848018">
                      <w:marLeft w:val="0"/>
                      <w:marRight w:val="0"/>
                      <w:marTop w:val="0"/>
                      <w:marBottom w:val="0"/>
                      <w:divBdr>
                        <w:top w:val="none" w:sz="0" w:space="0" w:color="auto"/>
                        <w:left w:val="none" w:sz="0" w:space="0" w:color="auto"/>
                        <w:bottom w:val="none" w:sz="0" w:space="0" w:color="auto"/>
                        <w:right w:val="none" w:sz="0" w:space="0" w:color="auto"/>
                      </w:divBdr>
                      <w:divsChild>
                        <w:div w:id="2006860489">
                          <w:marLeft w:val="0"/>
                          <w:marRight w:val="0"/>
                          <w:marTop w:val="0"/>
                          <w:marBottom w:val="0"/>
                          <w:divBdr>
                            <w:top w:val="none" w:sz="0" w:space="0" w:color="auto"/>
                            <w:left w:val="none" w:sz="0" w:space="0" w:color="auto"/>
                            <w:bottom w:val="none" w:sz="0" w:space="0" w:color="auto"/>
                            <w:right w:val="none" w:sz="0" w:space="0" w:color="auto"/>
                          </w:divBdr>
                          <w:divsChild>
                            <w:div w:id="155927213">
                              <w:marLeft w:val="0"/>
                              <w:marRight w:val="0"/>
                              <w:marTop w:val="0"/>
                              <w:marBottom w:val="0"/>
                              <w:divBdr>
                                <w:top w:val="none" w:sz="0" w:space="0" w:color="auto"/>
                                <w:left w:val="none" w:sz="0" w:space="0" w:color="auto"/>
                                <w:bottom w:val="none" w:sz="0" w:space="0" w:color="auto"/>
                                <w:right w:val="none" w:sz="0" w:space="0" w:color="auto"/>
                              </w:divBdr>
                              <w:divsChild>
                                <w:div w:id="1834224044">
                                  <w:marLeft w:val="0"/>
                                  <w:marRight w:val="0"/>
                                  <w:marTop w:val="0"/>
                                  <w:marBottom w:val="0"/>
                                  <w:divBdr>
                                    <w:top w:val="none" w:sz="0" w:space="0" w:color="auto"/>
                                    <w:left w:val="none" w:sz="0" w:space="0" w:color="auto"/>
                                    <w:bottom w:val="none" w:sz="0" w:space="0" w:color="auto"/>
                                    <w:right w:val="none" w:sz="0" w:space="0" w:color="auto"/>
                                  </w:divBdr>
                                  <w:divsChild>
                                    <w:div w:id="933586580">
                                      <w:marLeft w:val="0"/>
                                      <w:marRight w:val="0"/>
                                      <w:marTop w:val="0"/>
                                      <w:marBottom w:val="0"/>
                                      <w:divBdr>
                                        <w:top w:val="none" w:sz="0" w:space="0" w:color="auto"/>
                                        <w:left w:val="none" w:sz="0" w:space="0" w:color="auto"/>
                                        <w:bottom w:val="none" w:sz="0" w:space="0" w:color="auto"/>
                                        <w:right w:val="none" w:sz="0" w:space="0" w:color="auto"/>
                                      </w:divBdr>
                                      <w:divsChild>
                                        <w:div w:id="1201550341">
                                          <w:marLeft w:val="0"/>
                                          <w:marRight w:val="0"/>
                                          <w:marTop w:val="0"/>
                                          <w:marBottom w:val="0"/>
                                          <w:divBdr>
                                            <w:top w:val="none" w:sz="0" w:space="0" w:color="auto"/>
                                            <w:left w:val="none" w:sz="0" w:space="0" w:color="auto"/>
                                            <w:bottom w:val="none" w:sz="0" w:space="0" w:color="auto"/>
                                            <w:right w:val="none" w:sz="0" w:space="0" w:color="auto"/>
                                          </w:divBdr>
                                          <w:divsChild>
                                            <w:div w:id="1902670234">
                                              <w:marLeft w:val="0"/>
                                              <w:marRight w:val="0"/>
                                              <w:marTop w:val="0"/>
                                              <w:marBottom w:val="0"/>
                                              <w:divBdr>
                                                <w:top w:val="none" w:sz="0" w:space="0" w:color="auto"/>
                                                <w:left w:val="none" w:sz="0" w:space="0" w:color="auto"/>
                                                <w:bottom w:val="none" w:sz="0" w:space="0" w:color="auto"/>
                                                <w:right w:val="none" w:sz="0" w:space="0" w:color="auto"/>
                                              </w:divBdr>
                                              <w:divsChild>
                                                <w:div w:id="403260647">
                                                  <w:marLeft w:val="0"/>
                                                  <w:marRight w:val="0"/>
                                                  <w:marTop w:val="0"/>
                                                  <w:marBottom w:val="0"/>
                                                  <w:divBdr>
                                                    <w:top w:val="none" w:sz="0" w:space="0" w:color="auto"/>
                                                    <w:left w:val="none" w:sz="0" w:space="0" w:color="auto"/>
                                                    <w:bottom w:val="none" w:sz="0" w:space="0" w:color="auto"/>
                                                    <w:right w:val="none" w:sz="0" w:space="0" w:color="auto"/>
                                                  </w:divBdr>
                                                  <w:divsChild>
                                                    <w:div w:id="2092196738">
                                                      <w:marLeft w:val="0"/>
                                                      <w:marRight w:val="0"/>
                                                      <w:marTop w:val="0"/>
                                                      <w:marBottom w:val="0"/>
                                                      <w:divBdr>
                                                        <w:top w:val="none" w:sz="0" w:space="0" w:color="auto"/>
                                                        <w:left w:val="none" w:sz="0" w:space="0" w:color="auto"/>
                                                        <w:bottom w:val="none" w:sz="0" w:space="0" w:color="auto"/>
                                                        <w:right w:val="none" w:sz="0" w:space="0" w:color="auto"/>
                                                      </w:divBdr>
                                                      <w:divsChild>
                                                        <w:div w:id="19015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6434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mailto:sposey@luther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I+FwF+peWhp8W4lY55GcJDMjSA==">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20</Pages>
  <Words>5672</Words>
  <Characters>32331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Luther School</dc:creator>
  <cp:lastModifiedBy>Melissa Larsen</cp:lastModifiedBy>
  <cp:revision>5</cp:revision>
  <cp:lastPrinted>2026-08-18T21:06:00Z</cp:lastPrinted>
  <dcterms:created xsi:type="dcterms:W3CDTF">2026-07-14T16:54:00Z</dcterms:created>
  <dcterms:modified xsi:type="dcterms:W3CDTF">2026-08-18T21:31:00Z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f9288ea2-4857-4f81-ba87-fd859d6873de</vt:lpwstr>
  </property>
</Properties>
</file>